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7143" w:rsidRPr="00620F8E" w:rsidRDefault="00BC4C37" w:rsidP="00EF7143">
      <w:pPr>
        <w:pStyle w:val="naisf"/>
        <w:spacing w:before="0" w:after="0"/>
        <w:jc w:val="right"/>
      </w:pPr>
      <w:r>
        <w:t>1</w:t>
      </w:r>
      <w:r w:rsidR="00EF7143" w:rsidRPr="00620F8E">
        <w:t>.pielikums</w:t>
      </w:r>
    </w:p>
    <w:p w:rsidR="00EF7143" w:rsidRPr="00620F8E" w:rsidRDefault="00EF7143" w:rsidP="00EF7143">
      <w:pPr>
        <w:pStyle w:val="Virsraksts8"/>
        <w:spacing w:before="0" w:after="0"/>
        <w:jc w:val="right"/>
      </w:pPr>
      <w:r w:rsidRPr="00620F8E">
        <w:t>Iepi</w:t>
      </w:r>
      <w:r w:rsidR="00564478">
        <w:t>rkumam „ Tautastērpi Cesvaines K</w:t>
      </w:r>
      <w:r w:rsidRPr="00620F8E">
        <w:t xml:space="preserve">ultūras nama </w:t>
      </w:r>
      <w:proofErr w:type="spellStart"/>
      <w:r w:rsidRPr="00620F8E">
        <w:t>amatierkolektīviem</w:t>
      </w:r>
      <w:proofErr w:type="spellEnd"/>
      <w:r w:rsidRPr="00620F8E">
        <w:t>”</w:t>
      </w:r>
    </w:p>
    <w:p w:rsidR="00EF7143" w:rsidRDefault="00EF7143" w:rsidP="00EF7143">
      <w:pPr>
        <w:pStyle w:val="Pamatteksts"/>
        <w:tabs>
          <w:tab w:val="left" w:pos="567"/>
          <w:tab w:val="left" w:pos="851"/>
          <w:tab w:val="left" w:pos="1419"/>
        </w:tabs>
        <w:spacing w:after="0"/>
        <w:jc w:val="right"/>
        <w:rPr>
          <w:bCs/>
          <w:sz w:val="28"/>
          <w:szCs w:val="28"/>
          <w:lang w:val="lv-LV"/>
        </w:rPr>
      </w:pPr>
      <w:proofErr w:type="spellStart"/>
      <w:r w:rsidRPr="00620F8E">
        <w:rPr>
          <w:bCs/>
        </w:rPr>
        <w:t>identifikācijas</w:t>
      </w:r>
      <w:proofErr w:type="spellEnd"/>
      <w:r w:rsidRPr="00620F8E">
        <w:rPr>
          <w:bCs/>
        </w:rPr>
        <w:t xml:space="preserve"> </w:t>
      </w:r>
      <w:proofErr w:type="spellStart"/>
      <w:r w:rsidRPr="00620F8E">
        <w:rPr>
          <w:bCs/>
        </w:rPr>
        <w:t>numurs</w:t>
      </w:r>
      <w:proofErr w:type="spellEnd"/>
      <w:r w:rsidRPr="00620F8E">
        <w:rPr>
          <w:bCs/>
        </w:rPr>
        <w:t>: CND 2017/4</w:t>
      </w:r>
    </w:p>
    <w:p w:rsidR="00FC4DB4" w:rsidRPr="00746A7A" w:rsidRDefault="00FC4DB4" w:rsidP="00FC4DB4">
      <w:pPr>
        <w:pStyle w:val="Pamatteksts"/>
        <w:tabs>
          <w:tab w:val="left" w:pos="567"/>
          <w:tab w:val="left" w:pos="851"/>
          <w:tab w:val="left" w:pos="1419"/>
        </w:tabs>
        <w:jc w:val="center"/>
        <w:rPr>
          <w:bCs/>
          <w:sz w:val="28"/>
          <w:szCs w:val="28"/>
          <w:lang w:val="lv-LV"/>
        </w:rPr>
      </w:pPr>
      <w:r w:rsidRPr="00746A7A">
        <w:rPr>
          <w:bCs/>
          <w:sz w:val="28"/>
          <w:szCs w:val="28"/>
          <w:lang w:val="lv-LV"/>
        </w:rPr>
        <w:t>TEHNISKĀ SPECIFIKĀCIJA</w:t>
      </w:r>
      <w:r w:rsidR="00EF7143">
        <w:rPr>
          <w:bCs/>
          <w:sz w:val="28"/>
          <w:szCs w:val="28"/>
          <w:lang w:val="lv-LV"/>
        </w:rPr>
        <w:t xml:space="preserve">  </w:t>
      </w:r>
    </w:p>
    <w:p w:rsidR="00FC4DB4" w:rsidRPr="00746A7A" w:rsidRDefault="00564478" w:rsidP="00FC4DB4">
      <w:pPr>
        <w:pStyle w:val="Pamatteksts"/>
        <w:tabs>
          <w:tab w:val="left" w:pos="567"/>
          <w:tab w:val="left" w:pos="851"/>
          <w:tab w:val="left" w:pos="1419"/>
        </w:tabs>
        <w:jc w:val="center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"Tautastērpi Cesvaines K</w:t>
      </w:r>
      <w:bookmarkStart w:id="0" w:name="_GoBack"/>
      <w:bookmarkEnd w:id="0"/>
      <w:r w:rsidR="00134912" w:rsidRPr="00746A7A">
        <w:rPr>
          <w:sz w:val="28"/>
          <w:szCs w:val="28"/>
          <w:lang w:val="lv-LV"/>
        </w:rPr>
        <w:t xml:space="preserve">ultūras nama </w:t>
      </w:r>
      <w:proofErr w:type="spellStart"/>
      <w:r w:rsidR="00134912" w:rsidRPr="00746A7A">
        <w:rPr>
          <w:sz w:val="28"/>
          <w:szCs w:val="28"/>
          <w:lang w:val="lv-LV"/>
        </w:rPr>
        <w:t>amatierkolektīviem</w:t>
      </w:r>
      <w:proofErr w:type="spellEnd"/>
      <w:r w:rsidR="00134912" w:rsidRPr="00746A7A">
        <w:rPr>
          <w:sz w:val="28"/>
          <w:szCs w:val="28"/>
          <w:lang w:val="lv-LV"/>
        </w:rPr>
        <w:t>", identifikācijas numurs CND 2017/4</w:t>
      </w:r>
    </w:p>
    <w:tbl>
      <w:tblPr>
        <w:tblStyle w:val="Reatabula"/>
        <w:tblW w:w="13008" w:type="dxa"/>
        <w:tblLook w:val="04A0" w:firstRow="1" w:lastRow="0" w:firstColumn="1" w:lastColumn="0" w:noHBand="0" w:noVBand="1"/>
      </w:tblPr>
      <w:tblGrid>
        <w:gridCol w:w="883"/>
        <w:gridCol w:w="10991"/>
        <w:gridCol w:w="1134"/>
      </w:tblGrid>
      <w:tr w:rsidR="00165BCC" w:rsidRPr="00746A7A" w:rsidTr="00165BCC">
        <w:trPr>
          <w:trHeight w:val="300"/>
        </w:trPr>
        <w:tc>
          <w:tcPr>
            <w:tcW w:w="883" w:type="dxa"/>
            <w:vAlign w:val="center"/>
          </w:tcPr>
          <w:p w:rsidR="00165BCC" w:rsidRPr="00746A7A" w:rsidRDefault="00165BCC" w:rsidP="008350FC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val="lv-LV"/>
              </w:rPr>
            </w:pPr>
            <w:proofErr w:type="spellStart"/>
            <w:r w:rsidRPr="00746A7A">
              <w:rPr>
                <w:rFonts w:ascii="Times New Roman" w:hAnsi="Times New Roman"/>
                <w:b/>
                <w:bCs/>
                <w:sz w:val="22"/>
                <w:szCs w:val="22"/>
                <w:lang w:val="lv-LV"/>
              </w:rPr>
              <w:t>Nr.p.k</w:t>
            </w:r>
            <w:proofErr w:type="spellEnd"/>
            <w:r w:rsidRPr="00746A7A">
              <w:rPr>
                <w:rFonts w:ascii="Times New Roman" w:hAnsi="Times New Roman"/>
                <w:b/>
                <w:bCs/>
                <w:sz w:val="22"/>
                <w:szCs w:val="22"/>
                <w:lang w:val="lv-LV"/>
              </w:rPr>
              <w:t>.</w:t>
            </w:r>
          </w:p>
        </w:tc>
        <w:tc>
          <w:tcPr>
            <w:tcW w:w="10991" w:type="dxa"/>
            <w:vAlign w:val="center"/>
          </w:tcPr>
          <w:p w:rsidR="00165BCC" w:rsidRPr="00746A7A" w:rsidRDefault="00165BCC" w:rsidP="008350FC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val="lv-LV"/>
              </w:rPr>
            </w:pPr>
            <w:r w:rsidRPr="00746A7A">
              <w:rPr>
                <w:rFonts w:ascii="Times New Roman" w:hAnsi="Times New Roman"/>
                <w:b/>
                <w:bCs/>
                <w:sz w:val="22"/>
                <w:szCs w:val="22"/>
                <w:lang w:val="lv-LV"/>
              </w:rPr>
              <w:t>Tautas tērpu apģērbi</w:t>
            </w:r>
          </w:p>
        </w:tc>
        <w:tc>
          <w:tcPr>
            <w:tcW w:w="1134" w:type="dxa"/>
            <w:vAlign w:val="center"/>
          </w:tcPr>
          <w:p w:rsidR="00165BCC" w:rsidRPr="00746A7A" w:rsidRDefault="00165BCC" w:rsidP="008350FC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val="lv-LV"/>
              </w:rPr>
            </w:pPr>
            <w:r w:rsidRPr="00746A7A">
              <w:rPr>
                <w:rFonts w:ascii="Times New Roman" w:hAnsi="Times New Roman"/>
                <w:b/>
                <w:bCs/>
                <w:sz w:val="22"/>
                <w:szCs w:val="22"/>
                <w:lang w:val="lv-LV"/>
              </w:rPr>
              <w:t>Skaits</w:t>
            </w:r>
          </w:p>
        </w:tc>
      </w:tr>
      <w:tr w:rsidR="00165BCC" w:rsidRPr="00746A7A" w:rsidTr="00165BCC">
        <w:trPr>
          <w:trHeight w:val="192"/>
        </w:trPr>
        <w:tc>
          <w:tcPr>
            <w:tcW w:w="883" w:type="dxa"/>
            <w:vAlign w:val="center"/>
          </w:tcPr>
          <w:p w:rsidR="00165BCC" w:rsidRPr="00746A7A" w:rsidRDefault="00165BCC" w:rsidP="008350FC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val="lv-LV"/>
              </w:rPr>
            </w:pPr>
          </w:p>
        </w:tc>
        <w:tc>
          <w:tcPr>
            <w:tcW w:w="10991" w:type="dxa"/>
            <w:vAlign w:val="center"/>
          </w:tcPr>
          <w:p w:rsidR="00165BCC" w:rsidRPr="00746A7A" w:rsidRDefault="00165BCC" w:rsidP="00134912">
            <w:pPr>
              <w:pStyle w:val="Pamatteksts"/>
              <w:numPr>
                <w:ilvl w:val="0"/>
                <w:numId w:val="29"/>
              </w:numPr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val="lv-LV"/>
              </w:rPr>
            </w:pPr>
            <w:r w:rsidRPr="00746A7A">
              <w:rPr>
                <w:rFonts w:ascii="Times New Roman" w:hAnsi="Times New Roman"/>
                <w:b/>
                <w:bCs/>
                <w:sz w:val="22"/>
                <w:szCs w:val="22"/>
                <w:lang w:val="lv-LV"/>
              </w:rPr>
              <w:t xml:space="preserve"> DAĻA Meitu tautas tērpa komplekts Tautas deju ansamblim “Cesvaine”</w:t>
            </w:r>
          </w:p>
        </w:tc>
        <w:tc>
          <w:tcPr>
            <w:tcW w:w="1134" w:type="dxa"/>
            <w:vAlign w:val="center"/>
          </w:tcPr>
          <w:p w:rsidR="00165BCC" w:rsidRPr="00746A7A" w:rsidRDefault="00165BCC" w:rsidP="008350FC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val="lv-LV"/>
              </w:rPr>
            </w:pPr>
          </w:p>
        </w:tc>
      </w:tr>
      <w:tr w:rsidR="00165BCC" w:rsidRPr="00746A7A" w:rsidTr="008469F3">
        <w:trPr>
          <w:trHeight w:val="3554"/>
        </w:trPr>
        <w:tc>
          <w:tcPr>
            <w:tcW w:w="883" w:type="dxa"/>
          </w:tcPr>
          <w:p w:rsidR="00165BCC" w:rsidRPr="00746A7A" w:rsidRDefault="00165BCC" w:rsidP="00FC4DB4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  <w:r w:rsidRPr="00746A7A">
              <w:rPr>
                <w:rFonts w:ascii="Times New Roman" w:hAnsi="Times New Roman"/>
                <w:bCs/>
                <w:sz w:val="22"/>
                <w:szCs w:val="22"/>
                <w:lang w:val="lv-LV"/>
              </w:rPr>
              <w:t>1</w:t>
            </w:r>
          </w:p>
        </w:tc>
        <w:tc>
          <w:tcPr>
            <w:tcW w:w="10991" w:type="dxa"/>
          </w:tcPr>
          <w:p w:rsidR="00165BCC" w:rsidRPr="00746A7A" w:rsidRDefault="00165BCC" w:rsidP="006E0B50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spacing w:line="240" w:lineRule="auto"/>
              <w:rPr>
                <w:rFonts w:ascii="Times New Roman" w:hAnsi="Times New Roman"/>
                <w:b/>
                <w:bCs/>
                <w:sz w:val="22"/>
                <w:szCs w:val="22"/>
                <w:lang w:val="lv-LV"/>
              </w:rPr>
            </w:pPr>
            <w:r w:rsidRPr="00746A7A">
              <w:rPr>
                <w:rFonts w:ascii="Times New Roman" w:hAnsi="Times New Roman"/>
                <w:b/>
                <w:bCs/>
                <w:sz w:val="22"/>
                <w:szCs w:val="22"/>
                <w:lang w:val="lv-LV"/>
              </w:rPr>
              <w:t>Meitu brunči</w:t>
            </w:r>
          </w:p>
          <w:p w:rsidR="00165BCC" w:rsidRPr="00746A7A" w:rsidRDefault="00165BCC" w:rsidP="00EE0651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spacing w:line="240" w:lineRule="auto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  <w:proofErr w:type="spellStart"/>
            <w:r w:rsidRPr="00746A7A">
              <w:rPr>
                <w:rFonts w:ascii="Times New Roman" w:hAnsi="Times New Roman"/>
                <w:bCs/>
                <w:sz w:val="22"/>
                <w:szCs w:val="22"/>
                <w:lang w:val="lv-LV"/>
              </w:rPr>
              <w:t>Austrumvidzemes</w:t>
            </w:r>
            <w:proofErr w:type="spellEnd"/>
            <w:r w:rsidRPr="00746A7A">
              <w:rPr>
                <w:rFonts w:ascii="Times New Roman" w:hAnsi="Times New Roman"/>
                <w:bCs/>
                <w:sz w:val="22"/>
                <w:szCs w:val="22"/>
                <w:lang w:val="lv-LV"/>
              </w:rPr>
              <w:t xml:space="preserve"> tipa garenvirzienā svītroti brunči (aušanas tehnika). Atbilstoši paraugam „Latviešu tautas tērpi I Vidzeme”221.lpp 527.attēlā. Viduklī brīvs krokojums, aizdare vaļēja ar divām pogām. Platums 3.5 m, garums līdz potītei(līdz 1,10 m). Krāsas toņi jāsaskaņo ar pasūtītāju.</w:t>
            </w:r>
          </w:p>
          <w:p w:rsidR="00165BCC" w:rsidRPr="00746A7A" w:rsidRDefault="00165BCC" w:rsidP="00134912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spacing w:line="240" w:lineRule="auto"/>
              <w:jc w:val="right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  <w:r w:rsidRPr="00746A7A">
              <w:rPr>
                <w:bCs/>
                <w:noProof/>
                <w:sz w:val="22"/>
                <w:szCs w:val="22"/>
                <w:lang w:val="lv-LV" w:eastAsia="lv-LV"/>
              </w:rPr>
              <w:drawing>
                <wp:inline distT="0" distB="0" distL="0" distR="0" wp14:anchorId="67C29F63" wp14:editId="30698E3B">
                  <wp:extent cx="1314634" cy="1002147"/>
                  <wp:effectExtent l="0" t="152400" r="0" b="140970"/>
                  <wp:docPr id="1" name="Picture 19" descr="C:\Users\Kristine\Desktop\20160810_143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Kristine\Desktop\20160810_1439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/>
                          <a:srcRect l="8656" r="17542"/>
                          <a:stretch/>
                        </pic:blipFill>
                        <pic:spPr bwMode="auto">
                          <a:xfrm rot="5400000">
                            <a:off x="0" y="0"/>
                            <a:ext cx="1350595" cy="102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165BCC" w:rsidRPr="00746A7A" w:rsidRDefault="00165BCC" w:rsidP="00FC4DB4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</w:p>
          <w:p w:rsidR="00165BCC" w:rsidRPr="00746A7A" w:rsidRDefault="00165BCC" w:rsidP="00FC4DB4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  <w:r w:rsidRPr="00746A7A">
              <w:rPr>
                <w:rFonts w:ascii="Times New Roman" w:hAnsi="Times New Roman"/>
                <w:bCs/>
                <w:sz w:val="22"/>
                <w:szCs w:val="22"/>
                <w:lang w:val="lv-LV"/>
              </w:rPr>
              <w:t>10</w:t>
            </w:r>
          </w:p>
        </w:tc>
      </w:tr>
      <w:tr w:rsidR="00165BCC" w:rsidRPr="00746A7A" w:rsidTr="00165BCC">
        <w:trPr>
          <w:trHeight w:val="4382"/>
        </w:trPr>
        <w:tc>
          <w:tcPr>
            <w:tcW w:w="883" w:type="dxa"/>
          </w:tcPr>
          <w:p w:rsidR="00165BCC" w:rsidRPr="00746A7A" w:rsidRDefault="00165BCC" w:rsidP="00FC4DB4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  <w:r w:rsidRPr="00746A7A">
              <w:rPr>
                <w:rFonts w:ascii="Times New Roman" w:hAnsi="Times New Roman"/>
                <w:bCs/>
                <w:sz w:val="22"/>
                <w:szCs w:val="22"/>
                <w:lang w:val="lv-LV"/>
              </w:rPr>
              <w:lastRenderedPageBreak/>
              <w:t>2</w:t>
            </w:r>
          </w:p>
        </w:tc>
        <w:tc>
          <w:tcPr>
            <w:tcW w:w="10991" w:type="dxa"/>
          </w:tcPr>
          <w:p w:rsidR="00165BCC" w:rsidRPr="00746A7A" w:rsidRDefault="00165BCC" w:rsidP="00D26C5B">
            <w:pPr>
              <w:spacing w:line="240" w:lineRule="auto"/>
              <w:rPr>
                <w:rFonts w:ascii="Times New Roman" w:hAnsi="Times New Roman"/>
                <w:b/>
                <w:sz w:val="22"/>
                <w:szCs w:val="22"/>
                <w:lang w:val="lv-LV"/>
              </w:rPr>
            </w:pPr>
            <w:r w:rsidRPr="00746A7A">
              <w:rPr>
                <w:rFonts w:ascii="Times New Roman" w:hAnsi="Times New Roman"/>
                <w:b/>
                <w:sz w:val="22"/>
                <w:szCs w:val="22"/>
                <w:lang w:val="lv-LV"/>
              </w:rPr>
              <w:t>Meitu jaka</w:t>
            </w:r>
          </w:p>
          <w:p w:rsidR="00165BCC" w:rsidRPr="00746A7A" w:rsidRDefault="00165BCC" w:rsidP="00134912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spacing w:line="240" w:lineRule="auto"/>
              <w:rPr>
                <w:rFonts w:ascii="Times New Roman" w:hAnsi="Times New Roman"/>
                <w:noProof/>
                <w:sz w:val="22"/>
                <w:szCs w:val="22"/>
                <w:lang w:val="lv-LV" w:eastAsia="lv-LV"/>
              </w:rPr>
            </w:pPr>
            <w:r w:rsidRPr="00746A7A">
              <w:rPr>
                <w:noProof/>
                <w:sz w:val="22"/>
                <w:szCs w:val="22"/>
                <w:lang w:val="lv-LV" w:eastAsia="lv-LV"/>
              </w:rPr>
              <w:drawing>
                <wp:anchor distT="0" distB="0" distL="114300" distR="114300" simplePos="0" relativeHeight="251660800" behindDoc="0" locked="0" layoutInCell="1" allowOverlap="1" wp14:anchorId="5C822B2C" wp14:editId="08BF2A9A">
                  <wp:simplePos x="0" y="0"/>
                  <wp:positionH relativeFrom="column">
                    <wp:posOffset>5441950</wp:posOffset>
                  </wp:positionH>
                  <wp:positionV relativeFrom="paragraph">
                    <wp:posOffset>529590</wp:posOffset>
                  </wp:positionV>
                  <wp:extent cx="1169670" cy="1933575"/>
                  <wp:effectExtent l="0" t="0" r="0" b="0"/>
                  <wp:wrapNone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70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46A7A">
              <w:rPr>
                <w:rFonts w:ascii="Times New Roman" w:hAnsi="Times New Roman"/>
                <w:color w:val="000000" w:themeColor="text1"/>
                <w:sz w:val="22"/>
                <w:szCs w:val="22"/>
                <w:lang w:val="lv-LV"/>
              </w:rPr>
              <w:t xml:space="preserve">Fabrikas audums. Kokvilnas vai cita dabiska materiāla odere. Vienkrāsaina gludā jaka, ar sarkanu apmalojumu un izšuvumu. Mugurpusē sānu daļā </w:t>
            </w:r>
            <w:proofErr w:type="spellStart"/>
            <w:r w:rsidRPr="00746A7A">
              <w:rPr>
                <w:rFonts w:ascii="Times New Roman" w:hAnsi="Times New Roman"/>
                <w:color w:val="000000" w:themeColor="text1"/>
                <w:sz w:val="22"/>
                <w:szCs w:val="22"/>
                <w:lang w:val="lv-LV"/>
              </w:rPr>
              <w:t>muduri</w:t>
            </w:r>
            <w:proofErr w:type="spellEnd"/>
            <w:r w:rsidRPr="00746A7A">
              <w:rPr>
                <w:rFonts w:ascii="Times New Roman" w:hAnsi="Times New Roman"/>
                <w:color w:val="000000" w:themeColor="text1"/>
                <w:sz w:val="22"/>
                <w:szCs w:val="22"/>
                <w:lang w:val="lv-LV"/>
              </w:rPr>
              <w:t xml:space="preserve">. Jakas veids kā paraugā: Cesvaine, CVVM 10 909; “Latviešu tautas tērpi” I daļa, Pielikums 49.lpp.Piegriezumu koriģē atbilstoši mūsdienu </w:t>
            </w:r>
            <w:proofErr w:type="spellStart"/>
            <w:r w:rsidRPr="00746A7A">
              <w:rPr>
                <w:rFonts w:ascii="Times New Roman" w:hAnsi="Times New Roman"/>
                <w:color w:val="000000" w:themeColor="text1"/>
                <w:sz w:val="22"/>
                <w:szCs w:val="22"/>
                <w:lang w:val="lv-LV"/>
              </w:rPr>
              <w:t>piegrieztnēm</w:t>
            </w:r>
            <w:proofErr w:type="spellEnd"/>
            <w:r w:rsidRPr="00746A7A">
              <w:rPr>
                <w:rFonts w:ascii="Times New Roman" w:hAnsi="Times New Roman"/>
                <w:color w:val="000000" w:themeColor="text1"/>
                <w:sz w:val="22"/>
                <w:szCs w:val="22"/>
                <w:lang w:val="lv-LV"/>
              </w:rPr>
              <w:t>. Roku riņķi atbilstoši deju kustību specifikai. Krāsa pelēka, saskaņota ar puiša mēteļa toni. Krāsas toņi jāsaskaņo ar pasūtītāju.</w:t>
            </w:r>
            <w:r w:rsidRPr="00746A7A">
              <w:rPr>
                <w:rFonts w:ascii="Times New Roman" w:hAnsi="Times New Roman"/>
                <w:noProof/>
                <w:sz w:val="22"/>
                <w:szCs w:val="22"/>
                <w:lang w:val="lv-LV" w:eastAsia="lv-LV"/>
              </w:rPr>
              <w:t xml:space="preserve"> </w:t>
            </w:r>
          </w:p>
          <w:p w:rsidR="00165BCC" w:rsidRPr="00746A7A" w:rsidRDefault="00165BCC" w:rsidP="00134912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spacing w:line="240" w:lineRule="auto"/>
              <w:rPr>
                <w:rFonts w:ascii="Times New Roman" w:hAnsi="Times New Roman"/>
                <w:noProof/>
                <w:sz w:val="22"/>
                <w:szCs w:val="22"/>
                <w:lang w:val="lv-LV" w:eastAsia="lv-LV"/>
              </w:rPr>
            </w:pPr>
          </w:p>
          <w:p w:rsidR="00165BCC" w:rsidRPr="00746A7A" w:rsidRDefault="00165BCC" w:rsidP="00134912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spacing w:line="240" w:lineRule="auto"/>
              <w:rPr>
                <w:rFonts w:ascii="Times New Roman" w:hAnsi="Times New Roman"/>
                <w:noProof/>
                <w:sz w:val="22"/>
                <w:szCs w:val="22"/>
                <w:lang w:val="lv-LV" w:eastAsia="lv-LV"/>
              </w:rPr>
            </w:pPr>
          </w:p>
          <w:p w:rsidR="00165BCC" w:rsidRPr="00746A7A" w:rsidRDefault="00165BCC" w:rsidP="00134912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spacing w:line="240" w:lineRule="auto"/>
              <w:rPr>
                <w:rFonts w:ascii="Times New Roman" w:hAnsi="Times New Roman"/>
                <w:noProof/>
                <w:sz w:val="22"/>
                <w:szCs w:val="22"/>
                <w:lang w:val="lv-LV" w:eastAsia="lv-LV"/>
              </w:rPr>
            </w:pPr>
          </w:p>
          <w:p w:rsidR="00165BCC" w:rsidRPr="00746A7A" w:rsidRDefault="00165BCC" w:rsidP="00134912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spacing w:line="240" w:lineRule="auto"/>
              <w:rPr>
                <w:rFonts w:ascii="Times New Roman" w:hAnsi="Times New Roman"/>
                <w:noProof/>
                <w:sz w:val="22"/>
                <w:szCs w:val="22"/>
                <w:lang w:val="lv-LV" w:eastAsia="lv-LV"/>
              </w:rPr>
            </w:pPr>
          </w:p>
          <w:p w:rsidR="00165BCC" w:rsidRPr="00746A7A" w:rsidRDefault="00165BCC" w:rsidP="00134912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spacing w:line="240" w:lineRule="auto"/>
              <w:rPr>
                <w:rFonts w:ascii="Times New Roman" w:hAnsi="Times New Roman"/>
                <w:noProof/>
                <w:sz w:val="22"/>
                <w:szCs w:val="22"/>
                <w:lang w:val="lv-LV" w:eastAsia="lv-LV"/>
              </w:rPr>
            </w:pPr>
          </w:p>
          <w:p w:rsidR="00165BCC" w:rsidRPr="00746A7A" w:rsidRDefault="00165BCC" w:rsidP="00134912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spacing w:line="240" w:lineRule="auto"/>
              <w:rPr>
                <w:rFonts w:ascii="Times New Roman" w:hAnsi="Times New Roman"/>
                <w:noProof/>
                <w:sz w:val="22"/>
                <w:szCs w:val="22"/>
                <w:lang w:val="lv-LV" w:eastAsia="lv-LV"/>
              </w:rPr>
            </w:pPr>
          </w:p>
          <w:p w:rsidR="00165BCC" w:rsidRPr="00746A7A" w:rsidRDefault="00165BCC" w:rsidP="00134912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spacing w:line="240" w:lineRule="auto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</w:p>
        </w:tc>
        <w:tc>
          <w:tcPr>
            <w:tcW w:w="1134" w:type="dxa"/>
          </w:tcPr>
          <w:p w:rsidR="00165BCC" w:rsidRPr="00746A7A" w:rsidRDefault="00165BCC" w:rsidP="00FC4DB4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</w:p>
          <w:p w:rsidR="00165BCC" w:rsidRPr="00746A7A" w:rsidRDefault="00165BCC" w:rsidP="00FC4DB4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  <w:r w:rsidRPr="00746A7A">
              <w:rPr>
                <w:rFonts w:ascii="Times New Roman" w:hAnsi="Times New Roman"/>
                <w:bCs/>
                <w:sz w:val="22"/>
                <w:szCs w:val="22"/>
                <w:lang w:val="lv-LV"/>
              </w:rPr>
              <w:t>10</w:t>
            </w:r>
          </w:p>
        </w:tc>
      </w:tr>
      <w:tr w:rsidR="00165BCC" w:rsidRPr="00746A7A" w:rsidTr="00165BCC">
        <w:tc>
          <w:tcPr>
            <w:tcW w:w="883" w:type="dxa"/>
          </w:tcPr>
          <w:p w:rsidR="00165BCC" w:rsidRPr="00746A7A" w:rsidRDefault="00165BCC" w:rsidP="00FC4DB4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  <w:r w:rsidRPr="00746A7A">
              <w:rPr>
                <w:rFonts w:ascii="Times New Roman" w:hAnsi="Times New Roman"/>
                <w:bCs/>
                <w:sz w:val="22"/>
                <w:szCs w:val="22"/>
                <w:lang w:val="lv-LV"/>
              </w:rPr>
              <w:t>3</w:t>
            </w:r>
          </w:p>
        </w:tc>
        <w:tc>
          <w:tcPr>
            <w:tcW w:w="10991" w:type="dxa"/>
          </w:tcPr>
          <w:p w:rsidR="00165BCC" w:rsidRPr="00746A7A" w:rsidRDefault="00165BCC" w:rsidP="008469F3">
            <w:pPr>
              <w:spacing w:after="0" w:line="240" w:lineRule="auto"/>
              <w:rPr>
                <w:rFonts w:ascii="Times New Roman" w:hAnsi="Times New Roman"/>
                <w:b/>
                <w:sz w:val="22"/>
                <w:szCs w:val="22"/>
                <w:lang w:val="lv-LV"/>
              </w:rPr>
            </w:pPr>
            <w:r w:rsidRPr="00746A7A">
              <w:rPr>
                <w:rFonts w:ascii="Times New Roman" w:hAnsi="Times New Roman"/>
                <w:b/>
                <w:sz w:val="22"/>
                <w:szCs w:val="22"/>
                <w:lang w:val="lv-LV"/>
              </w:rPr>
              <w:t>Meitu blūze</w:t>
            </w:r>
          </w:p>
          <w:p w:rsidR="00165BCC" w:rsidRPr="00746A7A" w:rsidRDefault="00165BCC" w:rsidP="008469F3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2"/>
                <w:szCs w:val="22"/>
                <w:lang w:val="lv-LV"/>
              </w:rPr>
            </w:pPr>
            <w:proofErr w:type="spellStart"/>
            <w:r w:rsidRPr="00746A7A">
              <w:rPr>
                <w:rFonts w:ascii="Times New Roman" w:hAnsi="Times New Roman"/>
                <w:color w:val="000000" w:themeColor="text1"/>
                <w:sz w:val="22"/>
                <w:szCs w:val="22"/>
                <w:lang w:val="lv-LV"/>
              </w:rPr>
              <w:t>Pienbalts</w:t>
            </w:r>
            <w:proofErr w:type="spellEnd"/>
            <w:r w:rsidRPr="00746A7A">
              <w:rPr>
                <w:rFonts w:ascii="Times New Roman" w:hAnsi="Times New Roman"/>
                <w:color w:val="000000" w:themeColor="text1"/>
                <w:sz w:val="22"/>
                <w:szCs w:val="22"/>
                <w:lang w:val="lv-LV"/>
              </w:rPr>
              <w:t xml:space="preserve"> </w:t>
            </w:r>
            <w:proofErr w:type="spellStart"/>
            <w:r w:rsidRPr="00746A7A">
              <w:rPr>
                <w:rFonts w:ascii="Times New Roman" w:hAnsi="Times New Roman"/>
                <w:color w:val="000000" w:themeColor="text1"/>
                <w:sz w:val="22"/>
                <w:szCs w:val="22"/>
                <w:lang w:val="lv-LV"/>
              </w:rPr>
              <w:t>kreklaudums</w:t>
            </w:r>
            <w:proofErr w:type="spellEnd"/>
            <w:r w:rsidRPr="00746A7A">
              <w:rPr>
                <w:rFonts w:ascii="Times New Roman" w:hAnsi="Times New Roman"/>
                <w:color w:val="000000" w:themeColor="text1"/>
                <w:sz w:val="22"/>
                <w:szCs w:val="22"/>
                <w:lang w:val="lv-LV"/>
              </w:rPr>
              <w:t xml:space="preserve">. Taisna </w:t>
            </w:r>
            <w:proofErr w:type="spellStart"/>
            <w:r w:rsidRPr="00746A7A">
              <w:rPr>
                <w:rFonts w:ascii="Times New Roman" w:hAnsi="Times New Roman"/>
                <w:color w:val="000000" w:themeColor="text1"/>
                <w:sz w:val="22"/>
                <w:szCs w:val="22"/>
                <w:lang w:val="lv-LV"/>
              </w:rPr>
              <w:t>piegrieztnes</w:t>
            </w:r>
            <w:proofErr w:type="spellEnd"/>
            <w:r w:rsidRPr="00746A7A">
              <w:rPr>
                <w:rFonts w:ascii="Times New Roman" w:hAnsi="Times New Roman"/>
                <w:color w:val="000000" w:themeColor="text1"/>
                <w:sz w:val="22"/>
                <w:szCs w:val="22"/>
                <w:lang w:val="lv-LV"/>
              </w:rPr>
              <w:t xml:space="preserve"> </w:t>
            </w:r>
            <w:proofErr w:type="spellStart"/>
            <w:r w:rsidRPr="00746A7A">
              <w:rPr>
                <w:rFonts w:ascii="Times New Roman" w:hAnsi="Times New Roman"/>
                <w:color w:val="000000" w:themeColor="text1"/>
                <w:sz w:val="22"/>
                <w:szCs w:val="22"/>
                <w:lang w:val="lv-LV"/>
              </w:rPr>
              <w:t>tunikveida</w:t>
            </w:r>
            <w:proofErr w:type="spellEnd"/>
            <w:r w:rsidRPr="00746A7A">
              <w:rPr>
                <w:rFonts w:ascii="Times New Roman" w:hAnsi="Times New Roman"/>
                <w:color w:val="000000" w:themeColor="text1"/>
                <w:sz w:val="22"/>
                <w:szCs w:val="22"/>
                <w:lang w:val="lv-LV"/>
              </w:rPr>
              <w:t xml:space="preserve"> krekls, ar atlokāmu apkakli, virsū šūti uzpleči, piedurkne pie pleca piekrokota. Garums zem ceļgala. Sānos no jostasvietas iešūti taisni ķīļi. Aizdare paredzēta ar podziņu. </w:t>
            </w:r>
          </w:p>
        </w:tc>
        <w:tc>
          <w:tcPr>
            <w:tcW w:w="1134" w:type="dxa"/>
          </w:tcPr>
          <w:p w:rsidR="00165BCC" w:rsidRPr="00746A7A" w:rsidRDefault="00165BCC" w:rsidP="00FC4DB4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</w:p>
          <w:p w:rsidR="00165BCC" w:rsidRPr="00746A7A" w:rsidRDefault="00165BCC" w:rsidP="00FC4DB4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  <w:r w:rsidRPr="00746A7A">
              <w:rPr>
                <w:rFonts w:ascii="Times New Roman" w:hAnsi="Times New Roman"/>
                <w:bCs/>
                <w:sz w:val="22"/>
                <w:szCs w:val="22"/>
                <w:lang w:val="lv-LV"/>
              </w:rPr>
              <w:t>10</w:t>
            </w:r>
          </w:p>
        </w:tc>
      </w:tr>
      <w:tr w:rsidR="00165BCC" w:rsidRPr="00746A7A" w:rsidTr="00165BCC">
        <w:tc>
          <w:tcPr>
            <w:tcW w:w="883" w:type="dxa"/>
          </w:tcPr>
          <w:p w:rsidR="00165BCC" w:rsidRPr="00746A7A" w:rsidRDefault="00165BCC" w:rsidP="00FC4DB4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</w:p>
        </w:tc>
        <w:tc>
          <w:tcPr>
            <w:tcW w:w="10991" w:type="dxa"/>
          </w:tcPr>
          <w:p w:rsidR="00165BCC" w:rsidRPr="00746A7A" w:rsidRDefault="00165BCC" w:rsidP="000316FE">
            <w:pPr>
              <w:pStyle w:val="Sarakstarindkopa"/>
              <w:numPr>
                <w:ilvl w:val="0"/>
                <w:numId w:val="29"/>
              </w:numPr>
              <w:jc w:val="center"/>
              <w:rPr>
                <w:rFonts w:ascii="Times New Roman" w:hAnsi="Times New Roman"/>
                <w:b/>
                <w:sz w:val="22"/>
                <w:szCs w:val="22"/>
                <w:lang w:val="lv-LV"/>
              </w:rPr>
            </w:pPr>
            <w:r w:rsidRPr="00746A7A">
              <w:rPr>
                <w:rFonts w:ascii="Times New Roman" w:hAnsi="Times New Roman"/>
                <w:b/>
                <w:bCs/>
                <w:sz w:val="22"/>
                <w:szCs w:val="22"/>
                <w:lang w:val="lv-LV"/>
              </w:rPr>
              <w:t>DAĻA Puišu tautas tērpa komplekts Tautas deju ansamblim “Cesvaine”</w:t>
            </w:r>
          </w:p>
        </w:tc>
        <w:tc>
          <w:tcPr>
            <w:tcW w:w="1134" w:type="dxa"/>
          </w:tcPr>
          <w:p w:rsidR="00165BCC" w:rsidRPr="00746A7A" w:rsidRDefault="00165BCC" w:rsidP="00FC4DB4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</w:p>
        </w:tc>
      </w:tr>
      <w:tr w:rsidR="00165BCC" w:rsidRPr="00746A7A" w:rsidTr="00165BCC">
        <w:trPr>
          <w:trHeight w:val="3259"/>
        </w:trPr>
        <w:tc>
          <w:tcPr>
            <w:tcW w:w="883" w:type="dxa"/>
          </w:tcPr>
          <w:p w:rsidR="00165BCC" w:rsidRPr="00746A7A" w:rsidRDefault="00165BCC" w:rsidP="00FC4DB4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  <w:r w:rsidRPr="00746A7A">
              <w:rPr>
                <w:rFonts w:ascii="Times New Roman" w:hAnsi="Times New Roman"/>
                <w:bCs/>
                <w:sz w:val="22"/>
                <w:szCs w:val="22"/>
                <w:lang w:val="lv-LV"/>
              </w:rPr>
              <w:t>1</w:t>
            </w:r>
          </w:p>
        </w:tc>
        <w:tc>
          <w:tcPr>
            <w:tcW w:w="10991" w:type="dxa"/>
          </w:tcPr>
          <w:p w:rsidR="00165BCC" w:rsidRPr="00746A7A" w:rsidRDefault="00165BCC" w:rsidP="000316FE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spacing w:line="240" w:lineRule="auto"/>
              <w:rPr>
                <w:rFonts w:ascii="Times New Roman" w:hAnsi="Times New Roman"/>
                <w:b/>
                <w:sz w:val="22"/>
                <w:szCs w:val="22"/>
                <w:lang w:val="lv-LV"/>
              </w:rPr>
            </w:pPr>
            <w:r w:rsidRPr="00746A7A">
              <w:rPr>
                <w:rFonts w:ascii="Times New Roman" w:hAnsi="Times New Roman"/>
                <w:b/>
                <w:sz w:val="22"/>
                <w:szCs w:val="22"/>
                <w:lang w:val="lv-LV"/>
              </w:rPr>
              <w:t>Puišu veste</w:t>
            </w:r>
          </w:p>
          <w:p w:rsidR="00165BCC" w:rsidRPr="00746A7A" w:rsidRDefault="00165BCC" w:rsidP="000316FE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spacing w:line="240" w:lineRule="auto"/>
              <w:rPr>
                <w:rFonts w:ascii="Times New Roman" w:hAnsi="Times New Roman"/>
                <w:color w:val="000000" w:themeColor="text1"/>
                <w:sz w:val="22"/>
                <w:szCs w:val="22"/>
                <w:lang w:val="lv-LV"/>
              </w:rPr>
            </w:pPr>
            <w:r w:rsidRPr="00746A7A">
              <w:rPr>
                <w:rFonts w:ascii="Times New Roman" w:hAnsi="Times New Roman"/>
                <w:color w:val="000000" w:themeColor="text1"/>
                <w:sz w:val="22"/>
                <w:szCs w:val="22"/>
                <w:lang w:val="lv-LV"/>
              </w:rPr>
              <w:t xml:space="preserve">Vilnas audums. Kokvilnas vai cita dabiska materiāla odere. Garums līdz gurnu kaulam. </w:t>
            </w:r>
            <w:proofErr w:type="spellStart"/>
            <w:r w:rsidRPr="00746A7A">
              <w:rPr>
                <w:rFonts w:ascii="Times New Roman" w:hAnsi="Times New Roman"/>
                <w:color w:val="000000" w:themeColor="text1"/>
                <w:sz w:val="22"/>
                <w:szCs w:val="22"/>
                <w:lang w:val="lv-LV"/>
              </w:rPr>
              <w:t>Piegrieztne</w:t>
            </w:r>
            <w:proofErr w:type="spellEnd"/>
            <w:r w:rsidRPr="00746A7A">
              <w:rPr>
                <w:rFonts w:ascii="Times New Roman" w:hAnsi="Times New Roman"/>
                <w:color w:val="000000" w:themeColor="text1"/>
                <w:sz w:val="22"/>
                <w:szCs w:val="22"/>
                <w:lang w:val="lv-LV"/>
              </w:rPr>
              <w:t xml:space="preserve"> pēc Rembates vestes. (“Latviešu tautas tērpi” I daļa, Pielikums 42.lpp.; CVVM 11 284) Priekšpusē 5 pāri +1 pogas. Rūtains audums, līdzīgi kā attēlā, mugurpuse no bikšu auduma. </w:t>
            </w:r>
            <w:r w:rsidRPr="00746A7A">
              <w:rPr>
                <w:rFonts w:ascii="Times New Roman" w:hAnsi="Times New Roman"/>
                <w:bCs/>
                <w:color w:val="000000" w:themeColor="text1"/>
                <w:sz w:val="22"/>
                <w:szCs w:val="22"/>
                <w:lang w:val="lv-LV"/>
              </w:rPr>
              <w:t xml:space="preserve">Krāsas toņi un </w:t>
            </w:r>
            <w:proofErr w:type="spellStart"/>
            <w:r w:rsidRPr="00746A7A">
              <w:rPr>
                <w:rFonts w:ascii="Times New Roman" w:hAnsi="Times New Roman"/>
                <w:bCs/>
                <w:color w:val="000000" w:themeColor="text1"/>
                <w:sz w:val="22"/>
                <w:szCs w:val="22"/>
                <w:lang w:val="lv-LV"/>
              </w:rPr>
              <w:t>rūtojums</w:t>
            </w:r>
            <w:proofErr w:type="spellEnd"/>
            <w:r w:rsidRPr="00746A7A">
              <w:rPr>
                <w:rFonts w:ascii="Times New Roman" w:hAnsi="Times New Roman"/>
                <w:bCs/>
                <w:color w:val="000000" w:themeColor="text1"/>
                <w:sz w:val="22"/>
                <w:szCs w:val="22"/>
                <w:lang w:val="lv-LV"/>
              </w:rPr>
              <w:t xml:space="preserve"> jāsaskaņo ar pasūtītāju.</w:t>
            </w:r>
          </w:p>
          <w:p w:rsidR="00165BCC" w:rsidRPr="00746A7A" w:rsidRDefault="00165BCC" w:rsidP="004B2EDE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spacing w:line="240" w:lineRule="auto"/>
              <w:jc w:val="right"/>
              <w:rPr>
                <w:rFonts w:ascii="Times New Roman" w:hAnsi="Times New Roman"/>
                <w:sz w:val="22"/>
                <w:szCs w:val="22"/>
                <w:lang w:val="lv-LV"/>
              </w:rPr>
            </w:pPr>
            <w:r w:rsidRPr="00746A7A">
              <w:rPr>
                <w:b/>
                <w:noProof/>
                <w:sz w:val="22"/>
                <w:szCs w:val="22"/>
                <w:lang w:val="lv-LV" w:eastAsia="lv-LV"/>
              </w:rPr>
              <w:lastRenderedPageBreak/>
              <w:drawing>
                <wp:inline distT="0" distB="0" distL="0" distR="0" wp14:anchorId="28D213D6" wp14:editId="1E4FD3EF">
                  <wp:extent cx="2129246" cy="1197888"/>
                  <wp:effectExtent l="8573" t="0" r="0" b="0"/>
                  <wp:docPr id="8" name="Picture 15" descr="C:\Users\Kristine\Desktop\20160810_133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Kristine\Desktop\20160810_133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40848" cy="1204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165BCC" w:rsidRPr="00746A7A" w:rsidRDefault="00165BCC" w:rsidP="00FC4DB4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</w:p>
          <w:p w:rsidR="00165BCC" w:rsidRPr="00746A7A" w:rsidRDefault="00165BCC" w:rsidP="00FC4DB4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  <w:r w:rsidRPr="00746A7A">
              <w:rPr>
                <w:rFonts w:ascii="Times New Roman" w:hAnsi="Times New Roman"/>
                <w:bCs/>
                <w:sz w:val="22"/>
                <w:szCs w:val="22"/>
                <w:lang w:val="lv-LV"/>
              </w:rPr>
              <w:t>10</w:t>
            </w:r>
          </w:p>
        </w:tc>
      </w:tr>
      <w:tr w:rsidR="00165BCC" w:rsidRPr="00746A7A" w:rsidTr="00165BCC">
        <w:trPr>
          <w:trHeight w:val="1078"/>
        </w:trPr>
        <w:tc>
          <w:tcPr>
            <w:tcW w:w="883" w:type="dxa"/>
          </w:tcPr>
          <w:p w:rsidR="00165BCC" w:rsidRPr="00746A7A" w:rsidRDefault="00165BCC" w:rsidP="00B54288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  <w:r w:rsidRPr="00746A7A">
              <w:rPr>
                <w:rFonts w:ascii="Times New Roman" w:hAnsi="Times New Roman"/>
                <w:bCs/>
                <w:sz w:val="22"/>
                <w:szCs w:val="22"/>
                <w:lang w:val="lv-LV"/>
              </w:rPr>
              <w:t>2</w:t>
            </w:r>
          </w:p>
        </w:tc>
        <w:tc>
          <w:tcPr>
            <w:tcW w:w="10991" w:type="dxa"/>
          </w:tcPr>
          <w:p w:rsidR="00165BCC" w:rsidRPr="00746A7A" w:rsidRDefault="00165BCC" w:rsidP="00B54288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spacing w:line="240" w:lineRule="auto"/>
              <w:rPr>
                <w:rFonts w:ascii="Times New Roman" w:hAnsi="Times New Roman"/>
                <w:b/>
                <w:sz w:val="22"/>
                <w:szCs w:val="22"/>
                <w:lang w:val="lv-LV"/>
              </w:rPr>
            </w:pPr>
            <w:r w:rsidRPr="00746A7A">
              <w:rPr>
                <w:rFonts w:ascii="Times New Roman" w:hAnsi="Times New Roman"/>
                <w:b/>
                <w:sz w:val="22"/>
                <w:szCs w:val="22"/>
                <w:lang w:val="lv-LV"/>
              </w:rPr>
              <w:t>Puišu krekls</w:t>
            </w:r>
          </w:p>
          <w:p w:rsidR="00165BCC" w:rsidRPr="00746A7A" w:rsidRDefault="00165BCC" w:rsidP="00B54288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spacing w:line="240" w:lineRule="auto"/>
              <w:rPr>
                <w:rFonts w:ascii="Times New Roman" w:hAnsi="Times New Roman"/>
                <w:sz w:val="22"/>
                <w:szCs w:val="22"/>
                <w:lang w:val="lv-LV"/>
              </w:rPr>
            </w:pPr>
            <w:proofErr w:type="spellStart"/>
            <w:r w:rsidRPr="00746A7A">
              <w:rPr>
                <w:rFonts w:ascii="Times New Roman" w:hAnsi="Times New Roman"/>
                <w:sz w:val="22"/>
                <w:szCs w:val="22"/>
                <w:lang w:val="lv-LV"/>
              </w:rPr>
              <w:t>Pienbalts</w:t>
            </w:r>
            <w:proofErr w:type="spellEnd"/>
            <w:r w:rsidRPr="00746A7A">
              <w:rPr>
                <w:rFonts w:ascii="Times New Roman" w:hAnsi="Times New Roman"/>
                <w:sz w:val="22"/>
                <w:szCs w:val="22"/>
                <w:lang w:val="lv-LV"/>
              </w:rPr>
              <w:t xml:space="preserve"> </w:t>
            </w:r>
            <w:proofErr w:type="spellStart"/>
            <w:r w:rsidRPr="00746A7A">
              <w:rPr>
                <w:rFonts w:ascii="Times New Roman" w:hAnsi="Times New Roman"/>
                <w:sz w:val="22"/>
                <w:szCs w:val="22"/>
                <w:lang w:val="lv-LV"/>
              </w:rPr>
              <w:t>kreklaudums</w:t>
            </w:r>
            <w:proofErr w:type="spellEnd"/>
            <w:r w:rsidRPr="00746A7A">
              <w:rPr>
                <w:rFonts w:ascii="Times New Roman" w:hAnsi="Times New Roman"/>
                <w:sz w:val="22"/>
                <w:szCs w:val="22"/>
                <w:lang w:val="lv-LV"/>
              </w:rPr>
              <w:t xml:space="preserve">. Taisnas </w:t>
            </w:r>
            <w:proofErr w:type="spellStart"/>
            <w:r w:rsidRPr="00746A7A">
              <w:rPr>
                <w:rFonts w:ascii="Times New Roman" w:hAnsi="Times New Roman"/>
                <w:sz w:val="22"/>
                <w:szCs w:val="22"/>
                <w:lang w:val="lv-LV"/>
              </w:rPr>
              <w:t>piegrieztnes</w:t>
            </w:r>
            <w:proofErr w:type="spellEnd"/>
            <w:r w:rsidRPr="00746A7A">
              <w:rPr>
                <w:rFonts w:ascii="Times New Roman" w:hAnsi="Times New Roman"/>
                <w:sz w:val="22"/>
                <w:szCs w:val="22"/>
                <w:lang w:val="lv-LV"/>
              </w:rPr>
              <w:t xml:space="preserve"> krekls, ar atlokāmu apkakli, virsū šūti uzpleči, </w:t>
            </w:r>
            <w:r w:rsidRPr="00746A7A">
              <w:rPr>
                <w:rFonts w:ascii="Times New Roman" w:hAnsi="Times New Roman"/>
                <w:color w:val="000000" w:themeColor="text1"/>
                <w:sz w:val="22"/>
                <w:szCs w:val="22"/>
                <w:lang w:val="lv-LV"/>
              </w:rPr>
              <w:t xml:space="preserve">piedurkne </w:t>
            </w:r>
            <w:r w:rsidRPr="00746A7A">
              <w:rPr>
                <w:rFonts w:ascii="Times New Roman" w:hAnsi="Times New Roman"/>
                <w:sz w:val="22"/>
                <w:szCs w:val="22"/>
                <w:lang w:val="lv-LV"/>
              </w:rPr>
              <w:t xml:space="preserve">pie pleca piekrokota. Garums zem gurna. Aizdare paredzēta ar podziņu. </w:t>
            </w:r>
          </w:p>
        </w:tc>
        <w:tc>
          <w:tcPr>
            <w:tcW w:w="1134" w:type="dxa"/>
          </w:tcPr>
          <w:p w:rsidR="00165BCC" w:rsidRPr="00746A7A" w:rsidRDefault="00165BCC" w:rsidP="00B54288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</w:p>
          <w:p w:rsidR="00165BCC" w:rsidRPr="00746A7A" w:rsidRDefault="00165BCC" w:rsidP="00B54288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  <w:r w:rsidRPr="00746A7A">
              <w:rPr>
                <w:rFonts w:ascii="Times New Roman" w:hAnsi="Times New Roman"/>
                <w:bCs/>
                <w:sz w:val="22"/>
                <w:szCs w:val="22"/>
                <w:lang w:val="lv-LV"/>
              </w:rPr>
              <w:t>10</w:t>
            </w:r>
          </w:p>
        </w:tc>
      </w:tr>
      <w:tr w:rsidR="00165BCC" w:rsidRPr="00746A7A" w:rsidTr="00165BCC">
        <w:trPr>
          <w:trHeight w:val="3897"/>
        </w:trPr>
        <w:tc>
          <w:tcPr>
            <w:tcW w:w="883" w:type="dxa"/>
          </w:tcPr>
          <w:p w:rsidR="00165BCC" w:rsidRPr="00746A7A" w:rsidRDefault="00165BCC" w:rsidP="00B54288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  <w:r w:rsidRPr="00746A7A">
              <w:rPr>
                <w:rFonts w:ascii="Times New Roman" w:hAnsi="Times New Roman"/>
                <w:bCs/>
                <w:sz w:val="22"/>
                <w:szCs w:val="22"/>
                <w:lang w:val="lv-LV"/>
              </w:rPr>
              <w:t>3</w:t>
            </w:r>
          </w:p>
        </w:tc>
        <w:tc>
          <w:tcPr>
            <w:tcW w:w="10991" w:type="dxa"/>
          </w:tcPr>
          <w:p w:rsidR="00165BCC" w:rsidRPr="00746A7A" w:rsidRDefault="00165BCC" w:rsidP="00B54288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spacing w:line="240" w:lineRule="auto"/>
              <w:rPr>
                <w:rFonts w:ascii="Times New Roman" w:hAnsi="Times New Roman"/>
                <w:b/>
                <w:sz w:val="22"/>
                <w:szCs w:val="22"/>
                <w:lang w:val="lv-LV"/>
              </w:rPr>
            </w:pPr>
            <w:r w:rsidRPr="00746A7A">
              <w:rPr>
                <w:rFonts w:ascii="Times New Roman" w:hAnsi="Times New Roman"/>
                <w:b/>
                <w:sz w:val="22"/>
                <w:szCs w:val="22"/>
                <w:lang w:val="lv-LV"/>
              </w:rPr>
              <w:t>Puišu bikses</w:t>
            </w:r>
          </w:p>
          <w:p w:rsidR="00165BCC" w:rsidRPr="00746A7A" w:rsidRDefault="00165BCC" w:rsidP="008469F3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spacing w:line="240" w:lineRule="auto"/>
              <w:rPr>
                <w:rFonts w:ascii="Times New Roman" w:hAnsi="Times New Roman"/>
                <w:bCs/>
                <w:noProof/>
                <w:sz w:val="22"/>
                <w:szCs w:val="22"/>
                <w:lang w:val="lv-LV" w:eastAsia="lv-LV"/>
              </w:rPr>
            </w:pPr>
            <w:r w:rsidRPr="00746A7A">
              <w:rPr>
                <w:rFonts w:ascii="Times New Roman" w:hAnsi="Times New Roman"/>
                <w:sz w:val="22"/>
                <w:szCs w:val="22"/>
                <w:lang w:val="lv-LV"/>
              </w:rPr>
              <w:t xml:space="preserve">Vilnas auduma, garās bikses bez buktēm. Aizdare priekšā. Krāsa pelēka, kas </w:t>
            </w:r>
            <w:r w:rsidRPr="00746A7A">
              <w:rPr>
                <w:rFonts w:ascii="Times New Roman" w:hAnsi="Times New Roman"/>
                <w:bCs/>
                <w:sz w:val="22"/>
                <w:szCs w:val="22"/>
                <w:lang w:val="lv-LV"/>
              </w:rPr>
              <w:t>jāsaskaņo ar pasūtītāju. Piegriezums atbilstošs paraugam „Latviešu tautas māksla III sējums” 258.lpp. 436.attēlā</w:t>
            </w:r>
          </w:p>
          <w:p w:rsidR="00165BCC" w:rsidRPr="00746A7A" w:rsidRDefault="00165BCC" w:rsidP="00B54288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spacing w:line="240" w:lineRule="auto"/>
              <w:jc w:val="right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  <w:r w:rsidRPr="00746A7A">
              <w:rPr>
                <w:bCs/>
                <w:noProof/>
                <w:sz w:val="22"/>
                <w:szCs w:val="22"/>
                <w:lang w:val="lv-LV" w:eastAsia="lv-LV"/>
              </w:rPr>
              <w:drawing>
                <wp:inline distT="0" distB="0" distL="0" distR="0" wp14:anchorId="77822D78" wp14:editId="581756E5">
                  <wp:extent cx="1839959" cy="1368184"/>
                  <wp:effectExtent l="7303" t="0" r="0" b="0"/>
                  <wp:docPr id="9" name="Picture 16" descr="C:\Users\Kristine\Desktop\20160809_155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Kristine\Desktop\20160809_1553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/>
                          <a:srcRect l="15895" r="8446"/>
                          <a:stretch/>
                        </pic:blipFill>
                        <pic:spPr bwMode="auto">
                          <a:xfrm rot="5400000">
                            <a:off x="0" y="0"/>
                            <a:ext cx="1849181" cy="1375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165BCC" w:rsidRPr="00746A7A" w:rsidRDefault="00165BCC" w:rsidP="00B54288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</w:p>
          <w:p w:rsidR="00165BCC" w:rsidRPr="00746A7A" w:rsidRDefault="00165BCC" w:rsidP="00B54288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  <w:r w:rsidRPr="00746A7A">
              <w:rPr>
                <w:rFonts w:ascii="Times New Roman" w:hAnsi="Times New Roman"/>
                <w:bCs/>
                <w:sz w:val="22"/>
                <w:szCs w:val="22"/>
                <w:lang w:val="lv-LV"/>
              </w:rPr>
              <w:t>10</w:t>
            </w:r>
          </w:p>
        </w:tc>
      </w:tr>
      <w:tr w:rsidR="00165BCC" w:rsidRPr="00746A7A" w:rsidTr="008469F3">
        <w:trPr>
          <w:trHeight w:val="2280"/>
        </w:trPr>
        <w:tc>
          <w:tcPr>
            <w:tcW w:w="883" w:type="dxa"/>
          </w:tcPr>
          <w:p w:rsidR="00165BCC" w:rsidRPr="00746A7A" w:rsidRDefault="00165BCC" w:rsidP="00B54288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  <w:r w:rsidRPr="00746A7A">
              <w:rPr>
                <w:rFonts w:ascii="Times New Roman" w:hAnsi="Times New Roman"/>
                <w:bCs/>
                <w:sz w:val="22"/>
                <w:szCs w:val="22"/>
                <w:lang w:val="lv-LV"/>
              </w:rPr>
              <w:lastRenderedPageBreak/>
              <w:t>4</w:t>
            </w:r>
          </w:p>
        </w:tc>
        <w:tc>
          <w:tcPr>
            <w:tcW w:w="10991" w:type="dxa"/>
          </w:tcPr>
          <w:p w:rsidR="00165BCC" w:rsidRPr="00746A7A" w:rsidRDefault="00165BCC" w:rsidP="008469F3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spacing w:after="0" w:line="240" w:lineRule="auto"/>
              <w:rPr>
                <w:rFonts w:ascii="Times New Roman" w:hAnsi="Times New Roman"/>
                <w:b/>
                <w:sz w:val="22"/>
                <w:szCs w:val="22"/>
                <w:lang w:val="lv-LV"/>
              </w:rPr>
            </w:pPr>
            <w:r w:rsidRPr="00746A7A">
              <w:rPr>
                <w:rFonts w:ascii="Times New Roman" w:hAnsi="Times New Roman"/>
                <w:b/>
                <w:sz w:val="22"/>
                <w:szCs w:val="22"/>
                <w:lang w:val="lv-LV"/>
              </w:rPr>
              <w:t>Puišu lakatiņš</w:t>
            </w:r>
          </w:p>
          <w:p w:rsidR="00165BCC" w:rsidRPr="00746A7A" w:rsidRDefault="00165BCC" w:rsidP="008469F3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spacing w:after="0" w:line="240" w:lineRule="auto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  <w:r w:rsidRPr="00746A7A">
              <w:rPr>
                <w:rFonts w:ascii="Times New Roman" w:hAnsi="Times New Roman"/>
                <w:sz w:val="22"/>
                <w:szCs w:val="22"/>
                <w:lang w:val="lv-LV"/>
              </w:rPr>
              <w:t>Kvadrāta formas, kokvilnas auduma. Izmērs 90x90 cm</w:t>
            </w:r>
            <w:r w:rsidRPr="00746A7A">
              <w:rPr>
                <w:rFonts w:ascii="Times New Roman" w:hAnsi="Times New Roman"/>
                <w:bCs/>
                <w:sz w:val="22"/>
                <w:szCs w:val="22"/>
                <w:lang w:val="lv-LV"/>
              </w:rPr>
              <w:t xml:space="preserve">. Krāsa jāsaskaņo ar pasūtītāju. Līdzīgs kā </w:t>
            </w:r>
            <w:r w:rsidRPr="00746A7A">
              <w:rPr>
                <w:rFonts w:ascii="Times New Roman" w:hAnsi="Times New Roman"/>
                <w:sz w:val="22"/>
                <w:szCs w:val="22"/>
                <w:lang w:val="lv-LV"/>
              </w:rPr>
              <w:t>„</w:t>
            </w:r>
            <w:r w:rsidRPr="00746A7A">
              <w:rPr>
                <w:rFonts w:ascii="Times New Roman" w:hAnsi="Times New Roman"/>
                <w:bCs/>
                <w:sz w:val="22"/>
                <w:szCs w:val="22"/>
                <w:lang w:val="lv-LV"/>
              </w:rPr>
              <w:t>Latviešu tautas tērpi I Vidzeme” 150.lpp. 380.attēlā</w:t>
            </w:r>
          </w:p>
          <w:p w:rsidR="00165BCC" w:rsidRPr="00746A7A" w:rsidRDefault="00165BCC" w:rsidP="00B54288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spacing w:line="240" w:lineRule="auto"/>
              <w:jc w:val="right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  <w:r w:rsidRPr="00746A7A">
              <w:rPr>
                <w:bCs/>
                <w:noProof/>
                <w:sz w:val="22"/>
                <w:szCs w:val="22"/>
                <w:lang w:val="lv-LV" w:eastAsia="lv-LV"/>
              </w:rPr>
              <w:drawing>
                <wp:inline distT="0" distB="0" distL="0" distR="0" wp14:anchorId="126D643D" wp14:editId="09AB31DC">
                  <wp:extent cx="1209675" cy="875665"/>
                  <wp:effectExtent l="0" t="0" r="0" b="0"/>
                  <wp:docPr id="12" name="Picture 18" descr="C:\Users\Kristine\Desktop\20160809_163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Kristine\Desktop\20160809_1636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/>
                          <a:srcRect l="18405" r="615"/>
                          <a:stretch/>
                        </pic:blipFill>
                        <pic:spPr bwMode="auto">
                          <a:xfrm flipH="1">
                            <a:off x="0" y="0"/>
                            <a:ext cx="1222362" cy="884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165BCC" w:rsidRPr="00746A7A" w:rsidRDefault="00165BCC" w:rsidP="00B54288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</w:p>
          <w:p w:rsidR="00165BCC" w:rsidRPr="00746A7A" w:rsidRDefault="00165BCC" w:rsidP="00B54288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  <w:r w:rsidRPr="00746A7A">
              <w:rPr>
                <w:rFonts w:ascii="Times New Roman" w:hAnsi="Times New Roman"/>
                <w:bCs/>
                <w:sz w:val="22"/>
                <w:szCs w:val="22"/>
                <w:lang w:val="lv-LV"/>
              </w:rPr>
              <w:t>10</w:t>
            </w:r>
          </w:p>
        </w:tc>
      </w:tr>
      <w:tr w:rsidR="00165BCC" w:rsidRPr="00746A7A" w:rsidTr="00165BCC">
        <w:trPr>
          <w:trHeight w:val="559"/>
        </w:trPr>
        <w:tc>
          <w:tcPr>
            <w:tcW w:w="883" w:type="dxa"/>
          </w:tcPr>
          <w:p w:rsidR="00165BCC" w:rsidRPr="00746A7A" w:rsidRDefault="00165BCC" w:rsidP="00B54288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</w:p>
        </w:tc>
        <w:tc>
          <w:tcPr>
            <w:tcW w:w="10991" w:type="dxa"/>
          </w:tcPr>
          <w:p w:rsidR="00165BCC" w:rsidRPr="00746A7A" w:rsidRDefault="00165BCC" w:rsidP="00B54288">
            <w:pPr>
              <w:pStyle w:val="Pamatteksts"/>
              <w:numPr>
                <w:ilvl w:val="0"/>
                <w:numId w:val="29"/>
              </w:numPr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/>
                <w:sz w:val="22"/>
                <w:szCs w:val="22"/>
                <w:lang w:val="lv-LV"/>
              </w:rPr>
            </w:pPr>
            <w:r w:rsidRPr="00746A7A">
              <w:rPr>
                <w:rFonts w:ascii="Times New Roman" w:hAnsi="Times New Roman"/>
                <w:b/>
                <w:bCs/>
                <w:sz w:val="22"/>
                <w:szCs w:val="22"/>
                <w:lang w:val="lv-LV"/>
              </w:rPr>
              <w:t>DAĻA Sievu tautas tērpa komplekts jauktajam korim “Cesvaine”</w:t>
            </w:r>
          </w:p>
        </w:tc>
        <w:tc>
          <w:tcPr>
            <w:tcW w:w="1134" w:type="dxa"/>
          </w:tcPr>
          <w:p w:rsidR="00165BCC" w:rsidRPr="00746A7A" w:rsidRDefault="00165BCC" w:rsidP="00B54288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</w:p>
        </w:tc>
      </w:tr>
      <w:tr w:rsidR="00165BCC" w:rsidRPr="00746A7A" w:rsidTr="00165BCC">
        <w:trPr>
          <w:trHeight w:val="559"/>
        </w:trPr>
        <w:tc>
          <w:tcPr>
            <w:tcW w:w="883" w:type="dxa"/>
          </w:tcPr>
          <w:p w:rsidR="00165BCC" w:rsidRPr="00746A7A" w:rsidRDefault="00165BCC" w:rsidP="00B54288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  <w:r w:rsidRPr="00746A7A">
              <w:rPr>
                <w:rFonts w:ascii="Times New Roman" w:hAnsi="Times New Roman"/>
                <w:bCs/>
                <w:sz w:val="22"/>
                <w:szCs w:val="22"/>
                <w:lang w:val="lv-LV"/>
              </w:rPr>
              <w:t>1</w:t>
            </w:r>
          </w:p>
        </w:tc>
        <w:tc>
          <w:tcPr>
            <w:tcW w:w="10991" w:type="dxa"/>
          </w:tcPr>
          <w:p w:rsidR="00165BCC" w:rsidRPr="00746A7A" w:rsidRDefault="00165BCC" w:rsidP="00B54288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lv-LV"/>
              </w:rPr>
            </w:pPr>
            <w:r w:rsidRPr="00746A7A">
              <w:rPr>
                <w:rFonts w:ascii="Times New Roman" w:hAnsi="Times New Roman"/>
                <w:b/>
                <w:lang w:val="lv-LV"/>
              </w:rPr>
              <w:t xml:space="preserve">Sieviešu brunči </w:t>
            </w:r>
          </w:p>
          <w:p w:rsidR="00165BCC" w:rsidRPr="00746A7A" w:rsidRDefault="00165BCC" w:rsidP="00B54288">
            <w:pPr>
              <w:spacing w:after="0" w:line="240" w:lineRule="auto"/>
              <w:jc w:val="both"/>
              <w:rPr>
                <w:rFonts w:ascii="Times New Roman" w:hAnsi="Times New Roman"/>
                <w:u w:val="single"/>
                <w:lang w:val="lv-LV"/>
              </w:rPr>
            </w:pPr>
            <w:r w:rsidRPr="00746A7A">
              <w:rPr>
                <w:rFonts w:ascii="Times New Roman" w:hAnsi="Times New Roman"/>
                <w:lang w:val="lv-LV"/>
              </w:rPr>
              <w:t xml:space="preserve">Kokvilnas velki, vilnas audi, audu atlasa tehnikā, atbilstoši paraugam „Latvju raksti” II sēj., attēls XL, 394b 2.paraugs Cesvaine. Krāsu toņus saskaņot ar pasūtītāju, tiem </w:t>
            </w:r>
            <w:r w:rsidRPr="00746A7A">
              <w:rPr>
                <w:rFonts w:ascii="Times New Roman" w:hAnsi="Times New Roman"/>
                <w:u w:val="single"/>
                <w:lang w:val="lv-LV"/>
              </w:rPr>
              <w:t>precīzi jāatbilst jau esošajiem tērpiem.</w:t>
            </w:r>
          </w:p>
          <w:p w:rsidR="00165BCC" w:rsidRPr="00746A7A" w:rsidRDefault="003E2943" w:rsidP="00B54288">
            <w:pPr>
              <w:spacing w:after="0" w:line="240" w:lineRule="auto"/>
              <w:jc w:val="right"/>
              <w:rPr>
                <w:rFonts w:ascii="Times New Roman" w:hAnsi="Times New Roman"/>
                <w:lang w:val="lv-LV"/>
              </w:rPr>
            </w:pPr>
            <w:r w:rsidRPr="00746A7A">
              <w:rPr>
                <w:noProof/>
                <w:lang w:val="lv-LV" w:eastAsia="lv-LV"/>
              </w:rPr>
              <w:drawing>
                <wp:inline distT="0" distB="0" distL="0" distR="0" wp14:anchorId="4C984D42">
                  <wp:extent cx="1514475" cy="857250"/>
                  <wp:effectExtent l="0" t="0" r="9525" b="0"/>
                  <wp:docPr id="361" name="Attēls 361" descr="20160816_095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20160816_095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5BCC" w:rsidRPr="00746A7A" w:rsidRDefault="00165BCC" w:rsidP="00B54288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val="lv-LV" w:eastAsia="lv-LV"/>
              </w:rPr>
            </w:pPr>
          </w:p>
        </w:tc>
        <w:tc>
          <w:tcPr>
            <w:tcW w:w="1134" w:type="dxa"/>
          </w:tcPr>
          <w:p w:rsidR="00165BCC" w:rsidRPr="00746A7A" w:rsidRDefault="00165BCC" w:rsidP="00B54288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</w:p>
          <w:p w:rsidR="00165BCC" w:rsidRPr="00746A7A" w:rsidRDefault="00165BCC" w:rsidP="00B54288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  <w:r w:rsidRPr="00746A7A">
              <w:rPr>
                <w:rFonts w:ascii="Times New Roman" w:hAnsi="Times New Roman"/>
                <w:bCs/>
                <w:sz w:val="22"/>
                <w:szCs w:val="22"/>
                <w:lang w:val="lv-LV"/>
              </w:rPr>
              <w:t>10</w:t>
            </w:r>
          </w:p>
        </w:tc>
      </w:tr>
      <w:tr w:rsidR="00165BCC" w:rsidRPr="00746A7A" w:rsidTr="008469F3">
        <w:trPr>
          <w:trHeight w:val="2479"/>
        </w:trPr>
        <w:tc>
          <w:tcPr>
            <w:tcW w:w="883" w:type="dxa"/>
          </w:tcPr>
          <w:p w:rsidR="00165BCC" w:rsidRPr="00746A7A" w:rsidRDefault="00165BCC" w:rsidP="00B54288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  <w:r w:rsidRPr="00746A7A">
              <w:rPr>
                <w:rFonts w:ascii="Times New Roman" w:hAnsi="Times New Roman"/>
                <w:bCs/>
                <w:sz w:val="22"/>
                <w:szCs w:val="22"/>
                <w:lang w:val="lv-LV"/>
              </w:rPr>
              <w:t>2</w:t>
            </w:r>
          </w:p>
        </w:tc>
        <w:tc>
          <w:tcPr>
            <w:tcW w:w="10991" w:type="dxa"/>
          </w:tcPr>
          <w:p w:rsidR="00165BCC" w:rsidRPr="00746A7A" w:rsidRDefault="00165BCC" w:rsidP="00B54288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lv-LV"/>
              </w:rPr>
            </w:pPr>
            <w:r w:rsidRPr="00746A7A">
              <w:rPr>
                <w:rFonts w:ascii="Times New Roman" w:hAnsi="Times New Roman"/>
                <w:b/>
                <w:lang w:val="lv-LV"/>
              </w:rPr>
              <w:t xml:space="preserve">Sieviešu ņieburs </w:t>
            </w:r>
          </w:p>
          <w:p w:rsidR="00165BCC" w:rsidRPr="00746A7A" w:rsidRDefault="00165BCC" w:rsidP="00B54288">
            <w:pPr>
              <w:spacing w:after="0" w:line="240" w:lineRule="auto"/>
              <w:jc w:val="both"/>
              <w:rPr>
                <w:rFonts w:ascii="Times New Roman" w:hAnsi="Times New Roman"/>
                <w:u w:val="single"/>
                <w:lang w:val="lv-LV"/>
              </w:rPr>
            </w:pPr>
            <w:r w:rsidRPr="00746A7A">
              <w:rPr>
                <w:rFonts w:ascii="Times New Roman" w:hAnsi="Times New Roman"/>
                <w:lang w:val="lv-LV"/>
              </w:rPr>
              <w:t xml:space="preserve">Tumši zils vilnas audums, piegriezums atbilstoši esošajam paraugam; </w:t>
            </w:r>
            <w:r w:rsidRPr="00746A7A">
              <w:rPr>
                <w:rFonts w:ascii="Times New Roman" w:hAnsi="Times New Roman"/>
                <w:u w:val="single"/>
                <w:lang w:val="lv-LV"/>
              </w:rPr>
              <w:t>precīzi jāatbilst jau esošajiem tērpiem.</w:t>
            </w:r>
          </w:p>
          <w:p w:rsidR="00165BCC" w:rsidRPr="00746A7A" w:rsidRDefault="00165BCC" w:rsidP="00B54288">
            <w:pPr>
              <w:spacing w:after="0" w:line="240" w:lineRule="auto"/>
              <w:jc w:val="both"/>
              <w:rPr>
                <w:rFonts w:ascii="Times New Roman" w:hAnsi="Times New Roman"/>
                <w:lang w:val="lv-LV"/>
              </w:rPr>
            </w:pPr>
          </w:p>
          <w:p w:rsidR="00165BCC" w:rsidRPr="008469F3" w:rsidRDefault="00165BCC" w:rsidP="008469F3">
            <w:pPr>
              <w:spacing w:after="0" w:line="240" w:lineRule="auto"/>
              <w:jc w:val="right"/>
              <w:rPr>
                <w:rFonts w:ascii="Times New Roman" w:hAnsi="Times New Roman"/>
                <w:lang w:val="lv-LV"/>
              </w:rPr>
            </w:pPr>
            <w:r w:rsidRPr="00746A7A">
              <w:rPr>
                <w:noProof/>
                <w:lang w:val="lv-LV" w:eastAsia="lv-LV"/>
              </w:rPr>
              <w:drawing>
                <wp:inline distT="0" distB="0" distL="0" distR="0" wp14:anchorId="07A47328" wp14:editId="4AE27BC7">
                  <wp:extent cx="1639421" cy="904875"/>
                  <wp:effectExtent l="0" t="0" r="0" b="0"/>
                  <wp:docPr id="7" name="Attēls 7" descr="20160816_095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0160816_095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356" cy="905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165BCC" w:rsidRPr="00746A7A" w:rsidRDefault="00165BCC" w:rsidP="00B54288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</w:p>
          <w:p w:rsidR="00165BCC" w:rsidRPr="00746A7A" w:rsidRDefault="00165BCC" w:rsidP="00B54288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  <w:r w:rsidRPr="00746A7A">
              <w:rPr>
                <w:rFonts w:ascii="Times New Roman" w:hAnsi="Times New Roman"/>
                <w:bCs/>
                <w:sz w:val="22"/>
                <w:szCs w:val="22"/>
                <w:lang w:val="lv-LV"/>
              </w:rPr>
              <w:t>10</w:t>
            </w:r>
          </w:p>
        </w:tc>
      </w:tr>
      <w:tr w:rsidR="00165BCC" w:rsidRPr="00746A7A" w:rsidTr="00165BCC">
        <w:trPr>
          <w:trHeight w:val="559"/>
        </w:trPr>
        <w:tc>
          <w:tcPr>
            <w:tcW w:w="883" w:type="dxa"/>
          </w:tcPr>
          <w:p w:rsidR="00165BCC" w:rsidRPr="00746A7A" w:rsidRDefault="00165BCC" w:rsidP="00B54288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  <w:r w:rsidRPr="00746A7A">
              <w:rPr>
                <w:rFonts w:ascii="Times New Roman" w:hAnsi="Times New Roman"/>
                <w:bCs/>
                <w:sz w:val="22"/>
                <w:szCs w:val="22"/>
                <w:lang w:val="lv-LV"/>
              </w:rPr>
              <w:t>3</w:t>
            </w:r>
          </w:p>
        </w:tc>
        <w:tc>
          <w:tcPr>
            <w:tcW w:w="10991" w:type="dxa"/>
          </w:tcPr>
          <w:p w:rsidR="00165BCC" w:rsidRPr="00746A7A" w:rsidRDefault="00165BCC" w:rsidP="00B54288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lv-LV"/>
              </w:rPr>
            </w:pPr>
            <w:r w:rsidRPr="00746A7A">
              <w:rPr>
                <w:rFonts w:ascii="Times New Roman" w:hAnsi="Times New Roman"/>
                <w:b/>
                <w:lang w:val="lv-LV"/>
              </w:rPr>
              <w:t>Sieviešu garais lina krekls</w:t>
            </w:r>
          </w:p>
          <w:p w:rsidR="00165BCC" w:rsidRPr="00746A7A" w:rsidRDefault="00165BCC" w:rsidP="00B54288">
            <w:pPr>
              <w:spacing w:after="0" w:line="240" w:lineRule="auto"/>
              <w:jc w:val="both"/>
              <w:rPr>
                <w:rFonts w:ascii="Times New Roman" w:hAnsi="Times New Roman"/>
                <w:lang w:val="lv-LV"/>
              </w:rPr>
            </w:pPr>
            <w:proofErr w:type="spellStart"/>
            <w:r w:rsidRPr="00746A7A">
              <w:rPr>
                <w:rFonts w:ascii="Times New Roman" w:hAnsi="Times New Roman"/>
                <w:lang w:val="lv-LV"/>
              </w:rPr>
              <w:t>Pienbalts</w:t>
            </w:r>
            <w:proofErr w:type="spellEnd"/>
            <w:r w:rsidRPr="00746A7A">
              <w:rPr>
                <w:rFonts w:ascii="Times New Roman" w:hAnsi="Times New Roman"/>
                <w:lang w:val="lv-LV"/>
              </w:rPr>
              <w:t xml:space="preserve"> </w:t>
            </w:r>
            <w:proofErr w:type="spellStart"/>
            <w:r w:rsidRPr="00746A7A">
              <w:rPr>
                <w:rFonts w:ascii="Times New Roman" w:hAnsi="Times New Roman"/>
                <w:lang w:val="lv-LV"/>
              </w:rPr>
              <w:t>kreklaudums</w:t>
            </w:r>
            <w:proofErr w:type="spellEnd"/>
            <w:r w:rsidRPr="00746A7A">
              <w:rPr>
                <w:rFonts w:ascii="Times New Roman" w:hAnsi="Times New Roman"/>
                <w:lang w:val="lv-LV"/>
              </w:rPr>
              <w:t xml:space="preserve">. Taisna </w:t>
            </w:r>
            <w:proofErr w:type="spellStart"/>
            <w:r w:rsidRPr="00746A7A">
              <w:rPr>
                <w:rFonts w:ascii="Times New Roman" w:hAnsi="Times New Roman"/>
                <w:lang w:val="lv-LV"/>
              </w:rPr>
              <w:t>piegrieztnes</w:t>
            </w:r>
            <w:proofErr w:type="spellEnd"/>
            <w:r w:rsidRPr="00746A7A">
              <w:rPr>
                <w:rFonts w:ascii="Times New Roman" w:hAnsi="Times New Roman"/>
                <w:lang w:val="lv-LV"/>
              </w:rPr>
              <w:t xml:space="preserve"> </w:t>
            </w:r>
            <w:proofErr w:type="spellStart"/>
            <w:r w:rsidRPr="00746A7A">
              <w:rPr>
                <w:rFonts w:ascii="Times New Roman" w:hAnsi="Times New Roman"/>
                <w:lang w:val="lv-LV"/>
              </w:rPr>
              <w:t>tunikveida</w:t>
            </w:r>
            <w:proofErr w:type="spellEnd"/>
            <w:r w:rsidRPr="00746A7A">
              <w:rPr>
                <w:rFonts w:ascii="Times New Roman" w:hAnsi="Times New Roman"/>
                <w:lang w:val="lv-LV"/>
              </w:rPr>
              <w:t xml:space="preserve"> krekls, ar atlokāmu apkakli, virsū šūti uzpleči, piedurkne pie pleca piekrokota. Garums zem ceļgala. Sānos no jostasvietas iešūti taisni ķīļi. Aizdare paredzēta ar podziņu.</w:t>
            </w:r>
          </w:p>
        </w:tc>
        <w:tc>
          <w:tcPr>
            <w:tcW w:w="1134" w:type="dxa"/>
          </w:tcPr>
          <w:p w:rsidR="00165BCC" w:rsidRPr="00746A7A" w:rsidRDefault="00165BCC" w:rsidP="00B54288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</w:p>
          <w:p w:rsidR="00165BCC" w:rsidRPr="00746A7A" w:rsidRDefault="00165BCC" w:rsidP="00B54288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  <w:r w:rsidRPr="00746A7A">
              <w:rPr>
                <w:rFonts w:ascii="Times New Roman" w:hAnsi="Times New Roman"/>
                <w:bCs/>
                <w:sz w:val="22"/>
                <w:szCs w:val="22"/>
                <w:lang w:val="lv-LV"/>
              </w:rPr>
              <w:t>10</w:t>
            </w:r>
          </w:p>
        </w:tc>
      </w:tr>
      <w:tr w:rsidR="00165BCC" w:rsidRPr="00746A7A" w:rsidTr="00165BCC">
        <w:trPr>
          <w:trHeight w:val="559"/>
        </w:trPr>
        <w:tc>
          <w:tcPr>
            <w:tcW w:w="883" w:type="dxa"/>
          </w:tcPr>
          <w:p w:rsidR="00165BCC" w:rsidRPr="00746A7A" w:rsidRDefault="00165BCC" w:rsidP="00B54288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</w:p>
        </w:tc>
        <w:tc>
          <w:tcPr>
            <w:tcW w:w="10991" w:type="dxa"/>
          </w:tcPr>
          <w:p w:rsidR="00165BCC" w:rsidRPr="00746A7A" w:rsidRDefault="00165BCC" w:rsidP="00B54288">
            <w:pPr>
              <w:pStyle w:val="Sarakstarindkopa"/>
              <w:numPr>
                <w:ilvl w:val="0"/>
                <w:numId w:val="29"/>
              </w:numPr>
              <w:jc w:val="center"/>
              <w:rPr>
                <w:rFonts w:ascii="Times New Roman" w:hAnsi="Times New Roman"/>
                <w:b/>
                <w:lang w:val="lv-LV"/>
              </w:rPr>
            </w:pPr>
            <w:r w:rsidRPr="00746A7A">
              <w:rPr>
                <w:rFonts w:ascii="Times New Roman" w:hAnsi="Times New Roman"/>
                <w:b/>
                <w:bCs/>
                <w:sz w:val="22"/>
                <w:szCs w:val="22"/>
                <w:lang w:val="lv-LV"/>
              </w:rPr>
              <w:t>DAĻA Vīru tautas tērpa komplekts jauktajam korim “Cesvaine”</w:t>
            </w:r>
          </w:p>
        </w:tc>
        <w:tc>
          <w:tcPr>
            <w:tcW w:w="1134" w:type="dxa"/>
          </w:tcPr>
          <w:p w:rsidR="00165BCC" w:rsidRPr="00746A7A" w:rsidRDefault="00165BCC" w:rsidP="00B54288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</w:p>
        </w:tc>
      </w:tr>
      <w:tr w:rsidR="00165BCC" w:rsidRPr="00746A7A" w:rsidTr="00165BCC">
        <w:trPr>
          <w:trHeight w:val="559"/>
        </w:trPr>
        <w:tc>
          <w:tcPr>
            <w:tcW w:w="883" w:type="dxa"/>
          </w:tcPr>
          <w:p w:rsidR="00165BCC" w:rsidRPr="00746A7A" w:rsidRDefault="00165BCC" w:rsidP="00B54288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  <w:r w:rsidRPr="00746A7A">
              <w:rPr>
                <w:rFonts w:ascii="Times New Roman" w:hAnsi="Times New Roman"/>
                <w:bCs/>
                <w:sz w:val="22"/>
                <w:szCs w:val="22"/>
                <w:lang w:val="lv-LV"/>
              </w:rPr>
              <w:t>1</w:t>
            </w:r>
          </w:p>
        </w:tc>
        <w:tc>
          <w:tcPr>
            <w:tcW w:w="10991" w:type="dxa"/>
          </w:tcPr>
          <w:p w:rsidR="00165BCC" w:rsidRPr="00746A7A" w:rsidRDefault="00165BCC" w:rsidP="00320F93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lv-LV"/>
              </w:rPr>
            </w:pPr>
            <w:r w:rsidRPr="00746A7A">
              <w:rPr>
                <w:rFonts w:ascii="Times New Roman" w:hAnsi="Times New Roman"/>
                <w:b/>
                <w:lang w:val="lv-LV"/>
              </w:rPr>
              <w:t xml:space="preserve">Vīriešu krekls </w:t>
            </w:r>
          </w:p>
          <w:p w:rsidR="00165BCC" w:rsidRPr="00746A7A" w:rsidRDefault="00165BCC" w:rsidP="00320F9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  <w:proofErr w:type="spellStart"/>
            <w:r w:rsidRPr="00746A7A">
              <w:rPr>
                <w:rFonts w:ascii="Times New Roman" w:hAnsi="Times New Roman"/>
                <w:lang w:val="lv-LV"/>
              </w:rPr>
              <w:t>Pienbalts</w:t>
            </w:r>
            <w:proofErr w:type="spellEnd"/>
            <w:r w:rsidRPr="00746A7A">
              <w:rPr>
                <w:rFonts w:ascii="Times New Roman" w:hAnsi="Times New Roman"/>
                <w:lang w:val="lv-LV"/>
              </w:rPr>
              <w:t xml:space="preserve"> </w:t>
            </w:r>
            <w:proofErr w:type="spellStart"/>
            <w:r w:rsidRPr="00746A7A">
              <w:rPr>
                <w:rFonts w:ascii="Times New Roman" w:hAnsi="Times New Roman"/>
                <w:lang w:val="lv-LV"/>
              </w:rPr>
              <w:t>kreklaudums</w:t>
            </w:r>
            <w:proofErr w:type="spellEnd"/>
            <w:r w:rsidRPr="00746A7A">
              <w:rPr>
                <w:rFonts w:ascii="Times New Roman" w:hAnsi="Times New Roman"/>
                <w:lang w:val="lv-LV"/>
              </w:rPr>
              <w:t xml:space="preserve">. Taisnas </w:t>
            </w:r>
            <w:proofErr w:type="spellStart"/>
            <w:r w:rsidRPr="00746A7A">
              <w:rPr>
                <w:rFonts w:ascii="Times New Roman" w:hAnsi="Times New Roman"/>
                <w:lang w:val="lv-LV"/>
              </w:rPr>
              <w:t>piegrieztnes</w:t>
            </w:r>
            <w:proofErr w:type="spellEnd"/>
            <w:r w:rsidRPr="00746A7A">
              <w:rPr>
                <w:rFonts w:ascii="Times New Roman" w:hAnsi="Times New Roman"/>
                <w:lang w:val="lv-LV"/>
              </w:rPr>
              <w:t xml:space="preserve"> krekls, ar atlokāmu apkakli, virsū šūti uzpleči, piedurkne pie pleca piekrokota. Garums zem gurna. Aizdare paredzēta ar podziņu.</w:t>
            </w:r>
          </w:p>
        </w:tc>
        <w:tc>
          <w:tcPr>
            <w:tcW w:w="1134" w:type="dxa"/>
          </w:tcPr>
          <w:p w:rsidR="00165BCC" w:rsidRPr="00746A7A" w:rsidRDefault="00165BCC" w:rsidP="00B54288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  <w:r w:rsidRPr="00746A7A">
              <w:rPr>
                <w:rFonts w:ascii="Times New Roman" w:hAnsi="Times New Roman"/>
                <w:bCs/>
                <w:sz w:val="22"/>
                <w:szCs w:val="22"/>
                <w:lang w:val="lv-LV"/>
              </w:rPr>
              <w:t>5</w:t>
            </w:r>
          </w:p>
        </w:tc>
      </w:tr>
      <w:tr w:rsidR="00165BCC" w:rsidRPr="00746A7A" w:rsidTr="00165BCC">
        <w:trPr>
          <w:trHeight w:val="559"/>
        </w:trPr>
        <w:tc>
          <w:tcPr>
            <w:tcW w:w="883" w:type="dxa"/>
          </w:tcPr>
          <w:p w:rsidR="00165BCC" w:rsidRPr="00746A7A" w:rsidRDefault="00165BCC" w:rsidP="00B54288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  <w:r w:rsidRPr="00746A7A">
              <w:rPr>
                <w:rFonts w:ascii="Times New Roman" w:hAnsi="Times New Roman"/>
                <w:bCs/>
                <w:sz w:val="22"/>
                <w:szCs w:val="22"/>
                <w:lang w:val="lv-LV"/>
              </w:rPr>
              <w:lastRenderedPageBreak/>
              <w:t>2</w:t>
            </w:r>
          </w:p>
        </w:tc>
        <w:tc>
          <w:tcPr>
            <w:tcW w:w="10991" w:type="dxa"/>
          </w:tcPr>
          <w:p w:rsidR="00165BCC" w:rsidRPr="00746A7A" w:rsidRDefault="00165BCC" w:rsidP="00320F93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lv-LV"/>
              </w:rPr>
            </w:pPr>
            <w:r w:rsidRPr="00746A7A">
              <w:rPr>
                <w:rFonts w:ascii="Times New Roman" w:hAnsi="Times New Roman"/>
                <w:b/>
                <w:lang w:val="lv-LV"/>
              </w:rPr>
              <w:t>Vīriešu bikses</w:t>
            </w:r>
          </w:p>
          <w:p w:rsidR="00165BCC" w:rsidRPr="00746A7A" w:rsidRDefault="00165BCC" w:rsidP="006E5AAC">
            <w:pPr>
              <w:spacing w:after="0" w:line="240" w:lineRule="auto"/>
              <w:jc w:val="right"/>
              <w:rPr>
                <w:rFonts w:ascii="Times New Roman" w:hAnsi="Times New Roman"/>
                <w:b/>
                <w:lang w:val="lv-LV"/>
              </w:rPr>
            </w:pPr>
            <w:r w:rsidRPr="00746A7A">
              <w:rPr>
                <w:rFonts w:ascii="Times New Roman" w:hAnsi="Times New Roman"/>
                <w:lang w:val="lv-LV"/>
              </w:rPr>
              <w:t xml:space="preserve">Pelēks vilnas audums, </w:t>
            </w:r>
            <w:proofErr w:type="spellStart"/>
            <w:r w:rsidRPr="00746A7A">
              <w:rPr>
                <w:rFonts w:ascii="Times New Roman" w:hAnsi="Times New Roman"/>
                <w:lang w:val="lv-LV"/>
              </w:rPr>
              <w:t>vienkārtnis</w:t>
            </w:r>
            <w:proofErr w:type="spellEnd"/>
            <w:r w:rsidRPr="00746A7A">
              <w:rPr>
                <w:rFonts w:ascii="Times New Roman" w:hAnsi="Times New Roman"/>
                <w:lang w:val="lv-LV"/>
              </w:rPr>
              <w:t xml:space="preserve">. Krāsu tonis un </w:t>
            </w:r>
            <w:proofErr w:type="spellStart"/>
            <w:r w:rsidRPr="00746A7A">
              <w:rPr>
                <w:rFonts w:ascii="Times New Roman" w:hAnsi="Times New Roman"/>
                <w:lang w:val="lv-LV"/>
              </w:rPr>
              <w:t>piegrieztne</w:t>
            </w:r>
            <w:proofErr w:type="spellEnd"/>
            <w:r w:rsidRPr="00746A7A">
              <w:rPr>
                <w:rFonts w:ascii="Times New Roman" w:hAnsi="Times New Roman"/>
                <w:lang w:val="lv-LV"/>
              </w:rPr>
              <w:t xml:space="preserve"> atbilstoši esošajam paraugam</w:t>
            </w:r>
            <w:r w:rsidRPr="00746A7A">
              <w:rPr>
                <w:noProof/>
                <w:lang w:val="lv-LV" w:eastAsia="lv-LV"/>
              </w:rPr>
              <w:drawing>
                <wp:inline distT="0" distB="0" distL="0" distR="0" wp14:anchorId="6DB36E9C" wp14:editId="17A75767">
                  <wp:extent cx="1838325" cy="1371600"/>
                  <wp:effectExtent l="0" t="228600" r="0" b="209550"/>
                  <wp:docPr id="10" name="Attēls 10" descr="C:\Users\Kristine\Desktop\20160809_155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Kristine\Desktop\20160809_1553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95" r="8446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3832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A7A">
              <w:rPr>
                <w:rFonts w:ascii="Times New Roman" w:eastAsia="Times New Roman" w:hAnsi="Times New Roman"/>
                <w:noProof/>
                <w:lang w:val="lv-LV" w:eastAsia="lv-LV"/>
              </w:rPr>
              <w:t xml:space="preserve">  </w:t>
            </w:r>
          </w:p>
        </w:tc>
        <w:tc>
          <w:tcPr>
            <w:tcW w:w="1134" w:type="dxa"/>
          </w:tcPr>
          <w:p w:rsidR="00165BCC" w:rsidRPr="00746A7A" w:rsidRDefault="00165BCC" w:rsidP="00B54288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</w:p>
          <w:p w:rsidR="00165BCC" w:rsidRPr="00746A7A" w:rsidRDefault="00165BCC" w:rsidP="00B54288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  <w:r w:rsidRPr="00746A7A">
              <w:rPr>
                <w:rFonts w:ascii="Times New Roman" w:hAnsi="Times New Roman"/>
                <w:bCs/>
                <w:sz w:val="22"/>
                <w:szCs w:val="22"/>
                <w:lang w:val="lv-LV"/>
              </w:rPr>
              <w:t>5</w:t>
            </w:r>
          </w:p>
        </w:tc>
      </w:tr>
      <w:tr w:rsidR="00165BCC" w:rsidRPr="00746A7A" w:rsidTr="00165BCC">
        <w:trPr>
          <w:trHeight w:val="559"/>
        </w:trPr>
        <w:tc>
          <w:tcPr>
            <w:tcW w:w="883" w:type="dxa"/>
          </w:tcPr>
          <w:p w:rsidR="00165BCC" w:rsidRPr="00746A7A" w:rsidRDefault="00165BCC" w:rsidP="00B54288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  <w:r w:rsidRPr="00746A7A">
              <w:rPr>
                <w:rFonts w:ascii="Times New Roman" w:hAnsi="Times New Roman"/>
                <w:bCs/>
                <w:sz w:val="22"/>
                <w:szCs w:val="22"/>
                <w:lang w:val="lv-LV"/>
              </w:rPr>
              <w:t>3</w:t>
            </w:r>
          </w:p>
        </w:tc>
        <w:tc>
          <w:tcPr>
            <w:tcW w:w="10991" w:type="dxa"/>
          </w:tcPr>
          <w:p w:rsidR="00165BCC" w:rsidRPr="00746A7A" w:rsidRDefault="00165BCC" w:rsidP="00320F93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lv-LV"/>
              </w:rPr>
            </w:pPr>
            <w:r w:rsidRPr="00746A7A">
              <w:rPr>
                <w:rFonts w:ascii="Times New Roman" w:hAnsi="Times New Roman"/>
                <w:b/>
                <w:lang w:val="lv-LV"/>
              </w:rPr>
              <w:t>Vīriešu vestes</w:t>
            </w:r>
          </w:p>
          <w:p w:rsidR="00165BCC" w:rsidRPr="00746A7A" w:rsidRDefault="00165BCC" w:rsidP="00320F93">
            <w:pPr>
              <w:spacing w:after="0" w:line="240" w:lineRule="auto"/>
              <w:jc w:val="both"/>
              <w:rPr>
                <w:rFonts w:ascii="Times New Roman" w:hAnsi="Times New Roman"/>
                <w:lang w:val="lv-LV"/>
              </w:rPr>
            </w:pPr>
            <w:r w:rsidRPr="00746A7A">
              <w:rPr>
                <w:rFonts w:ascii="Times New Roman" w:hAnsi="Times New Roman"/>
                <w:lang w:val="lv-LV"/>
              </w:rPr>
              <w:t xml:space="preserve">Rūtains vilnas audums priekšpusei, pelēks </w:t>
            </w:r>
            <w:proofErr w:type="spellStart"/>
            <w:r w:rsidRPr="00746A7A">
              <w:rPr>
                <w:rFonts w:ascii="Times New Roman" w:hAnsi="Times New Roman"/>
                <w:lang w:val="lv-LV"/>
              </w:rPr>
              <w:t>vienkārtnis</w:t>
            </w:r>
            <w:proofErr w:type="spellEnd"/>
            <w:r w:rsidRPr="00746A7A">
              <w:rPr>
                <w:rFonts w:ascii="Times New Roman" w:hAnsi="Times New Roman"/>
                <w:b/>
                <w:lang w:val="lv-LV"/>
              </w:rPr>
              <w:t xml:space="preserve"> </w:t>
            </w:r>
            <w:r w:rsidRPr="00746A7A">
              <w:rPr>
                <w:rFonts w:ascii="Times New Roman" w:hAnsi="Times New Roman"/>
                <w:lang w:val="lv-LV"/>
              </w:rPr>
              <w:t xml:space="preserve">mugurpusei. Krāsu toņi un </w:t>
            </w:r>
            <w:r w:rsidRPr="00746A7A">
              <w:rPr>
                <w:rFonts w:ascii="Times New Roman" w:hAnsi="Times New Roman"/>
                <w:b/>
                <w:lang w:val="lv-LV"/>
              </w:rPr>
              <w:t xml:space="preserve"> </w:t>
            </w:r>
            <w:proofErr w:type="spellStart"/>
            <w:r w:rsidRPr="00746A7A">
              <w:rPr>
                <w:rFonts w:ascii="Times New Roman" w:hAnsi="Times New Roman"/>
                <w:lang w:val="lv-LV"/>
              </w:rPr>
              <w:t>piegrieztne</w:t>
            </w:r>
            <w:proofErr w:type="spellEnd"/>
            <w:r w:rsidRPr="00746A7A">
              <w:rPr>
                <w:rFonts w:ascii="Times New Roman" w:hAnsi="Times New Roman"/>
                <w:lang w:val="lv-LV"/>
              </w:rPr>
              <w:t xml:space="preserve"> atbilstoši esošajam tērpam  (skatīt zemāk esošo paraugu). </w:t>
            </w:r>
          </w:p>
          <w:p w:rsidR="00165BCC" w:rsidRPr="00746A7A" w:rsidRDefault="00165BCC" w:rsidP="00320F93">
            <w:pPr>
              <w:spacing w:after="0" w:line="240" w:lineRule="auto"/>
              <w:jc w:val="both"/>
              <w:rPr>
                <w:rFonts w:ascii="Times New Roman" w:hAnsi="Times New Roman"/>
                <w:lang w:val="lv-LV"/>
              </w:rPr>
            </w:pPr>
          </w:p>
          <w:p w:rsidR="00165BCC" w:rsidRPr="00746A7A" w:rsidRDefault="00165BCC" w:rsidP="00320F93">
            <w:pPr>
              <w:jc w:val="right"/>
              <w:rPr>
                <w:rFonts w:ascii="Times New Roman" w:hAnsi="Times New Roman"/>
                <w:b/>
                <w:lang w:val="lv-LV"/>
              </w:rPr>
            </w:pPr>
            <w:r w:rsidRPr="00746A7A">
              <w:rPr>
                <w:noProof/>
                <w:lang w:val="lv-LV" w:eastAsia="lv-LV"/>
              </w:rPr>
              <w:drawing>
                <wp:inline distT="0" distB="0" distL="0" distR="0" wp14:anchorId="09D0C04C" wp14:editId="286DC7BA">
                  <wp:extent cx="1743075" cy="981075"/>
                  <wp:effectExtent l="0" t="0" r="0" b="0"/>
                  <wp:docPr id="11" name="Attēls 11" descr="20160816_095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20160816_095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165BCC" w:rsidRPr="00746A7A" w:rsidRDefault="00165BCC" w:rsidP="00B54288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</w:p>
          <w:p w:rsidR="00165BCC" w:rsidRPr="00746A7A" w:rsidRDefault="00165BCC" w:rsidP="00B54288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  <w:r w:rsidRPr="00746A7A">
              <w:rPr>
                <w:rFonts w:ascii="Times New Roman" w:hAnsi="Times New Roman"/>
                <w:bCs/>
                <w:sz w:val="22"/>
                <w:szCs w:val="22"/>
                <w:lang w:val="lv-LV"/>
              </w:rPr>
              <w:t>5</w:t>
            </w:r>
          </w:p>
        </w:tc>
      </w:tr>
      <w:tr w:rsidR="00165BCC" w:rsidRPr="00746A7A" w:rsidTr="00165BCC">
        <w:trPr>
          <w:trHeight w:val="559"/>
        </w:trPr>
        <w:tc>
          <w:tcPr>
            <w:tcW w:w="883" w:type="dxa"/>
          </w:tcPr>
          <w:p w:rsidR="00165BCC" w:rsidRPr="00746A7A" w:rsidRDefault="00165BCC" w:rsidP="00B54288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  <w:r w:rsidRPr="00746A7A">
              <w:rPr>
                <w:rFonts w:ascii="Times New Roman" w:hAnsi="Times New Roman"/>
                <w:bCs/>
                <w:sz w:val="22"/>
                <w:szCs w:val="22"/>
                <w:lang w:val="lv-LV"/>
              </w:rPr>
              <w:t>4</w:t>
            </w:r>
          </w:p>
        </w:tc>
        <w:tc>
          <w:tcPr>
            <w:tcW w:w="10991" w:type="dxa"/>
          </w:tcPr>
          <w:p w:rsidR="00165BCC" w:rsidRPr="00746A7A" w:rsidRDefault="00165BCC" w:rsidP="00B23218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lv-LV"/>
              </w:rPr>
            </w:pPr>
            <w:r w:rsidRPr="00746A7A">
              <w:rPr>
                <w:rFonts w:ascii="Times New Roman" w:hAnsi="Times New Roman"/>
                <w:b/>
                <w:lang w:val="lv-LV"/>
              </w:rPr>
              <w:t>Vīriešu lakatiņš kreklam</w:t>
            </w:r>
          </w:p>
          <w:p w:rsidR="00165BCC" w:rsidRPr="00746A7A" w:rsidRDefault="00165BCC" w:rsidP="006E5AAC">
            <w:pPr>
              <w:spacing w:after="0" w:line="240" w:lineRule="auto"/>
              <w:jc w:val="both"/>
              <w:rPr>
                <w:rFonts w:ascii="Times New Roman" w:hAnsi="Times New Roman"/>
                <w:lang w:val="lv-LV"/>
              </w:rPr>
            </w:pPr>
            <w:r w:rsidRPr="00746A7A">
              <w:rPr>
                <w:rFonts w:ascii="Times New Roman" w:hAnsi="Times New Roman"/>
                <w:lang w:val="lv-LV"/>
              </w:rPr>
              <w:t>Puķains vai „nierīšu” rakstā.</w:t>
            </w:r>
          </w:p>
        </w:tc>
        <w:tc>
          <w:tcPr>
            <w:tcW w:w="1134" w:type="dxa"/>
          </w:tcPr>
          <w:p w:rsidR="00165BCC" w:rsidRPr="00746A7A" w:rsidRDefault="00165BCC" w:rsidP="00B54288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  <w:r w:rsidRPr="00746A7A">
              <w:rPr>
                <w:rFonts w:ascii="Times New Roman" w:hAnsi="Times New Roman"/>
                <w:bCs/>
                <w:sz w:val="22"/>
                <w:szCs w:val="22"/>
                <w:lang w:val="lv-LV"/>
              </w:rPr>
              <w:t>10</w:t>
            </w:r>
          </w:p>
        </w:tc>
      </w:tr>
      <w:tr w:rsidR="00165BCC" w:rsidRPr="00746A7A" w:rsidTr="006E5AAC">
        <w:trPr>
          <w:trHeight w:val="2853"/>
        </w:trPr>
        <w:tc>
          <w:tcPr>
            <w:tcW w:w="883" w:type="dxa"/>
          </w:tcPr>
          <w:p w:rsidR="00165BCC" w:rsidRPr="00746A7A" w:rsidRDefault="00165BCC" w:rsidP="00B54288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  <w:r w:rsidRPr="00746A7A">
              <w:rPr>
                <w:rFonts w:ascii="Times New Roman" w:hAnsi="Times New Roman"/>
                <w:bCs/>
                <w:sz w:val="22"/>
                <w:szCs w:val="22"/>
                <w:lang w:val="lv-LV"/>
              </w:rPr>
              <w:lastRenderedPageBreak/>
              <w:t>5</w:t>
            </w:r>
          </w:p>
        </w:tc>
        <w:tc>
          <w:tcPr>
            <w:tcW w:w="10991" w:type="dxa"/>
          </w:tcPr>
          <w:p w:rsidR="00165BCC" w:rsidRPr="00746A7A" w:rsidRDefault="00165BCC" w:rsidP="00B23218">
            <w:pPr>
              <w:spacing w:after="0" w:line="240" w:lineRule="auto"/>
              <w:jc w:val="both"/>
              <w:rPr>
                <w:rFonts w:ascii="Times New Roman" w:hAnsi="Times New Roman"/>
                <w:lang w:val="lv-LV"/>
              </w:rPr>
            </w:pPr>
            <w:r w:rsidRPr="00746A7A">
              <w:rPr>
                <w:rFonts w:ascii="Times New Roman" w:hAnsi="Times New Roman"/>
                <w:b/>
                <w:lang w:val="lv-LV"/>
              </w:rPr>
              <w:t xml:space="preserve">Vīriešu pusgarie svārki </w:t>
            </w:r>
          </w:p>
          <w:p w:rsidR="00165BCC" w:rsidRPr="00746A7A" w:rsidRDefault="00165BCC" w:rsidP="00B23218">
            <w:pPr>
              <w:spacing w:after="0" w:line="240" w:lineRule="auto"/>
              <w:jc w:val="both"/>
              <w:rPr>
                <w:rFonts w:ascii="Times New Roman" w:hAnsi="Times New Roman"/>
                <w:lang w:val="lv-LV"/>
              </w:rPr>
            </w:pPr>
            <w:r w:rsidRPr="00746A7A">
              <w:rPr>
                <w:rFonts w:ascii="Times New Roman" w:hAnsi="Times New Roman"/>
                <w:lang w:val="lv-LV"/>
              </w:rPr>
              <w:t xml:space="preserve">Pelēks trinīša pusvilnas audums. Krāsas tonis un </w:t>
            </w:r>
            <w:proofErr w:type="spellStart"/>
            <w:r w:rsidRPr="00746A7A">
              <w:rPr>
                <w:rFonts w:ascii="Times New Roman" w:hAnsi="Times New Roman"/>
                <w:lang w:val="lv-LV"/>
              </w:rPr>
              <w:t>piegrieztne</w:t>
            </w:r>
            <w:proofErr w:type="spellEnd"/>
            <w:r w:rsidRPr="00746A7A">
              <w:rPr>
                <w:rFonts w:ascii="Times New Roman" w:hAnsi="Times New Roman"/>
                <w:lang w:val="lv-LV"/>
              </w:rPr>
              <w:t xml:space="preserve"> atbilstoši jau esošajam paraugam.</w:t>
            </w:r>
          </w:p>
          <w:p w:rsidR="00165BCC" w:rsidRPr="00746A7A" w:rsidRDefault="00165BCC" w:rsidP="00B23218">
            <w:pPr>
              <w:spacing w:after="0" w:line="240" w:lineRule="auto"/>
              <w:jc w:val="both"/>
              <w:rPr>
                <w:rFonts w:ascii="Times New Roman" w:hAnsi="Times New Roman"/>
                <w:lang w:val="lv-LV"/>
              </w:rPr>
            </w:pPr>
          </w:p>
          <w:p w:rsidR="00165BCC" w:rsidRPr="00746A7A" w:rsidRDefault="00165BCC" w:rsidP="00B23218">
            <w:pPr>
              <w:jc w:val="right"/>
              <w:rPr>
                <w:rFonts w:ascii="Times New Roman" w:hAnsi="Times New Roman"/>
                <w:b/>
                <w:lang w:val="lv-LV"/>
              </w:rPr>
            </w:pPr>
            <w:r w:rsidRPr="00746A7A">
              <w:rPr>
                <w:noProof/>
                <w:lang w:val="lv-LV" w:eastAsia="lv-LV"/>
              </w:rPr>
              <w:drawing>
                <wp:inline distT="0" distB="0" distL="0" distR="0" wp14:anchorId="1693F32E" wp14:editId="44E4DF90">
                  <wp:extent cx="1981200" cy="1104900"/>
                  <wp:effectExtent l="0" t="0" r="0" b="0"/>
                  <wp:docPr id="13" name="Attēls 13" descr="20160815_134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20160815_134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165BCC" w:rsidRPr="00746A7A" w:rsidRDefault="00165BCC" w:rsidP="00B54288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</w:p>
          <w:p w:rsidR="00746A7A" w:rsidRDefault="00165BCC" w:rsidP="00B54288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  <w:r w:rsidRPr="00746A7A">
              <w:rPr>
                <w:rFonts w:ascii="Times New Roman" w:hAnsi="Times New Roman"/>
                <w:bCs/>
                <w:sz w:val="22"/>
                <w:szCs w:val="22"/>
                <w:lang w:val="lv-LV"/>
              </w:rPr>
              <w:t>5</w:t>
            </w:r>
          </w:p>
          <w:p w:rsidR="00746A7A" w:rsidRPr="00746A7A" w:rsidRDefault="00746A7A" w:rsidP="00B54288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</w:p>
        </w:tc>
      </w:tr>
      <w:tr w:rsidR="00165BCC" w:rsidRPr="00746A7A" w:rsidTr="00165BCC">
        <w:trPr>
          <w:trHeight w:val="559"/>
        </w:trPr>
        <w:tc>
          <w:tcPr>
            <w:tcW w:w="883" w:type="dxa"/>
          </w:tcPr>
          <w:p w:rsidR="00165BCC" w:rsidRPr="00746A7A" w:rsidRDefault="00165BCC" w:rsidP="00B54288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</w:p>
        </w:tc>
        <w:tc>
          <w:tcPr>
            <w:tcW w:w="10991" w:type="dxa"/>
          </w:tcPr>
          <w:p w:rsidR="00165BCC" w:rsidRPr="00746A7A" w:rsidRDefault="00165BCC" w:rsidP="00B23218">
            <w:pPr>
              <w:pStyle w:val="Sarakstarindkopa"/>
              <w:numPr>
                <w:ilvl w:val="0"/>
                <w:numId w:val="29"/>
              </w:numPr>
              <w:jc w:val="center"/>
              <w:rPr>
                <w:rFonts w:ascii="Times New Roman" w:hAnsi="Times New Roman"/>
                <w:b/>
                <w:lang w:val="lv-LV"/>
              </w:rPr>
            </w:pPr>
            <w:r w:rsidRPr="00746A7A">
              <w:rPr>
                <w:rFonts w:ascii="Times New Roman" w:hAnsi="Times New Roman"/>
                <w:b/>
                <w:bCs/>
                <w:sz w:val="22"/>
                <w:szCs w:val="22"/>
                <w:lang w:val="lv-LV"/>
              </w:rPr>
              <w:t>DAĻA Sievu tautas tērpa komplekts folkloras kopai “</w:t>
            </w:r>
            <w:proofErr w:type="spellStart"/>
            <w:r w:rsidRPr="00746A7A">
              <w:rPr>
                <w:rFonts w:ascii="Times New Roman" w:hAnsi="Times New Roman"/>
                <w:b/>
                <w:bCs/>
                <w:sz w:val="22"/>
                <w:szCs w:val="22"/>
                <w:lang w:val="lv-LV"/>
              </w:rPr>
              <w:t>Krauklēnieši</w:t>
            </w:r>
            <w:proofErr w:type="spellEnd"/>
            <w:r w:rsidRPr="00746A7A">
              <w:rPr>
                <w:rFonts w:ascii="Times New Roman" w:hAnsi="Times New Roman"/>
                <w:b/>
                <w:bCs/>
                <w:sz w:val="22"/>
                <w:szCs w:val="22"/>
                <w:lang w:val="lv-LV"/>
              </w:rPr>
              <w:t>”</w:t>
            </w:r>
          </w:p>
        </w:tc>
        <w:tc>
          <w:tcPr>
            <w:tcW w:w="1134" w:type="dxa"/>
          </w:tcPr>
          <w:p w:rsidR="00165BCC" w:rsidRPr="00746A7A" w:rsidRDefault="00165BCC" w:rsidP="00B54288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</w:p>
        </w:tc>
      </w:tr>
      <w:tr w:rsidR="00165BCC" w:rsidRPr="00746A7A" w:rsidTr="00165BCC">
        <w:trPr>
          <w:trHeight w:val="3755"/>
        </w:trPr>
        <w:tc>
          <w:tcPr>
            <w:tcW w:w="883" w:type="dxa"/>
          </w:tcPr>
          <w:p w:rsidR="00165BCC" w:rsidRPr="00746A7A" w:rsidRDefault="00165BCC" w:rsidP="00B54288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spacing w:line="240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  <w:r w:rsidRPr="00746A7A">
              <w:rPr>
                <w:rFonts w:ascii="Times New Roman" w:hAnsi="Times New Roman"/>
                <w:bCs/>
                <w:sz w:val="22"/>
                <w:szCs w:val="22"/>
                <w:lang w:val="lv-LV"/>
              </w:rPr>
              <w:t>1</w:t>
            </w:r>
          </w:p>
        </w:tc>
        <w:tc>
          <w:tcPr>
            <w:tcW w:w="10991" w:type="dxa"/>
          </w:tcPr>
          <w:p w:rsidR="00165BCC" w:rsidRPr="00746A7A" w:rsidRDefault="00165BCC" w:rsidP="00B207B7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lv-LV"/>
              </w:rPr>
            </w:pPr>
            <w:r w:rsidRPr="00746A7A">
              <w:rPr>
                <w:rFonts w:ascii="Times New Roman" w:hAnsi="Times New Roman"/>
                <w:b/>
                <w:lang w:val="lv-LV"/>
              </w:rPr>
              <w:t xml:space="preserve">Sieviešu ņieburs </w:t>
            </w:r>
          </w:p>
          <w:p w:rsidR="00165BCC" w:rsidRPr="00746A7A" w:rsidRDefault="00165BCC" w:rsidP="00B207B7">
            <w:pPr>
              <w:spacing w:after="0" w:line="240" w:lineRule="auto"/>
              <w:jc w:val="both"/>
              <w:rPr>
                <w:rFonts w:ascii="Times New Roman" w:hAnsi="Times New Roman"/>
                <w:lang w:val="lv-LV"/>
              </w:rPr>
            </w:pPr>
            <w:r w:rsidRPr="00746A7A">
              <w:rPr>
                <w:noProof/>
                <w:lang w:val="lv-LV" w:eastAsia="lv-LV"/>
              </w:rPr>
              <w:drawing>
                <wp:anchor distT="0" distB="0" distL="114300" distR="114300" simplePos="0" relativeHeight="251665920" behindDoc="1" locked="0" layoutInCell="1" allowOverlap="1" wp14:anchorId="1B616577" wp14:editId="027E4B05">
                  <wp:simplePos x="0" y="0"/>
                  <wp:positionH relativeFrom="column">
                    <wp:posOffset>5624195</wp:posOffset>
                  </wp:positionH>
                  <wp:positionV relativeFrom="paragraph">
                    <wp:posOffset>421005</wp:posOffset>
                  </wp:positionV>
                  <wp:extent cx="1130300" cy="1649095"/>
                  <wp:effectExtent l="0" t="0" r="0" b="0"/>
                  <wp:wrapTight wrapText="bothSides">
                    <wp:wrapPolygon edited="0">
                      <wp:start x="0" y="0"/>
                      <wp:lineTo x="0" y="21459"/>
                      <wp:lineTo x="21115" y="21459"/>
                      <wp:lineTo x="21115" y="0"/>
                      <wp:lineTo x="0" y="0"/>
                    </wp:wrapPolygon>
                  </wp:wrapTight>
                  <wp:docPr id="23" name="Attēls 23" descr="FullSizeRen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ullSizeRen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164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46A7A">
              <w:rPr>
                <w:rFonts w:ascii="Times New Roman" w:hAnsi="Times New Roman"/>
                <w:lang w:val="lv-LV"/>
              </w:rPr>
              <w:t xml:space="preserve">Tumši zils, tumši brūns vai pelēks vilnas audums (konkrētas krāsas noteikšana-pēc brunču parauga saskaņošanas ar ņiebura iespējamo krāsu). Muguras veids atbilstoši jakai: Cesvaine. CVVM 7739 „Latviešu tautas tērpi” I daļa, Pielikums 54.lpp. Piegriezums koriģēts atbilstoši mūsdienu </w:t>
            </w:r>
            <w:proofErr w:type="spellStart"/>
            <w:r w:rsidRPr="00746A7A">
              <w:rPr>
                <w:rFonts w:ascii="Times New Roman" w:hAnsi="Times New Roman"/>
                <w:lang w:val="lv-LV"/>
              </w:rPr>
              <w:t>piegrieztnēm</w:t>
            </w:r>
            <w:proofErr w:type="spellEnd"/>
            <w:r w:rsidRPr="00746A7A">
              <w:rPr>
                <w:rFonts w:ascii="Times New Roman" w:hAnsi="Times New Roman"/>
                <w:lang w:val="lv-LV"/>
              </w:rPr>
              <w:t>.</w:t>
            </w:r>
          </w:p>
          <w:p w:rsidR="00165BCC" w:rsidRPr="00746A7A" w:rsidRDefault="00165BCC" w:rsidP="00B54288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spacing w:line="240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</w:p>
        </w:tc>
        <w:tc>
          <w:tcPr>
            <w:tcW w:w="1134" w:type="dxa"/>
          </w:tcPr>
          <w:p w:rsidR="00165BCC" w:rsidRPr="00746A7A" w:rsidRDefault="00165BCC" w:rsidP="00B54288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spacing w:line="240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</w:p>
          <w:p w:rsidR="00165BCC" w:rsidRPr="00746A7A" w:rsidRDefault="00165BCC" w:rsidP="00B54288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spacing w:line="240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  <w:r w:rsidRPr="00746A7A">
              <w:rPr>
                <w:rFonts w:ascii="Times New Roman" w:hAnsi="Times New Roman"/>
                <w:bCs/>
                <w:sz w:val="22"/>
                <w:szCs w:val="22"/>
                <w:lang w:val="lv-LV"/>
              </w:rPr>
              <w:t>2</w:t>
            </w:r>
          </w:p>
        </w:tc>
      </w:tr>
      <w:tr w:rsidR="00165BCC" w:rsidRPr="00746A7A" w:rsidTr="00165BCC">
        <w:trPr>
          <w:trHeight w:val="2951"/>
        </w:trPr>
        <w:tc>
          <w:tcPr>
            <w:tcW w:w="883" w:type="dxa"/>
          </w:tcPr>
          <w:p w:rsidR="00165BCC" w:rsidRPr="00746A7A" w:rsidRDefault="00165BCC" w:rsidP="00B54288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  <w:r w:rsidRPr="00746A7A">
              <w:rPr>
                <w:rFonts w:ascii="Times New Roman" w:hAnsi="Times New Roman"/>
                <w:bCs/>
                <w:sz w:val="22"/>
                <w:szCs w:val="22"/>
                <w:lang w:val="lv-LV"/>
              </w:rPr>
              <w:t>2</w:t>
            </w:r>
          </w:p>
        </w:tc>
        <w:tc>
          <w:tcPr>
            <w:tcW w:w="10991" w:type="dxa"/>
          </w:tcPr>
          <w:p w:rsidR="00165BCC" w:rsidRPr="00746A7A" w:rsidRDefault="00165BCC" w:rsidP="00B207B7">
            <w:pPr>
              <w:spacing w:after="0" w:line="240" w:lineRule="auto"/>
              <w:jc w:val="both"/>
              <w:rPr>
                <w:rFonts w:ascii="Times New Roman" w:hAnsi="Times New Roman"/>
                <w:lang w:val="lv-LV"/>
              </w:rPr>
            </w:pPr>
            <w:r w:rsidRPr="00746A7A">
              <w:rPr>
                <w:rFonts w:ascii="Times New Roman" w:hAnsi="Times New Roman"/>
                <w:b/>
                <w:lang w:val="lv-LV"/>
              </w:rPr>
              <w:t xml:space="preserve">Sieviešu jaka – </w:t>
            </w:r>
            <w:r w:rsidRPr="00746A7A">
              <w:rPr>
                <w:rFonts w:ascii="Times New Roman" w:hAnsi="Times New Roman"/>
                <w:lang w:val="lv-LV"/>
              </w:rPr>
              <w:t xml:space="preserve">Cesvaine - atbilstoši paraugiem „Latviešu tautas tērpi. I Vidzeme” 224. lpp. (tumši zila ar sarkana auduma apmalojumu un dzeltenu izšuvuma rotājumu) Piegriezums kā: „Latviešu tautas tērpi” I daļa, Pielikums 49.lpp. Piegriezums koriģēts atbilstoši mūsdienu </w:t>
            </w:r>
            <w:proofErr w:type="spellStart"/>
            <w:r w:rsidRPr="00746A7A">
              <w:rPr>
                <w:rFonts w:ascii="Times New Roman" w:hAnsi="Times New Roman"/>
                <w:lang w:val="lv-LV"/>
              </w:rPr>
              <w:t>piegrieztnēm</w:t>
            </w:r>
            <w:proofErr w:type="spellEnd"/>
            <w:r w:rsidRPr="00746A7A">
              <w:rPr>
                <w:rFonts w:ascii="Times New Roman" w:hAnsi="Times New Roman"/>
                <w:lang w:val="lv-LV"/>
              </w:rPr>
              <w:t>.</w:t>
            </w:r>
          </w:p>
          <w:p w:rsidR="00165BCC" w:rsidRPr="00746A7A" w:rsidRDefault="00165BCC" w:rsidP="00B207B7">
            <w:pPr>
              <w:jc w:val="right"/>
              <w:rPr>
                <w:rFonts w:ascii="Times New Roman" w:hAnsi="Times New Roman"/>
                <w:noProof/>
                <w:lang w:val="lv-LV" w:eastAsia="lv-LV"/>
              </w:rPr>
            </w:pPr>
            <w:r w:rsidRPr="00746A7A">
              <w:rPr>
                <w:b/>
                <w:noProof/>
                <w:lang w:val="lv-LV" w:eastAsia="lv-LV"/>
              </w:rPr>
              <w:lastRenderedPageBreak/>
              <w:drawing>
                <wp:inline distT="0" distB="0" distL="0" distR="0" wp14:anchorId="4210A88D" wp14:editId="141F09BC">
                  <wp:extent cx="942975" cy="1685925"/>
                  <wp:effectExtent l="0" t="0" r="0" b="0"/>
                  <wp:docPr id="24" name="Attēls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165BCC" w:rsidRPr="00746A7A" w:rsidRDefault="00165BCC" w:rsidP="00B54288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</w:p>
          <w:p w:rsidR="00165BCC" w:rsidRPr="00746A7A" w:rsidRDefault="00165BCC" w:rsidP="00B54288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  <w:r w:rsidRPr="00746A7A">
              <w:rPr>
                <w:rFonts w:ascii="Times New Roman" w:hAnsi="Times New Roman"/>
                <w:bCs/>
                <w:sz w:val="22"/>
                <w:szCs w:val="22"/>
                <w:lang w:val="lv-LV"/>
              </w:rPr>
              <w:t>8</w:t>
            </w:r>
          </w:p>
        </w:tc>
      </w:tr>
      <w:tr w:rsidR="00165BCC" w:rsidRPr="00746A7A" w:rsidTr="006E5AAC">
        <w:trPr>
          <w:trHeight w:val="916"/>
        </w:trPr>
        <w:tc>
          <w:tcPr>
            <w:tcW w:w="883" w:type="dxa"/>
          </w:tcPr>
          <w:p w:rsidR="00165BCC" w:rsidRPr="00746A7A" w:rsidRDefault="00165BCC" w:rsidP="00B54288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  <w:r w:rsidRPr="00746A7A">
              <w:rPr>
                <w:rFonts w:ascii="Times New Roman" w:hAnsi="Times New Roman"/>
                <w:bCs/>
                <w:sz w:val="22"/>
                <w:szCs w:val="22"/>
                <w:lang w:val="lv-LV"/>
              </w:rPr>
              <w:t>3</w:t>
            </w:r>
          </w:p>
        </w:tc>
        <w:tc>
          <w:tcPr>
            <w:tcW w:w="10991" w:type="dxa"/>
          </w:tcPr>
          <w:p w:rsidR="00165BCC" w:rsidRPr="00746A7A" w:rsidRDefault="00165BCC" w:rsidP="00B207B7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lv-LV"/>
              </w:rPr>
            </w:pPr>
            <w:r w:rsidRPr="00746A7A">
              <w:rPr>
                <w:rFonts w:ascii="Times New Roman" w:hAnsi="Times New Roman"/>
                <w:b/>
                <w:lang w:val="lv-LV"/>
              </w:rPr>
              <w:t xml:space="preserve">Sieviešu garais lina krekls. </w:t>
            </w:r>
          </w:p>
          <w:p w:rsidR="00165BCC" w:rsidRPr="00746A7A" w:rsidRDefault="00165BCC" w:rsidP="00B207B7">
            <w:pPr>
              <w:spacing w:after="0" w:line="240" w:lineRule="auto"/>
              <w:jc w:val="both"/>
              <w:rPr>
                <w:rFonts w:ascii="Times New Roman" w:hAnsi="Times New Roman"/>
                <w:lang w:val="lv-LV"/>
              </w:rPr>
            </w:pPr>
            <w:proofErr w:type="spellStart"/>
            <w:r w:rsidRPr="00746A7A">
              <w:rPr>
                <w:rFonts w:ascii="Times New Roman" w:hAnsi="Times New Roman"/>
                <w:lang w:val="lv-LV"/>
              </w:rPr>
              <w:t>Pienbalts</w:t>
            </w:r>
            <w:proofErr w:type="spellEnd"/>
            <w:r w:rsidRPr="00746A7A">
              <w:rPr>
                <w:rFonts w:ascii="Times New Roman" w:hAnsi="Times New Roman"/>
                <w:lang w:val="lv-LV"/>
              </w:rPr>
              <w:t xml:space="preserve"> </w:t>
            </w:r>
            <w:proofErr w:type="spellStart"/>
            <w:r w:rsidRPr="00746A7A">
              <w:rPr>
                <w:rFonts w:ascii="Times New Roman" w:hAnsi="Times New Roman"/>
                <w:lang w:val="lv-LV"/>
              </w:rPr>
              <w:t>kreklaudums</w:t>
            </w:r>
            <w:proofErr w:type="spellEnd"/>
            <w:r w:rsidRPr="00746A7A">
              <w:rPr>
                <w:rFonts w:ascii="Times New Roman" w:hAnsi="Times New Roman"/>
                <w:lang w:val="lv-LV"/>
              </w:rPr>
              <w:t xml:space="preserve">. Taisna </w:t>
            </w:r>
            <w:proofErr w:type="spellStart"/>
            <w:r w:rsidRPr="00746A7A">
              <w:rPr>
                <w:rFonts w:ascii="Times New Roman" w:hAnsi="Times New Roman"/>
                <w:lang w:val="lv-LV"/>
              </w:rPr>
              <w:t>piegrieztnes</w:t>
            </w:r>
            <w:proofErr w:type="spellEnd"/>
            <w:r w:rsidRPr="00746A7A">
              <w:rPr>
                <w:rFonts w:ascii="Times New Roman" w:hAnsi="Times New Roman"/>
                <w:lang w:val="lv-LV"/>
              </w:rPr>
              <w:t xml:space="preserve"> </w:t>
            </w:r>
            <w:proofErr w:type="spellStart"/>
            <w:r w:rsidRPr="00746A7A">
              <w:rPr>
                <w:rFonts w:ascii="Times New Roman" w:hAnsi="Times New Roman"/>
                <w:lang w:val="lv-LV"/>
              </w:rPr>
              <w:t>tunikveida</w:t>
            </w:r>
            <w:proofErr w:type="spellEnd"/>
            <w:r w:rsidRPr="00746A7A">
              <w:rPr>
                <w:rFonts w:ascii="Times New Roman" w:hAnsi="Times New Roman"/>
                <w:lang w:val="lv-LV"/>
              </w:rPr>
              <w:t xml:space="preserve"> krekls, ar atlokāmu apkakli, virsū šūti uzpleči, piedurkne pie pleca piekrokota. Garums zem ceļgala. Sānos no jostasvietas iešūti taisni ķīļi. Aizdare paredzēta ar podziņu.</w:t>
            </w:r>
          </w:p>
        </w:tc>
        <w:tc>
          <w:tcPr>
            <w:tcW w:w="1134" w:type="dxa"/>
          </w:tcPr>
          <w:p w:rsidR="00165BCC" w:rsidRPr="00746A7A" w:rsidRDefault="00165BCC" w:rsidP="00B54288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</w:p>
          <w:p w:rsidR="00165BCC" w:rsidRPr="00746A7A" w:rsidRDefault="00165BCC" w:rsidP="00B54288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  <w:r w:rsidRPr="00746A7A">
              <w:rPr>
                <w:rFonts w:ascii="Times New Roman" w:hAnsi="Times New Roman"/>
                <w:bCs/>
                <w:sz w:val="22"/>
                <w:szCs w:val="22"/>
                <w:lang w:val="lv-LV"/>
              </w:rPr>
              <w:t>7</w:t>
            </w:r>
          </w:p>
        </w:tc>
      </w:tr>
      <w:tr w:rsidR="00165BCC" w:rsidRPr="00746A7A" w:rsidTr="006E5AAC">
        <w:trPr>
          <w:trHeight w:val="2164"/>
        </w:trPr>
        <w:tc>
          <w:tcPr>
            <w:tcW w:w="883" w:type="dxa"/>
          </w:tcPr>
          <w:p w:rsidR="00165BCC" w:rsidRPr="00746A7A" w:rsidRDefault="00165BCC" w:rsidP="00B54288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  <w:r w:rsidRPr="00746A7A">
              <w:rPr>
                <w:rFonts w:ascii="Times New Roman" w:hAnsi="Times New Roman"/>
                <w:bCs/>
                <w:sz w:val="22"/>
                <w:szCs w:val="22"/>
                <w:lang w:val="lv-LV"/>
              </w:rPr>
              <w:t>4</w:t>
            </w:r>
          </w:p>
        </w:tc>
        <w:tc>
          <w:tcPr>
            <w:tcW w:w="10991" w:type="dxa"/>
          </w:tcPr>
          <w:p w:rsidR="00165BCC" w:rsidRPr="00746A7A" w:rsidRDefault="00165BCC" w:rsidP="00B207B7">
            <w:pPr>
              <w:spacing w:after="0" w:line="240" w:lineRule="auto"/>
              <w:jc w:val="both"/>
              <w:rPr>
                <w:rFonts w:ascii="Times New Roman" w:hAnsi="Times New Roman"/>
                <w:lang w:val="lv-LV"/>
              </w:rPr>
            </w:pPr>
            <w:r w:rsidRPr="00746A7A">
              <w:rPr>
                <w:rFonts w:ascii="Times New Roman" w:hAnsi="Times New Roman"/>
                <w:b/>
                <w:lang w:val="lv-LV"/>
              </w:rPr>
              <w:t xml:space="preserve">Sievu aube – </w:t>
            </w:r>
            <w:proofErr w:type="spellStart"/>
            <w:r w:rsidRPr="00746A7A">
              <w:rPr>
                <w:rFonts w:ascii="Times New Roman" w:hAnsi="Times New Roman"/>
                <w:lang w:val="lv-LV"/>
              </w:rPr>
              <w:t>Austrumvidzeme</w:t>
            </w:r>
            <w:proofErr w:type="spellEnd"/>
            <w:r w:rsidRPr="00746A7A">
              <w:rPr>
                <w:rFonts w:ascii="Times New Roman" w:hAnsi="Times New Roman"/>
                <w:lang w:val="lv-LV"/>
              </w:rPr>
              <w:t xml:space="preserve"> - atbilstoši paraugiem „Latviešu tautas tērpi. I Vidzeme” 244.lpp. Savilkums pakauša daļā ar vīlē ievērtu aukliņu, brīvie gali pie mežģīnes. </w:t>
            </w:r>
          </w:p>
          <w:p w:rsidR="00165BCC" w:rsidRPr="00746A7A" w:rsidRDefault="00165BCC" w:rsidP="006E5AAC">
            <w:pPr>
              <w:spacing w:after="0" w:line="240" w:lineRule="auto"/>
              <w:jc w:val="right"/>
              <w:rPr>
                <w:rFonts w:ascii="Times New Roman" w:hAnsi="Times New Roman"/>
                <w:b/>
                <w:lang w:val="lv-LV"/>
              </w:rPr>
            </w:pPr>
            <w:r w:rsidRPr="00746A7A">
              <w:rPr>
                <w:noProof/>
                <w:lang w:val="lv-LV" w:eastAsia="lv-LV"/>
              </w:rPr>
              <w:drawing>
                <wp:inline distT="0" distB="0" distL="0" distR="0" wp14:anchorId="05C539FB" wp14:editId="7A4E0D00">
                  <wp:extent cx="1676400" cy="942975"/>
                  <wp:effectExtent l="0" t="0" r="0" b="0"/>
                  <wp:docPr id="25" name="Attēls 25" descr="20160815_134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20160815_134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165BCC" w:rsidRPr="00746A7A" w:rsidRDefault="00165BCC" w:rsidP="00B54288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</w:p>
          <w:p w:rsidR="00165BCC" w:rsidRPr="00746A7A" w:rsidRDefault="00165BCC" w:rsidP="00B54288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  <w:r w:rsidRPr="00746A7A">
              <w:rPr>
                <w:rFonts w:ascii="Times New Roman" w:hAnsi="Times New Roman"/>
                <w:bCs/>
                <w:sz w:val="22"/>
                <w:szCs w:val="22"/>
                <w:lang w:val="lv-LV"/>
              </w:rPr>
              <w:t>7</w:t>
            </w:r>
          </w:p>
        </w:tc>
      </w:tr>
      <w:tr w:rsidR="00165BCC" w:rsidRPr="00746A7A" w:rsidTr="00165BCC">
        <w:trPr>
          <w:trHeight w:val="571"/>
        </w:trPr>
        <w:tc>
          <w:tcPr>
            <w:tcW w:w="883" w:type="dxa"/>
          </w:tcPr>
          <w:p w:rsidR="00165BCC" w:rsidRPr="00746A7A" w:rsidRDefault="00165BCC" w:rsidP="00B54288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</w:p>
        </w:tc>
        <w:tc>
          <w:tcPr>
            <w:tcW w:w="10991" w:type="dxa"/>
          </w:tcPr>
          <w:p w:rsidR="00165BCC" w:rsidRPr="00746A7A" w:rsidRDefault="00165BCC" w:rsidP="00B207B7">
            <w:pPr>
              <w:pStyle w:val="Sarakstarindkopa"/>
              <w:numPr>
                <w:ilvl w:val="0"/>
                <w:numId w:val="29"/>
              </w:numPr>
              <w:jc w:val="center"/>
              <w:rPr>
                <w:rFonts w:ascii="Times New Roman" w:hAnsi="Times New Roman"/>
                <w:b/>
                <w:lang w:val="lv-LV"/>
              </w:rPr>
            </w:pPr>
            <w:r w:rsidRPr="00746A7A">
              <w:rPr>
                <w:rFonts w:ascii="Times New Roman" w:hAnsi="Times New Roman"/>
                <w:b/>
                <w:bCs/>
                <w:sz w:val="22"/>
                <w:szCs w:val="22"/>
                <w:lang w:val="lv-LV"/>
              </w:rPr>
              <w:t>DAĻA Vīru tautas tērpa komplekts folkloras kopai “</w:t>
            </w:r>
            <w:proofErr w:type="spellStart"/>
            <w:r w:rsidRPr="00746A7A">
              <w:rPr>
                <w:rFonts w:ascii="Times New Roman" w:hAnsi="Times New Roman"/>
                <w:b/>
                <w:bCs/>
                <w:sz w:val="22"/>
                <w:szCs w:val="22"/>
                <w:lang w:val="lv-LV"/>
              </w:rPr>
              <w:t>Krauklēnieši</w:t>
            </w:r>
            <w:proofErr w:type="spellEnd"/>
            <w:r w:rsidRPr="00746A7A">
              <w:rPr>
                <w:rFonts w:ascii="Times New Roman" w:hAnsi="Times New Roman"/>
                <w:b/>
                <w:bCs/>
                <w:sz w:val="22"/>
                <w:szCs w:val="22"/>
                <w:lang w:val="lv-LV"/>
              </w:rPr>
              <w:t>”</w:t>
            </w:r>
          </w:p>
        </w:tc>
        <w:tc>
          <w:tcPr>
            <w:tcW w:w="1134" w:type="dxa"/>
          </w:tcPr>
          <w:p w:rsidR="00165BCC" w:rsidRPr="00746A7A" w:rsidRDefault="00165BCC" w:rsidP="00B54288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</w:p>
        </w:tc>
      </w:tr>
      <w:tr w:rsidR="00165BCC" w:rsidRPr="00746A7A" w:rsidTr="00EF7143">
        <w:trPr>
          <w:trHeight w:val="4180"/>
        </w:trPr>
        <w:tc>
          <w:tcPr>
            <w:tcW w:w="883" w:type="dxa"/>
          </w:tcPr>
          <w:p w:rsidR="00165BCC" w:rsidRPr="00746A7A" w:rsidRDefault="00165BCC" w:rsidP="00B54288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  <w:r w:rsidRPr="00746A7A">
              <w:rPr>
                <w:rFonts w:ascii="Times New Roman" w:hAnsi="Times New Roman"/>
                <w:bCs/>
                <w:sz w:val="22"/>
                <w:szCs w:val="22"/>
                <w:lang w:val="lv-LV"/>
              </w:rPr>
              <w:lastRenderedPageBreak/>
              <w:t>1</w:t>
            </w:r>
          </w:p>
        </w:tc>
        <w:tc>
          <w:tcPr>
            <w:tcW w:w="10991" w:type="dxa"/>
          </w:tcPr>
          <w:p w:rsidR="00165BCC" w:rsidRPr="00746A7A" w:rsidRDefault="00165BCC" w:rsidP="00B207B7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lv-LV"/>
              </w:rPr>
            </w:pPr>
            <w:r w:rsidRPr="00746A7A">
              <w:rPr>
                <w:rFonts w:ascii="Times New Roman" w:hAnsi="Times New Roman"/>
                <w:b/>
                <w:lang w:val="lv-LV"/>
              </w:rPr>
              <w:t>Vīriešu bikses</w:t>
            </w:r>
          </w:p>
          <w:p w:rsidR="00165BCC" w:rsidRPr="00746A7A" w:rsidRDefault="00165BCC" w:rsidP="00B207B7">
            <w:pPr>
              <w:spacing w:after="0" w:line="240" w:lineRule="auto"/>
              <w:jc w:val="both"/>
              <w:rPr>
                <w:rFonts w:ascii="Times New Roman" w:hAnsi="Times New Roman"/>
                <w:lang w:val="lv-LV"/>
              </w:rPr>
            </w:pPr>
            <w:r w:rsidRPr="00746A7A">
              <w:rPr>
                <w:rFonts w:ascii="Times New Roman" w:hAnsi="Times New Roman"/>
                <w:lang w:val="lv-LV"/>
              </w:rPr>
              <w:t xml:space="preserve">Pelēks vilnas audums (var būt rūpnieciski gatavots), </w:t>
            </w:r>
            <w:proofErr w:type="spellStart"/>
            <w:r w:rsidRPr="00746A7A">
              <w:rPr>
                <w:rFonts w:ascii="Times New Roman" w:hAnsi="Times New Roman"/>
                <w:lang w:val="lv-LV"/>
              </w:rPr>
              <w:t>vienkārtnis</w:t>
            </w:r>
            <w:proofErr w:type="spellEnd"/>
            <w:r w:rsidRPr="00746A7A">
              <w:rPr>
                <w:rFonts w:ascii="Times New Roman" w:hAnsi="Times New Roman"/>
                <w:lang w:val="lv-LV"/>
              </w:rPr>
              <w:t xml:space="preserve">, </w:t>
            </w:r>
            <w:proofErr w:type="spellStart"/>
            <w:r w:rsidRPr="00746A7A">
              <w:rPr>
                <w:rFonts w:ascii="Times New Roman" w:hAnsi="Times New Roman"/>
                <w:lang w:val="lv-LV"/>
              </w:rPr>
              <w:t>piegrieztne</w:t>
            </w:r>
            <w:proofErr w:type="spellEnd"/>
            <w:r w:rsidRPr="00746A7A">
              <w:rPr>
                <w:rFonts w:ascii="Times New Roman" w:hAnsi="Times New Roman"/>
                <w:lang w:val="lv-LV"/>
              </w:rPr>
              <w:t xml:space="preserve"> atbilstoši esošajam paraugam. </w:t>
            </w:r>
            <w:r w:rsidRPr="00746A7A">
              <w:rPr>
                <w:rFonts w:ascii="Times New Roman" w:hAnsi="Times New Roman"/>
                <w:u w:val="single"/>
                <w:lang w:val="lv-LV"/>
              </w:rPr>
              <w:t>Krāsu toni saskaņot ar pasūtītāju</w:t>
            </w:r>
            <w:r w:rsidRPr="00746A7A">
              <w:rPr>
                <w:rFonts w:ascii="Times New Roman" w:hAnsi="Times New Roman"/>
                <w:lang w:val="lv-LV"/>
              </w:rPr>
              <w:t xml:space="preserve">. </w:t>
            </w:r>
          </w:p>
          <w:p w:rsidR="00165BCC" w:rsidRPr="00746A7A" w:rsidRDefault="00165BCC" w:rsidP="00B207B7">
            <w:pPr>
              <w:pStyle w:val="Sarakstarindkopa"/>
              <w:jc w:val="right"/>
              <w:rPr>
                <w:rFonts w:ascii="Times New Roman" w:hAnsi="Times New Roman"/>
                <w:b/>
                <w:bCs/>
                <w:sz w:val="22"/>
                <w:szCs w:val="22"/>
                <w:lang w:val="lv-LV"/>
              </w:rPr>
            </w:pPr>
            <w:r w:rsidRPr="00746A7A">
              <w:rPr>
                <w:noProof/>
                <w:lang w:val="lv-LV" w:eastAsia="lv-LV"/>
              </w:rPr>
              <w:drawing>
                <wp:inline distT="0" distB="0" distL="0" distR="0" wp14:anchorId="1F55A965" wp14:editId="34504CDA">
                  <wp:extent cx="1838325" cy="1371600"/>
                  <wp:effectExtent l="0" t="228600" r="0" b="209550"/>
                  <wp:docPr id="26" name="Attēls 26" descr="C:\Users\Kristine\Desktop\20160809_155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Kristine\Desktop\20160809_1553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95" r="8446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3832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165BCC" w:rsidRPr="00746A7A" w:rsidRDefault="00165BCC" w:rsidP="00B54288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</w:p>
          <w:p w:rsidR="00A73A66" w:rsidRDefault="00A73A66" w:rsidP="00B54288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</w:p>
          <w:p w:rsidR="00A73A66" w:rsidRDefault="00A73A66" w:rsidP="00B54288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</w:p>
          <w:p w:rsidR="00165BCC" w:rsidRPr="00746A7A" w:rsidRDefault="00165BCC" w:rsidP="00B54288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  <w:r w:rsidRPr="00746A7A">
              <w:rPr>
                <w:rFonts w:ascii="Times New Roman" w:hAnsi="Times New Roman"/>
                <w:bCs/>
                <w:sz w:val="22"/>
                <w:szCs w:val="22"/>
                <w:lang w:val="lv-LV"/>
              </w:rPr>
              <w:t>6</w:t>
            </w:r>
          </w:p>
        </w:tc>
      </w:tr>
      <w:tr w:rsidR="00165BCC" w:rsidRPr="00746A7A" w:rsidTr="00165BCC">
        <w:trPr>
          <w:trHeight w:val="571"/>
        </w:trPr>
        <w:tc>
          <w:tcPr>
            <w:tcW w:w="883" w:type="dxa"/>
          </w:tcPr>
          <w:p w:rsidR="00165BCC" w:rsidRPr="00746A7A" w:rsidRDefault="00165BCC" w:rsidP="00B54288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  <w:r w:rsidRPr="00746A7A">
              <w:rPr>
                <w:rFonts w:ascii="Times New Roman" w:hAnsi="Times New Roman"/>
                <w:bCs/>
                <w:sz w:val="22"/>
                <w:szCs w:val="22"/>
                <w:lang w:val="lv-LV"/>
              </w:rPr>
              <w:t>2</w:t>
            </w:r>
          </w:p>
        </w:tc>
        <w:tc>
          <w:tcPr>
            <w:tcW w:w="10991" w:type="dxa"/>
          </w:tcPr>
          <w:p w:rsidR="00165BCC" w:rsidRPr="00746A7A" w:rsidRDefault="00165BCC" w:rsidP="00B207B7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lv-LV"/>
              </w:rPr>
            </w:pPr>
            <w:r w:rsidRPr="00746A7A">
              <w:rPr>
                <w:rFonts w:ascii="Times New Roman" w:hAnsi="Times New Roman"/>
                <w:b/>
                <w:lang w:val="lv-LV"/>
              </w:rPr>
              <w:t>Vīriešu lakatiņš kreklam</w:t>
            </w:r>
          </w:p>
          <w:p w:rsidR="00165BCC" w:rsidRPr="00746A7A" w:rsidRDefault="00165BCC" w:rsidP="00B207B7">
            <w:pPr>
              <w:spacing w:after="0" w:line="240" w:lineRule="auto"/>
              <w:jc w:val="both"/>
              <w:rPr>
                <w:rFonts w:ascii="Times New Roman" w:hAnsi="Times New Roman"/>
                <w:lang w:val="lv-LV"/>
              </w:rPr>
            </w:pPr>
            <w:r w:rsidRPr="00746A7A">
              <w:rPr>
                <w:rFonts w:ascii="Times New Roman" w:hAnsi="Times New Roman"/>
                <w:lang w:val="lv-LV"/>
              </w:rPr>
              <w:t>Puķains vai „nierīšu” rakstā (dažādi), fabrikas audums, ~ 60x60 cm</w:t>
            </w:r>
          </w:p>
        </w:tc>
        <w:tc>
          <w:tcPr>
            <w:tcW w:w="1134" w:type="dxa"/>
          </w:tcPr>
          <w:p w:rsidR="00165BCC" w:rsidRPr="00746A7A" w:rsidRDefault="00165BCC" w:rsidP="00B54288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  <w:r w:rsidRPr="00746A7A">
              <w:rPr>
                <w:rFonts w:ascii="Times New Roman" w:hAnsi="Times New Roman"/>
                <w:bCs/>
                <w:sz w:val="22"/>
                <w:szCs w:val="22"/>
                <w:lang w:val="lv-LV"/>
              </w:rPr>
              <w:t>6</w:t>
            </w:r>
          </w:p>
        </w:tc>
      </w:tr>
      <w:tr w:rsidR="00165BCC" w:rsidRPr="00746A7A" w:rsidTr="00165BCC">
        <w:trPr>
          <w:trHeight w:val="571"/>
        </w:trPr>
        <w:tc>
          <w:tcPr>
            <w:tcW w:w="883" w:type="dxa"/>
          </w:tcPr>
          <w:p w:rsidR="00165BCC" w:rsidRPr="00746A7A" w:rsidRDefault="00165BCC" w:rsidP="00B54288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</w:p>
        </w:tc>
        <w:tc>
          <w:tcPr>
            <w:tcW w:w="10991" w:type="dxa"/>
          </w:tcPr>
          <w:p w:rsidR="00165BCC" w:rsidRPr="00746A7A" w:rsidRDefault="00165BCC" w:rsidP="00B207B7">
            <w:pPr>
              <w:pStyle w:val="Sarakstarindkopa"/>
              <w:numPr>
                <w:ilvl w:val="0"/>
                <w:numId w:val="29"/>
              </w:numPr>
              <w:jc w:val="center"/>
              <w:rPr>
                <w:rFonts w:ascii="Times New Roman" w:hAnsi="Times New Roman"/>
                <w:b/>
                <w:lang w:val="lv-LV"/>
              </w:rPr>
            </w:pPr>
            <w:r w:rsidRPr="00746A7A">
              <w:rPr>
                <w:rFonts w:ascii="Times New Roman" w:hAnsi="Times New Roman"/>
                <w:b/>
                <w:bCs/>
                <w:sz w:val="22"/>
                <w:szCs w:val="22"/>
                <w:lang w:val="lv-LV"/>
              </w:rPr>
              <w:t xml:space="preserve">DAĻA Šūti </w:t>
            </w:r>
            <w:r w:rsidR="007C2A7D" w:rsidRPr="00746A7A">
              <w:rPr>
                <w:rFonts w:ascii="Times New Roman" w:hAnsi="Times New Roman"/>
                <w:b/>
                <w:bCs/>
                <w:sz w:val="22"/>
                <w:szCs w:val="22"/>
                <w:lang w:val="lv-LV"/>
              </w:rPr>
              <w:t xml:space="preserve">izstrādājumi </w:t>
            </w:r>
            <w:r w:rsidRPr="00746A7A">
              <w:rPr>
                <w:rFonts w:ascii="Times New Roman" w:hAnsi="Times New Roman"/>
                <w:b/>
                <w:bCs/>
                <w:sz w:val="22"/>
                <w:szCs w:val="22"/>
                <w:lang w:val="lv-LV"/>
              </w:rPr>
              <w:t xml:space="preserve">ar izšuvumiem </w:t>
            </w:r>
          </w:p>
        </w:tc>
        <w:tc>
          <w:tcPr>
            <w:tcW w:w="1134" w:type="dxa"/>
          </w:tcPr>
          <w:p w:rsidR="00165BCC" w:rsidRPr="00746A7A" w:rsidRDefault="00165BCC" w:rsidP="00B54288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</w:p>
        </w:tc>
      </w:tr>
      <w:tr w:rsidR="00165BCC" w:rsidRPr="00746A7A" w:rsidTr="00165BCC">
        <w:trPr>
          <w:trHeight w:val="571"/>
        </w:trPr>
        <w:tc>
          <w:tcPr>
            <w:tcW w:w="883" w:type="dxa"/>
          </w:tcPr>
          <w:p w:rsidR="00165BCC" w:rsidRPr="00746A7A" w:rsidRDefault="00165BCC" w:rsidP="00DB1C62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  <w:r w:rsidRPr="00746A7A">
              <w:rPr>
                <w:rFonts w:ascii="Times New Roman" w:hAnsi="Times New Roman"/>
                <w:bCs/>
                <w:sz w:val="22"/>
                <w:szCs w:val="22"/>
                <w:lang w:val="lv-LV"/>
              </w:rPr>
              <w:t>1</w:t>
            </w:r>
          </w:p>
        </w:tc>
        <w:tc>
          <w:tcPr>
            <w:tcW w:w="10991" w:type="dxa"/>
          </w:tcPr>
          <w:p w:rsidR="00165BCC" w:rsidRPr="00746A7A" w:rsidRDefault="00165BCC" w:rsidP="00DB1C62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spacing w:line="240" w:lineRule="auto"/>
              <w:rPr>
                <w:rFonts w:ascii="Times New Roman" w:hAnsi="Times New Roman"/>
                <w:b/>
                <w:bCs/>
                <w:lang w:val="lv-LV"/>
              </w:rPr>
            </w:pPr>
            <w:r w:rsidRPr="00746A7A">
              <w:rPr>
                <w:rFonts w:ascii="Times New Roman" w:hAnsi="Times New Roman"/>
                <w:b/>
                <w:bCs/>
                <w:lang w:val="lv-LV"/>
              </w:rPr>
              <w:t>Meitas vainagi</w:t>
            </w:r>
          </w:p>
          <w:p w:rsidR="00165BCC" w:rsidRPr="00746A7A" w:rsidRDefault="00165BCC" w:rsidP="00DB1C62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spacing w:line="240" w:lineRule="auto"/>
              <w:rPr>
                <w:rFonts w:ascii="Times New Roman" w:hAnsi="Times New Roman"/>
                <w:sz w:val="22"/>
                <w:szCs w:val="22"/>
                <w:lang w:val="lv-LV"/>
              </w:rPr>
            </w:pPr>
            <w:proofErr w:type="spellStart"/>
            <w:r w:rsidRPr="00746A7A">
              <w:rPr>
                <w:rFonts w:ascii="Times New Roman" w:hAnsi="Times New Roman"/>
                <w:sz w:val="22"/>
                <w:szCs w:val="22"/>
                <w:lang w:val="lv-LV"/>
              </w:rPr>
              <w:t>Austrumvidzemes</w:t>
            </w:r>
            <w:proofErr w:type="spellEnd"/>
            <w:r w:rsidRPr="00746A7A">
              <w:rPr>
                <w:rFonts w:ascii="Times New Roman" w:hAnsi="Times New Roman"/>
                <w:sz w:val="22"/>
                <w:szCs w:val="22"/>
                <w:lang w:val="lv-LV"/>
              </w:rPr>
              <w:t xml:space="preserve"> tipa zīļu vainags ar stikla salmiņu un pērlīšu izšuvumu. Gatavots ar stingru oderi. Augstums 10 cm. Atbilstošs paraugam „</w:t>
            </w:r>
            <w:r w:rsidRPr="00746A7A">
              <w:rPr>
                <w:rFonts w:ascii="Times New Roman" w:hAnsi="Times New Roman"/>
                <w:bCs/>
                <w:sz w:val="22"/>
                <w:szCs w:val="22"/>
                <w:lang w:val="lv-LV"/>
              </w:rPr>
              <w:t>Latviešu tautas tērpi I Vidzeme” 228.lpp. 544. attēlā</w:t>
            </w:r>
          </w:p>
          <w:p w:rsidR="00165BCC" w:rsidRPr="00746A7A" w:rsidRDefault="00165BCC" w:rsidP="00DB1C62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right"/>
              <w:rPr>
                <w:rFonts w:ascii="Times New Roman" w:hAnsi="Times New Roman"/>
                <w:bCs/>
                <w:sz w:val="28"/>
                <w:szCs w:val="28"/>
                <w:lang w:val="lv-LV"/>
              </w:rPr>
            </w:pPr>
            <w:r w:rsidRPr="00746A7A">
              <w:rPr>
                <w:noProof/>
                <w:sz w:val="22"/>
                <w:szCs w:val="22"/>
                <w:lang w:val="lv-LV" w:eastAsia="lv-LV"/>
              </w:rPr>
              <w:drawing>
                <wp:inline distT="0" distB="0" distL="0" distR="0" wp14:anchorId="07A113C7" wp14:editId="49805ED5">
                  <wp:extent cx="1584711" cy="891540"/>
                  <wp:effectExtent l="19050" t="0" r="0" b="0"/>
                  <wp:docPr id="27" name="Picture 4" descr="C:\Users\Kristine\Desktop\20160810_123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ristine\Desktop\20160810_123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583925" cy="891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165BCC" w:rsidRPr="00746A7A" w:rsidRDefault="00165BCC" w:rsidP="00DB1C62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</w:p>
          <w:p w:rsidR="00A73A66" w:rsidRDefault="00A73A66" w:rsidP="00DB1C62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</w:p>
          <w:p w:rsidR="00165BCC" w:rsidRPr="00746A7A" w:rsidRDefault="00165BCC" w:rsidP="00DB1C62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  <w:r w:rsidRPr="00746A7A">
              <w:rPr>
                <w:rFonts w:ascii="Times New Roman" w:hAnsi="Times New Roman"/>
                <w:bCs/>
                <w:sz w:val="22"/>
                <w:szCs w:val="22"/>
                <w:lang w:val="lv-LV"/>
              </w:rPr>
              <w:t>20</w:t>
            </w:r>
          </w:p>
        </w:tc>
      </w:tr>
      <w:tr w:rsidR="00165BCC" w:rsidRPr="00746A7A" w:rsidTr="00165BCC">
        <w:trPr>
          <w:trHeight w:val="571"/>
        </w:trPr>
        <w:tc>
          <w:tcPr>
            <w:tcW w:w="883" w:type="dxa"/>
          </w:tcPr>
          <w:p w:rsidR="00165BCC" w:rsidRPr="00746A7A" w:rsidRDefault="00165BCC" w:rsidP="00DB1C62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  <w:r w:rsidRPr="00746A7A">
              <w:rPr>
                <w:rFonts w:ascii="Times New Roman" w:hAnsi="Times New Roman"/>
                <w:bCs/>
                <w:sz w:val="22"/>
                <w:szCs w:val="22"/>
                <w:lang w:val="lv-LV"/>
              </w:rPr>
              <w:t>2</w:t>
            </w:r>
          </w:p>
        </w:tc>
        <w:tc>
          <w:tcPr>
            <w:tcW w:w="10991" w:type="dxa"/>
          </w:tcPr>
          <w:p w:rsidR="00165BCC" w:rsidRPr="00746A7A" w:rsidRDefault="00165BCC" w:rsidP="00165BCC">
            <w:pPr>
              <w:spacing w:before="100" w:beforeAutospacing="1" w:after="240" w:line="259" w:lineRule="auto"/>
              <w:rPr>
                <w:rFonts w:ascii="Times New Roman" w:hAnsi="Times New Roman"/>
                <w:lang w:val="lv-LV"/>
              </w:rPr>
            </w:pPr>
            <w:r w:rsidRPr="00746A7A">
              <w:rPr>
                <w:rFonts w:ascii="Times New Roman" w:hAnsi="Times New Roman"/>
                <w:b/>
                <w:lang w:val="lv-LV"/>
              </w:rPr>
              <w:t>Sieviešu garais lina krekls ar stāvapkakli.</w:t>
            </w:r>
            <w:r w:rsidRPr="00746A7A">
              <w:rPr>
                <w:rFonts w:ascii="Times New Roman" w:hAnsi="Times New Roman"/>
                <w:lang w:val="lv-LV"/>
              </w:rPr>
              <w:t xml:space="preserve"> </w:t>
            </w:r>
            <w:proofErr w:type="spellStart"/>
            <w:r w:rsidRPr="00746A7A">
              <w:rPr>
                <w:rFonts w:ascii="Times New Roman" w:hAnsi="Times New Roman"/>
                <w:color w:val="000000"/>
                <w:lang w:val="lv-LV"/>
              </w:rPr>
              <w:t>Pienbalts</w:t>
            </w:r>
            <w:proofErr w:type="spellEnd"/>
            <w:r w:rsidRPr="00746A7A">
              <w:rPr>
                <w:rFonts w:ascii="Times New Roman" w:hAnsi="Times New Roman"/>
                <w:color w:val="000000"/>
                <w:lang w:val="lv-LV"/>
              </w:rPr>
              <w:t xml:space="preserve"> </w:t>
            </w:r>
            <w:proofErr w:type="spellStart"/>
            <w:r w:rsidRPr="00746A7A">
              <w:rPr>
                <w:rFonts w:ascii="Times New Roman" w:hAnsi="Times New Roman"/>
                <w:color w:val="000000"/>
                <w:lang w:val="lv-LV"/>
              </w:rPr>
              <w:t>kreklaudums</w:t>
            </w:r>
            <w:proofErr w:type="spellEnd"/>
            <w:r w:rsidRPr="00746A7A">
              <w:rPr>
                <w:rFonts w:ascii="Times New Roman" w:hAnsi="Times New Roman"/>
                <w:color w:val="000000"/>
                <w:lang w:val="lv-LV"/>
              </w:rPr>
              <w:t xml:space="preserve">. Taisna </w:t>
            </w:r>
            <w:proofErr w:type="spellStart"/>
            <w:r w:rsidRPr="00746A7A">
              <w:rPr>
                <w:rFonts w:ascii="Times New Roman" w:hAnsi="Times New Roman"/>
                <w:color w:val="000000"/>
                <w:lang w:val="lv-LV"/>
              </w:rPr>
              <w:t>piegrieztnes</w:t>
            </w:r>
            <w:proofErr w:type="spellEnd"/>
            <w:r w:rsidRPr="00746A7A">
              <w:rPr>
                <w:rFonts w:ascii="Times New Roman" w:hAnsi="Times New Roman"/>
                <w:color w:val="000000"/>
                <w:lang w:val="lv-LV"/>
              </w:rPr>
              <w:t xml:space="preserve"> </w:t>
            </w:r>
            <w:proofErr w:type="spellStart"/>
            <w:r w:rsidRPr="00746A7A">
              <w:rPr>
                <w:rFonts w:ascii="Times New Roman" w:hAnsi="Times New Roman"/>
                <w:color w:val="000000"/>
                <w:lang w:val="lv-LV"/>
              </w:rPr>
              <w:t>tunikveida</w:t>
            </w:r>
            <w:proofErr w:type="spellEnd"/>
            <w:r w:rsidRPr="00746A7A">
              <w:rPr>
                <w:rFonts w:ascii="Times New Roman" w:hAnsi="Times New Roman"/>
                <w:color w:val="000000"/>
                <w:lang w:val="lv-LV"/>
              </w:rPr>
              <w:t xml:space="preserve"> krekls ar </w:t>
            </w:r>
            <w:r w:rsidRPr="00746A7A">
              <w:rPr>
                <w:rFonts w:ascii="Times New Roman" w:hAnsi="Times New Roman"/>
                <w:color w:val="000000"/>
                <w:u w:val="single"/>
                <w:lang w:val="lv-LV"/>
              </w:rPr>
              <w:t xml:space="preserve">stāvapkakli (atsevišķi pievienojamu) </w:t>
            </w:r>
            <w:r w:rsidRPr="00746A7A">
              <w:rPr>
                <w:rFonts w:ascii="Times New Roman" w:hAnsi="Times New Roman"/>
                <w:lang w:val="lv-LV"/>
              </w:rPr>
              <w:t>„Latviešu tautas tērpi. I Vidzeme” 230.lpp.</w:t>
            </w:r>
            <w:r w:rsidRPr="00746A7A">
              <w:rPr>
                <w:rFonts w:ascii="Times New Roman" w:hAnsi="Times New Roman"/>
                <w:color w:val="000000"/>
                <w:lang w:val="lv-LV"/>
              </w:rPr>
              <w:t>, virsū šūti uzpleči, piedurkne pie pleca piekrokota. Garums zem ceļgala. Sānos no jostasvietas iešūti taisni ķīļi. Aizdare paredzēta ar podziņu.</w:t>
            </w:r>
          </w:p>
          <w:p w:rsidR="00165BCC" w:rsidRPr="00746A7A" w:rsidRDefault="00165BCC" w:rsidP="00165BCC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right"/>
              <w:rPr>
                <w:rFonts w:ascii="Times New Roman" w:hAnsi="Times New Roman"/>
                <w:b/>
                <w:bCs/>
                <w:lang w:val="lv-LV"/>
              </w:rPr>
            </w:pPr>
            <w:r w:rsidRPr="00746A7A">
              <w:rPr>
                <w:rFonts w:ascii="Times New Roman" w:hAnsi="Times New Roman"/>
                <w:lang w:val="lv-LV"/>
              </w:rPr>
              <w:lastRenderedPageBreak/>
              <w:t>Izšūta krekla stāvapkakle</w:t>
            </w:r>
            <w:r w:rsidRPr="00746A7A">
              <w:rPr>
                <w:rFonts w:ascii="Times New Roman" w:hAnsi="Times New Roman"/>
                <w:b/>
                <w:lang w:val="lv-LV"/>
              </w:rPr>
              <w:t xml:space="preserve"> </w:t>
            </w:r>
            <w:r w:rsidRPr="00746A7A">
              <w:rPr>
                <w:noProof/>
                <w:lang w:val="lv-LV" w:eastAsia="lv-LV"/>
              </w:rPr>
              <w:drawing>
                <wp:inline distT="0" distB="0" distL="0" distR="0">
                  <wp:extent cx="1971675" cy="1114425"/>
                  <wp:effectExtent l="0" t="0" r="0" b="0"/>
                  <wp:docPr id="37" name="Attēls 37" descr="20160815_132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20160815_1329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165BCC" w:rsidRPr="00746A7A" w:rsidRDefault="00165BCC" w:rsidP="00DB1C62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</w:p>
          <w:p w:rsidR="00A73A66" w:rsidRDefault="00A73A66" w:rsidP="00DB1C62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</w:p>
          <w:p w:rsidR="00165BCC" w:rsidRPr="00746A7A" w:rsidRDefault="00165BCC" w:rsidP="00DB1C62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  <w:r w:rsidRPr="00746A7A">
              <w:rPr>
                <w:rFonts w:ascii="Times New Roman" w:hAnsi="Times New Roman"/>
                <w:bCs/>
                <w:sz w:val="22"/>
                <w:szCs w:val="22"/>
                <w:lang w:val="lv-LV"/>
              </w:rPr>
              <w:t>4</w:t>
            </w:r>
          </w:p>
        </w:tc>
      </w:tr>
      <w:tr w:rsidR="00165BCC" w:rsidRPr="00746A7A" w:rsidTr="00165BCC">
        <w:trPr>
          <w:trHeight w:val="571"/>
        </w:trPr>
        <w:tc>
          <w:tcPr>
            <w:tcW w:w="883" w:type="dxa"/>
          </w:tcPr>
          <w:p w:rsidR="00165BCC" w:rsidRPr="00746A7A" w:rsidRDefault="00165BCC" w:rsidP="00DB1C62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</w:p>
        </w:tc>
        <w:tc>
          <w:tcPr>
            <w:tcW w:w="10991" w:type="dxa"/>
          </w:tcPr>
          <w:p w:rsidR="00165BCC" w:rsidRPr="00746A7A" w:rsidRDefault="00165BCC" w:rsidP="007042F5">
            <w:pPr>
              <w:pStyle w:val="Sarakstarindkopa"/>
              <w:numPr>
                <w:ilvl w:val="0"/>
                <w:numId w:val="29"/>
              </w:numPr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val="lv-LV"/>
              </w:rPr>
            </w:pPr>
            <w:r w:rsidRPr="00746A7A">
              <w:rPr>
                <w:rFonts w:ascii="Times New Roman" w:hAnsi="Times New Roman"/>
                <w:b/>
                <w:bCs/>
                <w:sz w:val="22"/>
                <w:szCs w:val="22"/>
                <w:lang w:val="lv-LV"/>
              </w:rPr>
              <w:t xml:space="preserve">DAĻA </w:t>
            </w:r>
            <w:proofErr w:type="spellStart"/>
            <w:r w:rsidRPr="00746A7A">
              <w:rPr>
                <w:rFonts w:ascii="Times New Roman" w:hAnsi="Times New Roman"/>
                <w:b/>
                <w:bCs/>
                <w:sz w:val="22"/>
                <w:szCs w:val="22"/>
                <w:lang w:val="lv-LV"/>
              </w:rPr>
              <w:t>Vainagcepures</w:t>
            </w:r>
            <w:proofErr w:type="spellEnd"/>
            <w:r w:rsidRPr="00746A7A">
              <w:rPr>
                <w:rFonts w:ascii="Times New Roman" w:hAnsi="Times New Roman"/>
                <w:b/>
                <w:bCs/>
                <w:sz w:val="22"/>
                <w:szCs w:val="22"/>
                <w:lang w:val="lv-LV"/>
              </w:rPr>
              <w:t xml:space="preserve"> </w:t>
            </w:r>
            <w:r w:rsidR="007042F5" w:rsidRPr="00746A7A">
              <w:rPr>
                <w:rFonts w:ascii="Times New Roman" w:hAnsi="Times New Roman"/>
                <w:b/>
                <w:bCs/>
                <w:sz w:val="22"/>
                <w:szCs w:val="22"/>
                <w:lang w:val="lv-LV"/>
              </w:rPr>
              <w:t>jauktajam korim “Cesvaine”</w:t>
            </w:r>
            <w:r w:rsidR="007C2A7D">
              <w:rPr>
                <w:rFonts w:ascii="Times New Roman" w:hAnsi="Times New Roman"/>
                <w:b/>
                <w:bCs/>
                <w:sz w:val="22"/>
                <w:szCs w:val="22"/>
                <w:lang w:val="lv-LV"/>
              </w:rPr>
              <w:t xml:space="preserve"> un</w:t>
            </w:r>
            <w:r w:rsidR="007042F5" w:rsidRPr="00746A7A">
              <w:rPr>
                <w:rFonts w:ascii="Times New Roman" w:hAnsi="Times New Roman"/>
                <w:b/>
                <w:bCs/>
                <w:sz w:val="22"/>
                <w:szCs w:val="22"/>
                <w:lang w:val="lv-LV"/>
              </w:rPr>
              <w:t xml:space="preserve"> folklora</w:t>
            </w:r>
            <w:r w:rsidRPr="00746A7A">
              <w:rPr>
                <w:rFonts w:ascii="Times New Roman" w:hAnsi="Times New Roman"/>
                <w:b/>
                <w:bCs/>
                <w:sz w:val="22"/>
                <w:szCs w:val="22"/>
                <w:lang w:val="lv-LV"/>
              </w:rPr>
              <w:t>s kopai “</w:t>
            </w:r>
            <w:proofErr w:type="spellStart"/>
            <w:r w:rsidRPr="00746A7A">
              <w:rPr>
                <w:rFonts w:ascii="Times New Roman" w:hAnsi="Times New Roman"/>
                <w:b/>
                <w:bCs/>
                <w:sz w:val="22"/>
                <w:szCs w:val="22"/>
                <w:lang w:val="lv-LV"/>
              </w:rPr>
              <w:t>Krauklēnieši</w:t>
            </w:r>
            <w:proofErr w:type="spellEnd"/>
            <w:r w:rsidRPr="00746A7A">
              <w:rPr>
                <w:rFonts w:ascii="Times New Roman" w:hAnsi="Times New Roman"/>
                <w:b/>
                <w:bCs/>
                <w:sz w:val="22"/>
                <w:szCs w:val="22"/>
                <w:lang w:val="lv-LV"/>
              </w:rPr>
              <w:t>”</w:t>
            </w:r>
          </w:p>
        </w:tc>
        <w:tc>
          <w:tcPr>
            <w:tcW w:w="1134" w:type="dxa"/>
          </w:tcPr>
          <w:p w:rsidR="00165BCC" w:rsidRPr="00746A7A" w:rsidRDefault="00165BCC" w:rsidP="00DB1C62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</w:p>
        </w:tc>
      </w:tr>
      <w:tr w:rsidR="00165BCC" w:rsidRPr="00746A7A" w:rsidTr="00165BCC">
        <w:trPr>
          <w:trHeight w:val="571"/>
        </w:trPr>
        <w:tc>
          <w:tcPr>
            <w:tcW w:w="883" w:type="dxa"/>
          </w:tcPr>
          <w:p w:rsidR="00165BCC" w:rsidRPr="00746A7A" w:rsidRDefault="00165BCC" w:rsidP="00DB1C62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  <w:r w:rsidRPr="00746A7A">
              <w:rPr>
                <w:rFonts w:ascii="Times New Roman" w:hAnsi="Times New Roman"/>
                <w:bCs/>
                <w:sz w:val="22"/>
                <w:szCs w:val="22"/>
                <w:lang w:val="lv-LV"/>
              </w:rPr>
              <w:t>1</w:t>
            </w:r>
          </w:p>
        </w:tc>
        <w:tc>
          <w:tcPr>
            <w:tcW w:w="10991" w:type="dxa"/>
          </w:tcPr>
          <w:p w:rsidR="00165BCC" w:rsidRPr="00746A7A" w:rsidRDefault="00165BCC" w:rsidP="00DB1C62">
            <w:pPr>
              <w:spacing w:after="0" w:line="240" w:lineRule="auto"/>
              <w:jc w:val="both"/>
              <w:rPr>
                <w:rFonts w:ascii="Times New Roman" w:hAnsi="Times New Roman"/>
                <w:b/>
                <w:lang w:val="lv-LV"/>
              </w:rPr>
            </w:pPr>
            <w:r w:rsidRPr="00746A7A">
              <w:rPr>
                <w:rFonts w:ascii="Times New Roman" w:hAnsi="Times New Roman"/>
                <w:b/>
                <w:lang w:val="lv-LV"/>
              </w:rPr>
              <w:t xml:space="preserve">Izšūta sievu </w:t>
            </w:r>
            <w:proofErr w:type="spellStart"/>
            <w:r w:rsidRPr="00746A7A">
              <w:rPr>
                <w:rFonts w:ascii="Times New Roman" w:hAnsi="Times New Roman"/>
                <w:b/>
                <w:lang w:val="lv-LV"/>
              </w:rPr>
              <w:t>vainagcepure</w:t>
            </w:r>
            <w:proofErr w:type="spellEnd"/>
          </w:p>
          <w:p w:rsidR="00165BCC" w:rsidRPr="00746A7A" w:rsidRDefault="00165BCC" w:rsidP="007042F5">
            <w:pPr>
              <w:spacing w:after="0" w:line="240" w:lineRule="auto"/>
              <w:jc w:val="both"/>
              <w:rPr>
                <w:rFonts w:ascii="Times New Roman" w:hAnsi="Times New Roman"/>
                <w:lang w:val="lv-LV"/>
              </w:rPr>
            </w:pPr>
            <w:r w:rsidRPr="00746A7A">
              <w:rPr>
                <w:rFonts w:ascii="Times New Roman" w:hAnsi="Times New Roman"/>
                <w:lang w:val="lv-LV"/>
              </w:rPr>
              <w:t>Atbilstoši paraugiem „Latviešu tautas tērpi. I Vidzeme” 231.lpp.</w:t>
            </w:r>
          </w:p>
          <w:p w:rsidR="00165BCC" w:rsidRPr="00746A7A" w:rsidRDefault="00165BCC" w:rsidP="00DB1C62">
            <w:pPr>
              <w:spacing w:after="0" w:line="240" w:lineRule="auto"/>
              <w:jc w:val="right"/>
              <w:rPr>
                <w:rFonts w:ascii="Times New Roman" w:hAnsi="Times New Roman"/>
                <w:b/>
                <w:lang w:val="lv-LV"/>
              </w:rPr>
            </w:pPr>
          </w:p>
          <w:p w:rsidR="00165BCC" w:rsidRPr="00746A7A" w:rsidRDefault="00165BCC" w:rsidP="00DB1C62">
            <w:pPr>
              <w:spacing w:after="0" w:line="240" w:lineRule="auto"/>
              <w:jc w:val="right"/>
              <w:rPr>
                <w:rFonts w:ascii="Times New Roman" w:hAnsi="Times New Roman"/>
                <w:b/>
                <w:lang w:val="lv-LV"/>
              </w:rPr>
            </w:pPr>
            <w:r w:rsidRPr="00746A7A">
              <w:rPr>
                <w:b/>
                <w:noProof/>
                <w:lang w:val="lv-LV" w:eastAsia="lv-LV"/>
              </w:rPr>
              <w:drawing>
                <wp:inline distT="0" distB="0" distL="0" distR="0" wp14:anchorId="5CC2EB4B" wp14:editId="3CC974E3">
                  <wp:extent cx="1685925" cy="942975"/>
                  <wp:effectExtent l="0" t="0" r="0" b="0"/>
                  <wp:docPr id="29" name="Attēls 29" descr="20160815_125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20160815_125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5BCC" w:rsidRPr="00746A7A" w:rsidRDefault="00165BCC" w:rsidP="00DB1C62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right"/>
              <w:rPr>
                <w:rFonts w:ascii="Times New Roman" w:hAnsi="Times New Roman"/>
                <w:b/>
                <w:bCs/>
                <w:sz w:val="22"/>
                <w:szCs w:val="22"/>
                <w:lang w:val="lv-LV"/>
              </w:rPr>
            </w:pPr>
            <w:r w:rsidRPr="00746A7A">
              <w:rPr>
                <w:b/>
                <w:noProof/>
                <w:lang w:val="lv-LV" w:eastAsia="lv-LV"/>
              </w:rPr>
              <w:drawing>
                <wp:inline distT="0" distB="0" distL="0" distR="0" wp14:anchorId="1795FDBC" wp14:editId="7033E3E5">
                  <wp:extent cx="1619250" cy="904875"/>
                  <wp:effectExtent l="0" t="0" r="0" b="0"/>
                  <wp:docPr id="28" name="Attēls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165BCC" w:rsidRPr="00746A7A" w:rsidRDefault="00165BCC" w:rsidP="00DB1C62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</w:p>
          <w:p w:rsidR="00165BCC" w:rsidRPr="00746A7A" w:rsidRDefault="00165BCC" w:rsidP="00DB1C62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</w:p>
          <w:p w:rsidR="00165BCC" w:rsidRPr="00746A7A" w:rsidRDefault="007042F5" w:rsidP="00DB1C62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  <w:r w:rsidRPr="00746A7A">
              <w:rPr>
                <w:rFonts w:ascii="Times New Roman" w:hAnsi="Times New Roman"/>
                <w:bCs/>
                <w:sz w:val="22"/>
                <w:szCs w:val="22"/>
                <w:lang w:val="lv-LV"/>
              </w:rPr>
              <w:t>1</w:t>
            </w:r>
            <w:r w:rsidR="00165BCC" w:rsidRPr="00746A7A">
              <w:rPr>
                <w:rFonts w:ascii="Times New Roman" w:hAnsi="Times New Roman"/>
                <w:bCs/>
                <w:sz w:val="22"/>
                <w:szCs w:val="22"/>
                <w:lang w:val="lv-LV"/>
              </w:rPr>
              <w:t>3</w:t>
            </w:r>
          </w:p>
          <w:p w:rsidR="00165BCC" w:rsidRPr="00746A7A" w:rsidRDefault="00165BCC" w:rsidP="00DB1C62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</w:p>
          <w:p w:rsidR="00165BCC" w:rsidRPr="00746A7A" w:rsidRDefault="00165BCC" w:rsidP="00DB1C62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</w:p>
          <w:p w:rsidR="00B40AE1" w:rsidRPr="00746A7A" w:rsidRDefault="00B40AE1" w:rsidP="00DB1C62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</w:p>
          <w:p w:rsidR="00165BCC" w:rsidRPr="00746A7A" w:rsidRDefault="007042F5" w:rsidP="00DB1C62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  <w:r w:rsidRPr="00746A7A">
              <w:rPr>
                <w:rFonts w:ascii="Times New Roman" w:hAnsi="Times New Roman"/>
                <w:bCs/>
                <w:sz w:val="22"/>
                <w:szCs w:val="22"/>
                <w:lang w:val="lv-LV"/>
              </w:rPr>
              <w:t>1</w:t>
            </w:r>
            <w:r w:rsidR="00165BCC" w:rsidRPr="00746A7A">
              <w:rPr>
                <w:rFonts w:ascii="Times New Roman" w:hAnsi="Times New Roman"/>
                <w:bCs/>
                <w:sz w:val="22"/>
                <w:szCs w:val="22"/>
                <w:lang w:val="lv-LV"/>
              </w:rPr>
              <w:t>2</w:t>
            </w:r>
          </w:p>
        </w:tc>
      </w:tr>
      <w:tr w:rsidR="00165BCC" w:rsidRPr="00746A7A" w:rsidTr="00165BCC">
        <w:trPr>
          <w:trHeight w:val="735"/>
        </w:trPr>
        <w:tc>
          <w:tcPr>
            <w:tcW w:w="883" w:type="dxa"/>
          </w:tcPr>
          <w:p w:rsidR="00165BCC" w:rsidRPr="00746A7A" w:rsidRDefault="00165BCC" w:rsidP="00DB1C62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</w:p>
        </w:tc>
        <w:tc>
          <w:tcPr>
            <w:tcW w:w="10991" w:type="dxa"/>
          </w:tcPr>
          <w:p w:rsidR="00165BCC" w:rsidRPr="00746A7A" w:rsidRDefault="00165BCC" w:rsidP="003B6850">
            <w:pPr>
              <w:pStyle w:val="Sarakstarindkopa"/>
              <w:numPr>
                <w:ilvl w:val="0"/>
                <w:numId w:val="29"/>
              </w:numPr>
              <w:rPr>
                <w:rFonts w:ascii="Times New Roman" w:hAnsi="Times New Roman"/>
                <w:b/>
                <w:lang w:val="lv-LV"/>
              </w:rPr>
            </w:pPr>
            <w:r w:rsidRPr="00746A7A">
              <w:rPr>
                <w:rFonts w:ascii="Times New Roman" w:hAnsi="Times New Roman"/>
                <w:b/>
                <w:bCs/>
                <w:sz w:val="22"/>
                <w:szCs w:val="22"/>
                <w:lang w:val="lv-LV"/>
              </w:rPr>
              <w:t>DAĻA Saktas Tautas deju ansamblim “Cesvai</w:t>
            </w:r>
            <w:r w:rsidR="008469F3">
              <w:rPr>
                <w:rFonts w:ascii="Times New Roman" w:hAnsi="Times New Roman"/>
                <w:b/>
                <w:bCs/>
                <w:sz w:val="22"/>
                <w:szCs w:val="22"/>
                <w:lang w:val="lv-LV"/>
              </w:rPr>
              <w:t>ne”, jauktajam korim “Cesvaine” un</w:t>
            </w:r>
            <w:r w:rsidRPr="00746A7A">
              <w:rPr>
                <w:rFonts w:ascii="Times New Roman" w:hAnsi="Times New Roman"/>
                <w:b/>
                <w:bCs/>
                <w:sz w:val="22"/>
                <w:szCs w:val="22"/>
                <w:lang w:val="lv-LV"/>
              </w:rPr>
              <w:t xml:space="preserve"> folkloras kopai “</w:t>
            </w:r>
            <w:proofErr w:type="spellStart"/>
            <w:r w:rsidRPr="00746A7A">
              <w:rPr>
                <w:rFonts w:ascii="Times New Roman" w:hAnsi="Times New Roman"/>
                <w:b/>
                <w:bCs/>
                <w:sz w:val="22"/>
                <w:szCs w:val="22"/>
                <w:lang w:val="lv-LV"/>
              </w:rPr>
              <w:t>Krauklēnieši</w:t>
            </w:r>
            <w:proofErr w:type="spellEnd"/>
            <w:r w:rsidRPr="00746A7A">
              <w:rPr>
                <w:rFonts w:ascii="Times New Roman" w:hAnsi="Times New Roman"/>
                <w:b/>
                <w:bCs/>
                <w:sz w:val="22"/>
                <w:szCs w:val="22"/>
                <w:lang w:val="lv-LV"/>
              </w:rPr>
              <w:t>”</w:t>
            </w:r>
          </w:p>
        </w:tc>
        <w:tc>
          <w:tcPr>
            <w:tcW w:w="1134" w:type="dxa"/>
          </w:tcPr>
          <w:p w:rsidR="00165BCC" w:rsidRPr="00746A7A" w:rsidRDefault="00165BCC" w:rsidP="00DB1C62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</w:p>
        </w:tc>
      </w:tr>
      <w:tr w:rsidR="00165BCC" w:rsidRPr="00746A7A" w:rsidTr="00165BCC">
        <w:trPr>
          <w:trHeight w:val="2556"/>
        </w:trPr>
        <w:tc>
          <w:tcPr>
            <w:tcW w:w="883" w:type="dxa"/>
          </w:tcPr>
          <w:p w:rsidR="00165BCC" w:rsidRPr="00746A7A" w:rsidRDefault="00165BCC" w:rsidP="00DB1C62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spacing w:line="240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  <w:r w:rsidRPr="00746A7A">
              <w:rPr>
                <w:rFonts w:ascii="Times New Roman" w:hAnsi="Times New Roman"/>
                <w:bCs/>
                <w:sz w:val="22"/>
                <w:szCs w:val="22"/>
                <w:lang w:val="lv-LV"/>
              </w:rPr>
              <w:t>1</w:t>
            </w:r>
          </w:p>
        </w:tc>
        <w:tc>
          <w:tcPr>
            <w:tcW w:w="10991" w:type="dxa"/>
          </w:tcPr>
          <w:p w:rsidR="00165BCC" w:rsidRPr="00746A7A" w:rsidRDefault="00165BCC" w:rsidP="00DB1C62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spacing w:line="240" w:lineRule="auto"/>
              <w:rPr>
                <w:rFonts w:ascii="Times New Roman" w:hAnsi="Times New Roman"/>
                <w:b/>
                <w:bCs/>
                <w:sz w:val="22"/>
                <w:szCs w:val="22"/>
                <w:lang w:val="lv-LV"/>
              </w:rPr>
            </w:pPr>
            <w:r w:rsidRPr="00746A7A">
              <w:rPr>
                <w:rFonts w:ascii="Times New Roman" w:hAnsi="Times New Roman"/>
                <w:b/>
                <w:bCs/>
                <w:sz w:val="22"/>
                <w:szCs w:val="22"/>
                <w:lang w:val="lv-LV"/>
              </w:rPr>
              <w:t>Meitas sakta</w:t>
            </w:r>
          </w:p>
          <w:p w:rsidR="00165BCC" w:rsidRPr="00746A7A" w:rsidRDefault="00165BCC" w:rsidP="00DB1C62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spacing w:line="240" w:lineRule="auto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  <w:r w:rsidRPr="00746A7A">
              <w:rPr>
                <w:rFonts w:ascii="Times New Roman" w:hAnsi="Times New Roman"/>
                <w:bCs/>
                <w:sz w:val="22"/>
                <w:szCs w:val="22"/>
                <w:lang w:val="lv-LV"/>
              </w:rPr>
              <w:t xml:space="preserve">Apaļā ripas saktiņa ar aizdares adatiņu. Atbilstoša paraugam </w:t>
            </w:r>
            <w:r w:rsidRPr="00746A7A">
              <w:rPr>
                <w:rFonts w:ascii="Times New Roman" w:hAnsi="Times New Roman"/>
                <w:sz w:val="22"/>
                <w:szCs w:val="22"/>
                <w:lang w:val="lv-LV"/>
              </w:rPr>
              <w:t>„</w:t>
            </w:r>
            <w:r w:rsidRPr="00746A7A">
              <w:rPr>
                <w:rFonts w:ascii="Times New Roman" w:hAnsi="Times New Roman"/>
                <w:bCs/>
                <w:sz w:val="22"/>
                <w:szCs w:val="22"/>
                <w:lang w:val="lv-LV"/>
              </w:rPr>
              <w:t>Latviešu tautas tērpi I Vidzeme” 272.lpp. 664. attēlā</w:t>
            </w:r>
          </w:p>
          <w:p w:rsidR="00165BCC" w:rsidRPr="00746A7A" w:rsidRDefault="00165BCC" w:rsidP="00DB1C62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right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  <w:r w:rsidRPr="00746A7A">
              <w:rPr>
                <w:bCs/>
                <w:noProof/>
                <w:sz w:val="22"/>
                <w:szCs w:val="22"/>
                <w:lang w:val="lv-LV" w:eastAsia="lv-LV"/>
              </w:rPr>
              <w:drawing>
                <wp:inline distT="0" distB="0" distL="0" distR="0" wp14:anchorId="11BAB6CA" wp14:editId="43031AC1">
                  <wp:extent cx="1652435" cy="929640"/>
                  <wp:effectExtent l="19050" t="0" r="4915" b="0"/>
                  <wp:docPr id="5" name="Picture 8" descr="C:\Users\Kristine\Desktop\20160809_154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ristine\Desktop\20160809_1543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360" cy="929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165BCC" w:rsidRPr="00746A7A" w:rsidRDefault="00165BCC" w:rsidP="00DB1C62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spacing w:line="240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</w:p>
          <w:p w:rsidR="00165BCC" w:rsidRPr="00746A7A" w:rsidRDefault="00165BCC" w:rsidP="00DB1C62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spacing w:line="240" w:lineRule="auto"/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  <w:r w:rsidRPr="00746A7A">
              <w:rPr>
                <w:rFonts w:ascii="Times New Roman" w:hAnsi="Times New Roman"/>
                <w:bCs/>
                <w:sz w:val="22"/>
                <w:szCs w:val="22"/>
                <w:lang w:val="lv-LV"/>
              </w:rPr>
              <w:t>30</w:t>
            </w:r>
          </w:p>
        </w:tc>
      </w:tr>
      <w:tr w:rsidR="00165BCC" w:rsidRPr="00746A7A" w:rsidTr="00165BCC">
        <w:trPr>
          <w:trHeight w:val="547"/>
        </w:trPr>
        <w:tc>
          <w:tcPr>
            <w:tcW w:w="883" w:type="dxa"/>
          </w:tcPr>
          <w:p w:rsidR="00165BCC" w:rsidRPr="00746A7A" w:rsidRDefault="00165BCC" w:rsidP="00DB1C62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</w:p>
        </w:tc>
        <w:tc>
          <w:tcPr>
            <w:tcW w:w="10991" w:type="dxa"/>
          </w:tcPr>
          <w:p w:rsidR="00165BCC" w:rsidRPr="00746A7A" w:rsidRDefault="00165BCC" w:rsidP="003B6850">
            <w:pPr>
              <w:pStyle w:val="Pamatteksts"/>
              <w:numPr>
                <w:ilvl w:val="0"/>
                <w:numId w:val="29"/>
              </w:numPr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val="lv-LV"/>
              </w:rPr>
            </w:pPr>
            <w:r w:rsidRPr="00746A7A">
              <w:rPr>
                <w:rFonts w:ascii="Times New Roman" w:hAnsi="Times New Roman"/>
                <w:b/>
                <w:bCs/>
                <w:sz w:val="22"/>
                <w:szCs w:val="22"/>
                <w:lang w:val="lv-LV"/>
              </w:rPr>
              <w:t>DAĻA Zābaki Tautas deju ansamblim “Cesvaine”</w:t>
            </w:r>
          </w:p>
        </w:tc>
        <w:tc>
          <w:tcPr>
            <w:tcW w:w="1134" w:type="dxa"/>
          </w:tcPr>
          <w:p w:rsidR="00165BCC" w:rsidRPr="00746A7A" w:rsidRDefault="00165BCC" w:rsidP="00DB1C62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</w:p>
        </w:tc>
      </w:tr>
      <w:tr w:rsidR="00165BCC" w:rsidRPr="00746A7A" w:rsidTr="00165BCC">
        <w:trPr>
          <w:trHeight w:val="408"/>
        </w:trPr>
        <w:tc>
          <w:tcPr>
            <w:tcW w:w="883" w:type="dxa"/>
          </w:tcPr>
          <w:p w:rsidR="00165BCC" w:rsidRPr="00746A7A" w:rsidRDefault="00165BCC" w:rsidP="00DB1C62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  <w:r w:rsidRPr="00746A7A">
              <w:rPr>
                <w:rFonts w:ascii="Times New Roman" w:hAnsi="Times New Roman"/>
                <w:bCs/>
                <w:sz w:val="22"/>
                <w:szCs w:val="22"/>
                <w:lang w:val="lv-LV"/>
              </w:rPr>
              <w:t>1</w:t>
            </w:r>
          </w:p>
        </w:tc>
        <w:tc>
          <w:tcPr>
            <w:tcW w:w="10991" w:type="dxa"/>
          </w:tcPr>
          <w:p w:rsidR="00165BCC" w:rsidRPr="00746A7A" w:rsidRDefault="00165BCC" w:rsidP="00DB1C62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spacing w:line="240" w:lineRule="auto"/>
              <w:rPr>
                <w:rFonts w:ascii="Times New Roman" w:hAnsi="Times New Roman"/>
                <w:b/>
                <w:sz w:val="22"/>
                <w:szCs w:val="22"/>
                <w:lang w:val="lv-LV"/>
              </w:rPr>
            </w:pPr>
            <w:r w:rsidRPr="00746A7A">
              <w:rPr>
                <w:rFonts w:ascii="Times New Roman" w:hAnsi="Times New Roman"/>
                <w:b/>
                <w:sz w:val="22"/>
                <w:szCs w:val="22"/>
                <w:lang w:val="lv-LV"/>
              </w:rPr>
              <w:t>Puišu zābaki</w:t>
            </w:r>
          </w:p>
          <w:p w:rsidR="00165BCC" w:rsidRPr="00746A7A" w:rsidRDefault="00165BCC" w:rsidP="00DB1C62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rPr>
                <w:rFonts w:ascii="Times New Roman" w:hAnsi="Times New Roman"/>
                <w:b/>
                <w:bCs/>
                <w:sz w:val="22"/>
                <w:szCs w:val="22"/>
                <w:lang w:val="lv-LV"/>
              </w:rPr>
            </w:pPr>
            <w:r w:rsidRPr="00746A7A">
              <w:rPr>
                <w:rFonts w:ascii="Times New Roman" w:hAnsi="Times New Roman"/>
                <w:sz w:val="22"/>
                <w:szCs w:val="22"/>
                <w:lang w:val="lv-LV"/>
              </w:rPr>
              <w:t>Melni, deju ādas zābaki vīriešiem. Iekšpuses apdare – gaiša āda.</w:t>
            </w:r>
          </w:p>
        </w:tc>
        <w:tc>
          <w:tcPr>
            <w:tcW w:w="1134" w:type="dxa"/>
          </w:tcPr>
          <w:p w:rsidR="00165BCC" w:rsidRPr="00746A7A" w:rsidRDefault="00165BCC" w:rsidP="00DB1C62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</w:p>
          <w:p w:rsidR="00165BCC" w:rsidRPr="00746A7A" w:rsidRDefault="00165BCC" w:rsidP="00DB1C62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  <w:r w:rsidRPr="00746A7A">
              <w:rPr>
                <w:rFonts w:ascii="Times New Roman" w:hAnsi="Times New Roman"/>
                <w:bCs/>
                <w:sz w:val="22"/>
                <w:szCs w:val="22"/>
                <w:lang w:val="lv-LV"/>
              </w:rPr>
              <w:t>10</w:t>
            </w:r>
          </w:p>
        </w:tc>
      </w:tr>
      <w:tr w:rsidR="00165BCC" w:rsidRPr="00746A7A" w:rsidTr="00165BCC">
        <w:trPr>
          <w:trHeight w:val="408"/>
        </w:trPr>
        <w:tc>
          <w:tcPr>
            <w:tcW w:w="883" w:type="dxa"/>
          </w:tcPr>
          <w:p w:rsidR="00165BCC" w:rsidRPr="00746A7A" w:rsidRDefault="00165BCC" w:rsidP="00DB1C62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</w:p>
        </w:tc>
        <w:tc>
          <w:tcPr>
            <w:tcW w:w="10991" w:type="dxa"/>
          </w:tcPr>
          <w:p w:rsidR="00165BCC" w:rsidRPr="00746A7A" w:rsidRDefault="00165BCC" w:rsidP="00DB1C62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rPr>
                <w:rFonts w:ascii="Times New Roman" w:hAnsi="Times New Roman"/>
                <w:b/>
                <w:sz w:val="22"/>
                <w:szCs w:val="22"/>
                <w:lang w:val="lv-LV"/>
              </w:rPr>
            </w:pPr>
            <w:r w:rsidRPr="00746A7A">
              <w:rPr>
                <w:rFonts w:ascii="Times New Roman" w:hAnsi="Times New Roman"/>
                <w:b/>
                <w:bCs/>
                <w:sz w:val="22"/>
                <w:szCs w:val="22"/>
                <w:lang w:val="lv-LV"/>
              </w:rPr>
              <w:t>11.DAĻA Vidzemes ziedainās jostas Tautas deju ansamblim “Cesvaine” un folkloras kopai “</w:t>
            </w:r>
            <w:proofErr w:type="spellStart"/>
            <w:r w:rsidRPr="00746A7A">
              <w:rPr>
                <w:rFonts w:ascii="Times New Roman" w:hAnsi="Times New Roman"/>
                <w:b/>
                <w:bCs/>
                <w:sz w:val="22"/>
                <w:szCs w:val="22"/>
                <w:lang w:val="lv-LV"/>
              </w:rPr>
              <w:t>Krauklēnieši</w:t>
            </w:r>
            <w:proofErr w:type="spellEnd"/>
            <w:r w:rsidRPr="00746A7A">
              <w:rPr>
                <w:rFonts w:ascii="Times New Roman" w:hAnsi="Times New Roman"/>
                <w:b/>
                <w:bCs/>
                <w:sz w:val="22"/>
                <w:szCs w:val="22"/>
                <w:lang w:val="lv-LV"/>
              </w:rPr>
              <w:t>”</w:t>
            </w:r>
          </w:p>
        </w:tc>
        <w:tc>
          <w:tcPr>
            <w:tcW w:w="1134" w:type="dxa"/>
          </w:tcPr>
          <w:p w:rsidR="00165BCC" w:rsidRPr="00746A7A" w:rsidRDefault="00165BCC" w:rsidP="00DB1C62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</w:p>
        </w:tc>
      </w:tr>
      <w:tr w:rsidR="00165BCC" w:rsidRPr="00746A7A" w:rsidTr="00E600A9">
        <w:trPr>
          <w:trHeight w:val="2535"/>
        </w:trPr>
        <w:tc>
          <w:tcPr>
            <w:tcW w:w="883" w:type="dxa"/>
          </w:tcPr>
          <w:p w:rsidR="00165BCC" w:rsidRPr="00746A7A" w:rsidRDefault="00165BCC" w:rsidP="00DB1C62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  <w:r w:rsidRPr="00746A7A">
              <w:rPr>
                <w:rFonts w:ascii="Times New Roman" w:hAnsi="Times New Roman"/>
                <w:bCs/>
                <w:sz w:val="22"/>
                <w:szCs w:val="22"/>
                <w:lang w:val="lv-LV"/>
              </w:rPr>
              <w:t>1</w:t>
            </w:r>
          </w:p>
        </w:tc>
        <w:tc>
          <w:tcPr>
            <w:tcW w:w="10991" w:type="dxa"/>
          </w:tcPr>
          <w:p w:rsidR="00165BCC" w:rsidRPr="00746A7A" w:rsidRDefault="00165BCC" w:rsidP="00DB1C62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spacing w:line="240" w:lineRule="auto"/>
              <w:rPr>
                <w:rFonts w:ascii="Times New Roman" w:hAnsi="Times New Roman"/>
                <w:b/>
                <w:bCs/>
                <w:sz w:val="22"/>
                <w:szCs w:val="22"/>
                <w:lang w:val="lv-LV"/>
              </w:rPr>
            </w:pPr>
            <w:r w:rsidRPr="00746A7A">
              <w:rPr>
                <w:rFonts w:ascii="Times New Roman" w:hAnsi="Times New Roman"/>
                <w:b/>
                <w:bCs/>
                <w:sz w:val="22"/>
                <w:szCs w:val="22"/>
                <w:lang w:val="lv-LV"/>
              </w:rPr>
              <w:t>Meitas josta</w:t>
            </w:r>
          </w:p>
          <w:p w:rsidR="00165BCC" w:rsidRPr="00746A7A" w:rsidRDefault="00165BCC" w:rsidP="00DB1C62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spacing w:line="240" w:lineRule="auto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  <w:r w:rsidRPr="00746A7A">
              <w:rPr>
                <w:rFonts w:ascii="Times New Roman" w:hAnsi="Times New Roman"/>
                <w:bCs/>
                <w:sz w:val="22"/>
                <w:szCs w:val="22"/>
                <w:lang w:val="lv-LV"/>
              </w:rPr>
              <w:t xml:space="preserve">Ziedainā </w:t>
            </w:r>
            <w:proofErr w:type="spellStart"/>
            <w:r w:rsidRPr="00746A7A">
              <w:rPr>
                <w:rFonts w:ascii="Times New Roman" w:hAnsi="Times New Roman"/>
                <w:bCs/>
                <w:sz w:val="22"/>
                <w:szCs w:val="22"/>
                <w:lang w:val="lv-LV"/>
              </w:rPr>
              <w:t>audene</w:t>
            </w:r>
            <w:proofErr w:type="spellEnd"/>
            <w:r w:rsidRPr="00746A7A">
              <w:rPr>
                <w:rFonts w:ascii="Times New Roman" w:hAnsi="Times New Roman"/>
                <w:bCs/>
                <w:sz w:val="22"/>
                <w:szCs w:val="22"/>
                <w:lang w:val="lv-LV"/>
              </w:rPr>
              <w:t xml:space="preserve"> (aušanas tehnika). Garums 3m, platums 4m Krāsas toņi jāsaskaņo ar pasūtītāju. Atbilstoša paraugam </w:t>
            </w:r>
            <w:r w:rsidRPr="00746A7A">
              <w:rPr>
                <w:rFonts w:ascii="Times New Roman" w:hAnsi="Times New Roman"/>
                <w:sz w:val="22"/>
                <w:szCs w:val="22"/>
                <w:lang w:val="lv-LV"/>
              </w:rPr>
              <w:t>„</w:t>
            </w:r>
            <w:r w:rsidRPr="00746A7A">
              <w:rPr>
                <w:rFonts w:ascii="Times New Roman" w:hAnsi="Times New Roman"/>
                <w:bCs/>
                <w:sz w:val="22"/>
                <w:szCs w:val="22"/>
                <w:lang w:val="lv-LV"/>
              </w:rPr>
              <w:t>Latviešu tautas tērpi I Vidzeme” 228.lpp. 546. attēlā</w:t>
            </w:r>
          </w:p>
          <w:p w:rsidR="00165BCC" w:rsidRPr="00746A7A" w:rsidRDefault="00165BCC" w:rsidP="00034643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spacing w:line="240" w:lineRule="auto"/>
              <w:jc w:val="right"/>
              <w:rPr>
                <w:rFonts w:ascii="Times New Roman" w:hAnsi="Times New Roman"/>
                <w:b/>
                <w:sz w:val="22"/>
                <w:szCs w:val="22"/>
                <w:lang w:val="lv-LV"/>
              </w:rPr>
            </w:pPr>
            <w:r w:rsidRPr="00746A7A">
              <w:rPr>
                <w:bCs/>
                <w:noProof/>
                <w:sz w:val="22"/>
                <w:szCs w:val="22"/>
                <w:lang w:val="lv-LV" w:eastAsia="lv-LV"/>
              </w:rPr>
              <w:drawing>
                <wp:inline distT="0" distB="0" distL="0" distR="0" wp14:anchorId="692640DE" wp14:editId="7B936DEB">
                  <wp:extent cx="874435" cy="1555555"/>
                  <wp:effectExtent l="361950" t="0" r="344765" b="0"/>
                  <wp:docPr id="2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73137" cy="1553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165BCC" w:rsidRPr="00746A7A" w:rsidRDefault="00165BCC" w:rsidP="00DB1C62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</w:p>
          <w:p w:rsidR="00165BCC" w:rsidRPr="00746A7A" w:rsidRDefault="00165BCC" w:rsidP="00DB1C62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  <w:r w:rsidRPr="00746A7A">
              <w:rPr>
                <w:rFonts w:ascii="Times New Roman" w:hAnsi="Times New Roman"/>
                <w:bCs/>
                <w:sz w:val="22"/>
                <w:szCs w:val="22"/>
                <w:lang w:val="lv-LV"/>
              </w:rPr>
              <w:t>13</w:t>
            </w:r>
          </w:p>
        </w:tc>
      </w:tr>
      <w:tr w:rsidR="00165BCC" w:rsidRPr="00746A7A" w:rsidTr="00165BCC">
        <w:trPr>
          <w:trHeight w:val="636"/>
        </w:trPr>
        <w:tc>
          <w:tcPr>
            <w:tcW w:w="883" w:type="dxa"/>
          </w:tcPr>
          <w:p w:rsidR="00165BCC" w:rsidRPr="00746A7A" w:rsidRDefault="00165BCC" w:rsidP="00DB1C62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</w:p>
        </w:tc>
        <w:tc>
          <w:tcPr>
            <w:tcW w:w="10991" w:type="dxa"/>
          </w:tcPr>
          <w:p w:rsidR="00165BCC" w:rsidRPr="00746A7A" w:rsidRDefault="00165BCC" w:rsidP="00DB1C62">
            <w:pPr>
              <w:pStyle w:val="Pamatteksts"/>
              <w:numPr>
                <w:ilvl w:val="0"/>
                <w:numId w:val="32"/>
              </w:numPr>
              <w:tabs>
                <w:tab w:val="left" w:pos="567"/>
                <w:tab w:val="left" w:pos="851"/>
                <w:tab w:val="left" w:pos="1419"/>
              </w:tabs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  <w:lang w:val="lv-LV"/>
              </w:rPr>
            </w:pPr>
            <w:r w:rsidRPr="00746A7A">
              <w:rPr>
                <w:rFonts w:ascii="Times New Roman" w:hAnsi="Times New Roman"/>
                <w:b/>
                <w:bCs/>
                <w:sz w:val="22"/>
                <w:szCs w:val="22"/>
                <w:lang w:val="lv-LV"/>
              </w:rPr>
              <w:t>DAĻA Austie brunči ar individuālajiem rakstiem folkloras kopai “</w:t>
            </w:r>
            <w:proofErr w:type="spellStart"/>
            <w:r w:rsidRPr="00746A7A">
              <w:rPr>
                <w:rFonts w:ascii="Times New Roman" w:hAnsi="Times New Roman"/>
                <w:b/>
                <w:bCs/>
                <w:sz w:val="22"/>
                <w:szCs w:val="22"/>
                <w:lang w:val="lv-LV"/>
              </w:rPr>
              <w:t>Krauklēnieši</w:t>
            </w:r>
            <w:proofErr w:type="spellEnd"/>
            <w:r w:rsidRPr="00746A7A">
              <w:rPr>
                <w:rFonts w:ascii="Times New Roman" w:hAnsi="Times New Roman"/>
                <w:b/>
                <w:bCs/>
                <w:sz w:val="22"/>
                <w:szCs w:val="22"/>
                <w:lang w:val="lv-LV"/>
              </w:rPr>
              <w:t>”</w:t>
            </w:r>
          </w:p>
        </w:tc>
        <w:tc>
          <w:tcPr>
            <w:tcW w:w="1134" w:type="dxa"/>
          </w:tcPr>
          <w:p w:rsidR="00165BCC" w:rsidRPr="00746A7A" w:rsidRDefault="00165BCC" w:rsidP="00DB1C62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</w:p>
        </w:tc>
      </w:tr>
      <w:tr w:rsidR="00165BCC" w:rsidRPr="00746A7A" w:rsidTr="003B6850">
        <w:trPr>
          <w:trHeight w:val="9566"/>
        </w:trPr>
        <w:tc>
          <w:tcPr>
            <w:tcW w:w="883" w:type="dxa"/>
          </w:tcPr>
          <w:p w:rsidR="00165BCC" w:rsidRPr="00746A7A" w:rsidRDefault="00165BCC" w:rsidP="00DB1C62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</w:p>
        </w:tc>
        <w:tc>
          <w:tcPr>
            <w:tcW w:w="10991" w:type="dxa"/>
          </w:tcPr>
          <w:p w:rsidR="00165BCC" w:rsidRPr="00746A7A" w:rsidRDefault="00DB39A3" w:rsidP="00DB1C62">
            <w:pPr>
              <w:spacing w:after="0" w:line="240" w:lineRule="auto"/>
              <w:jc w:val="both"/>
              <w:rPr>
                <w:rFonts w:ascii="Times New Roman" w:hAnsi="Times New Roman"/>
                <w:lang w:val="lv-LV"/>
              </w:rPr>
            </w:pPr>
            <w:r w:rsidRPr="00746A7A">
              <w:rPr>
                <w:rFonts w:ascii="Times New Roman" w:hAnsi="Times New Roman"/>
                <w:b/>
                <w:lang w:val="lv-LV"/>
              </w:rPr>
              <w:t xml:space="preserve">Sieviešu brunči, dažādi </w:t>
            </w:r>
            <w:r w:rsidR="00921577">
              <w:rPr>
                <w:rFonts w:ascii="Times New Roman" w:hAnsi="Times New Roman"/>
                <w:b/>
                <w:lang w:val="lv-LV"/>
              </w:rPr>
              <w:t xml:space="preserve">, </w:t>
            </w:r>
            <w:r w:rsidRPr="00746A7A">
              <w:rPr>
                <w:rFonts w:ascii="Times New Roman" w:hAnsi="Times New Roman"/>
                <w:b/>
                <w:lang w:val="lv-LV"/>
              </w:rPr>
              <w:t>8</w:t>
            </w:r>
            <w:r w:rsidR="00165BCC" w:rsidRPr="00746A7A">
              <w:rPr>
                <w:rFonts w:ascii="Times New Roman" w:hAnsi="Times New Roman"/>
                <w:b/>
                <w:lang w:val="lv-LV"/>
              </w:rPr>
              <w:t xml:space="preserve"> veidi –</w:t>
            </w:r>
            <w:r w:rsidR="00165BCC" w:rsidRPr="00746A7A">
              <w:rPr>
                <w:rFonts w:ascii="Times New Roman" w:hAnsi="Times New Roman"/>
                <w:lang w:val="lv-LV"/>
              </w:rPr>
              <w:t xml:space="preserve"> kokvilnas velki, vilnas audi, audi atlasa tehnikā, atbilstoši paraugiem no Madonas Novadpētniecības muzeja materiāliem</w:t>
            </w:r>
          </w:p>
          <w:p w:rsidR="00165BCC" w:rsidRPr="00746A7A" w:rsidRDefault="003B6850" w:rsidP="00DB1C62">
            <w:pPr>
              <w:spacing w:after="0" w:line="240" w:lineRule="auto"/>
              <w:jc w:val="both"/>
              <w:rPr>
                <w:rFonts w:ascii="Times New Roman" w:hAnsi="Times New Roman"/>
                <w:lang w:val="lv-LV"/>
              </w:rPr>
            </w:pPr>
            <w:r w:rsidRPr="00746A7A">
              <w:rPr>
                <w:rFonts w:ascii="Times New Roman" w:hAnsi="Times New Roman"/>
                <w:lang w:val="lv-LV"/>
              </w:rPr>
              <w:t>Nr.</w:t>
            </w:r>
            <w:r w:rsidR="00165BCC" w:rsidRPr="00746A7A">
              <w:rPr>
                <w:rFonts w:ascii="Times New Roman" w:hAnsi="Times New Roman"/>
                <w:lang w:val="lv-LV"/>
              </w:rPr>
              <w:t>1480, 13397,1398, 33791:2 (Kraukļi), Nr.2604, 1440, 24936:2 (Cesvaine), Nr. 17479 (Sarkaņi)</w:t>
            </w:r>
          </w:p>
          <w:p w:rsidR="004B2EDE" w:rsidRPr="00746A7A" w:rsidRDefault="004B2EDE" w:rsidP="003B6850">
            <w:pPr>
              <w:spacing w:after="0" w:line="240" w:lineRule="auto"/>
              <w:rPr>
                <w:rFonts w:ascii="Times New Roman" w:hAnsi="Times New Roman"/>
                <w:noProof/>
                <w:lang w:val="lv-LV" w:eastAsia="lv-LV"/>
              </w:rPr>
            </w:pPr>
          </w:p>
          <w:p w:rsidR="007042F5" w:rsidRPr="00746A7A" w:rsidRDefault="007042F5" w:rsidP="004B2EDE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val="lv-LV" w:eastAsia="lv-LV"/>
              </w:rPr>
            </w:pPr>
          </w:p>
          <w:p w:rsidR="004B2EDE" w:rsidRPr="00746A7A" w:rsidRDefault="0030747D" w:rsidP="004B2EDE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val="lv-LV" w:eastAsia="lv-LV"/>
              </w:rPr>
            </w:pPr>
            <w:r>
              <w:rPr>
                <w:noProof/>
                <w:lang w:val="lv-LV" w:eastAsia="lv-LV"/>
              </w:rPr>
              <w:drawing>
                <wp:inline distT="0" distB="0" distL="0" distR="0">
                  <wp:extent cx="1952625" cy="1200150"/>
                  <wp:effectExtent l="0" t="0" r="9525" b="0"/>
                  <wp:docPr id="3" name="Attēls 3" descr="C:\Users\Lietotajs\AppData\Local\Microsoft\Windows\INetCacheContent.Word\MNM13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ietotajs\AppData\Local\Microsoft\Windows\INetCacheContent.Word\MNM13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042F5" w:rsidRPr="00746A7A">
              <w:rPr>
                <w:rFonts w:ascii="Times New Roman" w:hAnsi="Times New Roman"/>
                <w:noProof/>
                <w:lang w:val="lv-LV" w:eastAsia="lv-LV"/>
              </w:rPr>
              <w:t>1398</w:t>
            </w:r>
          </w:p>
          <w:p w:rsidR="007042F5" w:rsidRPr="00746A7A" w:rsidRDefault="007042F5" w:rsidP="004B2EDE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lang w:val="lv-LV" w:eastAsia="lv-LV"/>
              </w:rPr>
            </w:pPr>
          </w:p>
          <w:p w:rsidR="004B2EDE" w:rsidRPr="00746A7A" w:rsidRDefault="004B2EDE" w:rsidP="004B2EDE">
            <w:pPr>
              <w:spacing w:after="0" w:line="240" w:lineRule="auto"/>
              <w:jc w:val="center"/>
              <w:rPr>
                <w:rFonts w:ascii="Times New Roman" w:hAnsi="Times New Roman"/>
                <w:lang w:val="lv-LV"/>
              </w:rPr>
            </w:pPr>
            <w:r w:rsidRPr="00746A7A">
              <w:rPr>
                <w:noProof/>
                <w:lang w:val="lv-LV" w:eastAsia="lv-LV"/>
              </w:rPr>
              <w:drawing>
                <wp:inline distT="0" distB="0" distL="0" distR="0">
                  <wp:extent cx="1952625" cy="1104900"/>
                  <wp:effectExtent l="0" t="0" r="9525" b="0"/>
                  <wp:docPr id="20" name="Attēls 20" descr="MNM1440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MNM1440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042F5" w:rsidRPr="00746A7A">
              <w:rPr>
                <w:rFonts w:ascii="Times New Roman" w:hAnsi="Times New Roman"/>
                <w:lang w:val="lv-LV"/>
              </w:rPr>
              <w:t>1440</w:t>
            </w:r>
          </w:p>
          <w:p w:rsidR="007042F5" w:rsidRPr="00746A7A" w:rsidRDefault="007042F5" w:rsidP="004B2EDE">
            <w:pPr>
              <w:spacing w:after="0" w:line="240" w:lineRule="auto"/>
              <w:jc w:val="center"/>
              <w:rPr>
                <w:rFonts w:ascii="Times New Roman" w:hAnsi="Times New Roman"/>
                <w:lang w:val="lv-LV"/>
              </w:rPr>
            </w:pPr>
          </w:p>
          <w:p w:rsidR="004B2EDE" w:rsidRPr="00746A7A" w:rsidRDefault="004B2EDE" w:rsidP="004B2EDE">
            <w:pPr>
              <w:spacing w:after="0" w:line="240" w:lineRule="auto"/>
              <w:jc w:val="center"/>
              <w:rPr>
                <w:rFonts w:ascii="Times New Roman" w:hAnsi="Times New Roman"/>
                <w:lang w:val="lv-LV"/>
              </w:rPr>
            </w:pPr>
            <w:r w:rsidRPr="00746A7A">
              <w:rPr>
                <w:noProof/>
                <w:lang w:val="lv-LV" w:eastAsia="lv-LV"/>
              </w:rPr>
              <w:drawing>
                <wp:inline distT="0" distB="0" distL="0" distR="0">
                  <wp:extent cx="1952625" cy="1323975"/>
                  <wp:effectExtent l="0" t="0" r="9525" b="9525"/>
                  <wp:docPr id="19" name="Attēls 19" descr="MNMNM13397Kraukļ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MNMNM13397Kraukļ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042F5" w:rsidRPr="00746A7A">
              <w:rPr>
                <w:rFonts w:ascii="Times New Roman" w:hAnsi="Times New Roman"/>
                <w:lang w:val="lv-LV"/>
              </w:rPr>
              <w:t>13397</w:t>
            </w:r>
          </w:p>
          <w:p w:rsidR="004B2EDE" w:rsidRPr="00746A7A" w:rsidRDefault="004B2EDE" w:rsidP="00DB1C62">
            <w:pPr>
              <w:spacing w:after="0" w:line="240" w:lineRule="auto"/>
              <w:jc w:val="center"/>
              <w:rPr>
                <w:rFonts w:ascii="Times New Roman" w:hAnsi="Times New Roman"/>
                <w:lang w:val="lv-LV"/>
              </w:rPr>
            </w:pPr>
          </w:p>
          <w:p w:rsidR="004B2EDE" w:rsidRPr="00746A7A" w:rsidRDefault="004B2EDE" w:rsidP="00DB1C62">
            <w:pPr>
              <w:spacing w:after="0" w:line="240" w:lineRule="auto"/>
              <w:jc w:val="center"/>
              <w:rPr>
                <w:rFonts w:ascii="Times New Roman" w:hAnsi="Times New Roman"/>
                <w:lang w:val="lv-LV"/>
              </w:rPr>
            </w:pPr>
          </w:p>
          <w:p w:rsidR="004B2EDE" w:rsidRPr="00746A7A" w:rsidRDefault="003B6850" w:rsidP="003B6850">
            <w:pPr>
              <w:spacing w:after="0" w:line="240" w:lineRule="auto"/>
              <w:jc w:val="center"/>
              <w:rPr>
                <w:rFonts w:ascii="Times New Roman" w:hAnsi="Times New Roman"/>
                <w:lang w:val="lv-LV"/>
              </w:rPr>
            </w:pPr>
            <w:r w:rsidRPr="00746A7A">
              <w:rPr>
                <w:noProof/>
                <w:lang w:val="lv-LV" w:eastAsia="lv-LV"/>
              </w:rPr>
              <w:drawing>
                <wp:inline distT="0" distB="0" distL="0" distR="0" wp14:anchorId="741E2BC3" wp14:editId="4481CAB4">
                  <wp:extent cx="1952625" cy="1000125"/>
                  <wp:effectExtent l="0" t="0" r="0" b="0"/>
                  <wp:docPr id="33" name="Attēls 33" descr="MNM24936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MNM24936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042F5" w:rsidRPr="00746A7A">
              <w:rPr>
                <w:rFonts w:ascii="Times New Roman" w:hAnsi="Times New Roman"/>
                <w:lang w:val="lv-LV"/>
              </w:rPr>
              <w:t>24936:2</w:t>
            </w:r>
          </w:p>
          <w:p w:rsidR="007042F5" w:rsidRPr="00746A7A" w:rsidRDefault="007042F5" w:rsidP="00DB1C62">
            <w:pPr>
              <w:spacing w:after="0" w:line="240" w:lineRule="auto"/>
              <w:jc w:val="center"/>
              <w:rPr>
                <w:rFonts w:ascii="Times New Roman" w:hAnsi="Times New Roman"/>
                <w:lang w:val="lv-LV"/>
              </w:rPr>
            </w:pPr>
          </w:p>
          <w:p w:rsidR="004B2EDE" w:rsidRPr="00746A7A" w:rsidRDefault="007042F5" w:rsidP="00DB1C62">
            <w:pPr>
              <w:spacing w:after="0" w:line="240" w:lineRule="auto"/>
              <w:jc w:val="center"/>
              <w:rPr>
                <w:rFonts w:ascii="Times New Roman" w:hAnsi="Times New Roman"/>
                <w:lang w:val="lv-LV"/>
              </w:rPr>
            </w:pPr>
            <w:r w:rsidRPr="00746A7A">
              <w:rPr>
                <w:noProof/>
                <w:lang w:val="lv-LV" w:eastAsia="lv-LV"/>
              </w:rPr>
              <w:lastRenderedPageBreak/>
              <w:drawing>
                <wp:inline distT="0" distB="0" distL="0" distR="0" wp14:anchorId="75D44D4A" wp14:editId="6CA60AEA">
                  <wp:extent cx="1905000" cy="1466850"/>
                  <wp:effectExtent l="0" t="0" r="0" b="0"/>
                  <wp:docPr id="32" name="Attēls 32" descr="MNM17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MNM17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A7A">
              <w:rPr>
                <w:rFonts w:ascii="Times New Roman" w:hAnsi="Times New Roman"/>
                <w:lang w:val="lv-LV"/>
              </w:rPr>
              <w:t>17479</w:t>
            </w:r>
          </w:p>
          <w:p w:rsidR="004B2EDE" w:rsidRPr="00746A7A" w:rsidRDefault="004B2EDE" w:rsidP="00DB1C62">
            <w:pPr>
              <w:spacing w:after="0" w:line="240" w:lineRule="auto"/>
              <w:jc w:val="center"/>
              <w:rPr>
                <w:rFonts w:ascii="Times New Roman" w:hAnsi="Times New Roman"/>
                <w:lang w:val="lv-LV"/>
              </w:rPr>
            </w:pPr>
          </w:p>
          <w:p w:rsidR="004B2EDE" w:rsidRPr="00746A7A" w:rsidRDefault="004B2EDE" w:rsidP="00DB1C62">
            <w:pPr>
              <w:spacing w:after="0" w:line="240" w:lineRule="auto"/>
              <w:jc w:val="center"/>
              <w:rPr>
                <w:rFonts w:ascii="Times New Roman" w:hAnsi="Times New Roman"/>
                <w:lang w:val="lv-LV"/>
              </w:rPr>
            </w:pPr>
          </w:p>
          <w:p w:rsidR="004B2EDE" w:rsidRPr="00746A7A" w:rsidRDefault="007042F5" w:rsidP="00DB1C62">
            <w:pPr>
              <w:spacing w:after="0" w:line="240" w:lineRule="auto"/>
              <w:jc w:val="center"/>
              <w:rPr>
                <w:rFonts w:ascii="Times New Roman" w:hAnsi="Times New Roman"/>
                <w:lang w:val="lv-LV"/>
              </w:rPr>
            </w:pPr>
            <w:r w:rsidRPr="00746A7A">
              <w:rPr>
                <w:noProof/>
                <w:lang w:val="lv-LV" w:eastAsia="lv-LV"/>
              </w:rPr>
              <w:drawing>
                <wp:inline distT="0" distB="0" distL="0" distR="0" wp14:anchorId="5F71696C" wp14:editId="1CE64CCC">
                  <wp:extent cx="1952625" cy="523875"/>
                  <wp:effectExtent l="0" t="0" r="0" b="0"/>
                  <wp:docPr id="31" name="Attēls 31" descr="MNM2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MNM26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A7A">
              <w:rPr>
                <w:rFonts w:ascii="Times New Roman" w:hAnsi="Times New Roman"/>
                <w:lang w:val="lv-LV"/>
              </w:rPr>
              <w:t>2604</w:t>
            </w:r>
          </w:p>
          <w:p w:rsidR="004B2EDE" w:rsidRPr="00746A7A" w:rsidRDefault="004B2EDE" w:rsidP="00DB1C62">
            <w:pPr>
              <w:spacing w:after="0" w:line="240" w:lineRule="auto"/>
              <w:jc w:val="center"/>
              <w:rPr>
                <w:rFonts w:ascii="Times New Roman" w:hAnsi="Times New Roman"/>
                <w:lang w:val="lv-LV"/>
              </w:rPr>
            </w:pPr>
          </w:p>
          <w:p w:rsidR="004B2EDE" w:rsidRPr="00746A7A" w:rsidRDefault="004B2EDE" w:rsidP="00DB1C62">
            <w:pPr>
              <w:spacing w:after="0" w:line="240" w:lineRule="auto"/>
              <w:jc w:val="center"/>
              <w:rPr>
                <w:rFonts w:ascii="Times New Roman" w:hAnsi="Times New Roman"/>
                <w:lang w:val="lv-LV"/>
              </w:rPr>
            </w:pPr>
          </w:p>
          <w:p w:rsidR="004B2EDE" w:rsidRPr="00746A7A" w:rsidRDefault="007042F5" w:rsidP="00DB1C62">
            <w:pPr>
              <w:spacing w:after="0" w:line="240" w:lineRule="auto"/>
              <w:jc w:val="center"/>
              <w:rPr>
                <w:rFonts w:ascii="Times New Roman" w:hAnsi="Times New Roman"/>
                <w:lang w:val="lv-LV"/>
              </w:rPr>
            </w:pPr>
            <w:r w:rsidRPr="00746A7A">
              <w:rPr>
                <w:noProof/>
                <w:lang w:val="lv-LV" w:eastAsia="lv-LV"/>
              </w:rPr>
              <w:drawing>
                <wp:inline distT="0" distB="0" distL="0" distR="0" wp14:anchorId="53B8E285" wp14:editId="76D6F0B0">
                  <wp:extent cx="1952625" cy="781050"/>
                  <wp:effectExtent l="0" t="0" r="0" b="0"/>
                  <wp:docPr id="30" name="Attēls 30" descr="MNM1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 descr="MNM1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A7A">
              <w:rPr>
                <w:rFonts w:ascii="Times New Roman" w:hAnsi="Times New Roman"/>
                <w:lang w:val="lv-LV"/>
              </w:rPr>
              <w:t>1480</w:t>
            </w:r>
          </w:p>
          <w:p w:rsidR="004B2EDE" w:rsidRPr="00746A7A" w:rsidRDefault="004B2EDE" w:rsidP="00DB1C62">
            <w:pPr>
              <w:spacing w:after="0" w:line="240" w:lineRule="auto"/>
              <w:jc w:val="center"/>
              <w:rPr>
                <w:rFonts w:ascii="Times New Roman" w:hAnsi="Times New Roman"/>
                <w:lang w:val="lv-LV"/>
              </w:rPr>
            </w:pPr>
          </w:p>
          <w:p w:rsidR="004B2EDE" w:rsidRPr="00746A7A" w:rsidRDefault="004B2EDE" w:rsidP="00DB1C62">
            <w:pPr>
              <w:spacing w:after="0" w:line="240" w:lineRule="auto"/>
              <w:jc w:val="center"/>
              <w:rPr>
                <w:rFonts w:ascii="Times New Roman" w:hAnsi="Times New Roman"/>
                <w:lang w:val="lv-LV"/>
              </w:rPr>
            </w:pPr>
          </w:p>
          <w:p w:rsidR="004B2EDE" w:rsidRPr="00746A7A" w:rsidRDefault="004B2EDE" w:rsidP="00DB1C62">
            <w:pPr>
              <w:spacing w:after="0" w:line="240" w:lineRule="auto"/>
              <w:jc w:val="center"/>
              <w:rPr>
                <w:rFonts w:ascii="Times New Roman" w:hAnsi="Times New Roman"/>
                <w:lang w:val="lv-LV"/>
              </w:rPr>
            </w:pPr>
          </w:p>
          <w:p w:rsidR="007042F5" w:rsidRPr="00746A7A" w:rsidRDefault="003B6850" w:rsidP="003B6850">
            <w:pPr>
              <w:spacing w:after="0" w:line="240" w:lineRule="auto"/>
              <w:jc w:val="center"/>
              <w:rPr>
                <w:rFonts w:ascii="Times New Roman" w:hAnsi="Times New Roman"/>
                <w:lang w:val="lv-LV"/>
              </w:rPr>
            </w:pPr>
            <w:r w:rsidRPr="00746A7A">
              <w:rPr>
                <w:noProof/>
                <w:lang w:val="lv-LV" w:eastAsia="lv-LV"/>
              </w:rPr>
              <w:drawing>
                <wp:inline distT="0" distB="0" distL="0" distR="0" wp14:anchorId="29D724BC" wp14:editId="3DA90874">
                  <wp:extent cx="857250" cy="1541546"/>
                  <wp:effectExtent l="0" t="0" r="0" b="1905"/>
                  <wp:docPr id="40" name="Attēls 40" descr="C:\Users\Iveta Raimo\AppData\Local\Microsoft\Windows\Temporary Internet Files\Content.Outlook\1LYIOAVI\MNMNM33791_2Krauklu darba-brunci (00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Iveta Raimo\AppData\Local\Microsoft\Windows\Temporary Internet Files\Content.Outlook\1LYIOAVI\MNMNM33791_2Krauklu darba-brunci (00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95" cy="154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46A7A">
              <w:rPr>
                <w:rFonts w:ascii="Times New Roman" w:hAnsi="Times New Roman"/>
                <w:lang w:val="lv-LV"/>
              </w:rPr>
              <w:t xml:space="preserve"> 33791</w:t>
            </w:r>
            <w:r w:rsidRPr="00746A7A">
              <w:rPr>
                <w:rFonts w:ascii="Times New Roman" w:hAnsi="Times New Roman"/>
                <w:lang w:val="lv-LV"/>
              </w:rPr>
              <w:softHyphen/>
              <w:t>:</w:t>
            </w:r>
            <w:r w:rsidR="007042F5" w:rsidRPr="00746A7A">
              <w:rPr>
                <w:rFonts w:ascii="Times New Roman" w:hAnsi="Times New Roman"/>
                <w:lang w:val="lv-LV"/>
              </w:rPr>
              <w:t>2</w:t>
            </w:r>
          </w:p>
        </w:tc>
        <w:tc>
          <w:tcPr>
            <w:tcW w:w="1134" w:type="dxa"/>
          </w:tcPr>
          <w:p w:rsidR="00165BCC" w:rsidRPr="00746A7A" w:rsidRDefault="00165BCC" w:rsidP="00DB1C62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</w:p>
          <w:p w:rsidR="007042F5" w:rsidRPr="00746A7A" w:rsidRDefault="007042F5" w:rsidP="00DB1C62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</w:p>
          <w:p w:rsidR="007042F5" w:rsidRPr="00746A7A" w:rsidRDefault="007042F5" w:rsidP="00DB1C62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</w:p>
          <w:p w:rsidR="007042F5" w:rsidRPr="00746A7A" w:rsidRDefault="007042F5" w:rsidP="00DB1C62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</w:p>
          <w:p w:rsidR="007042F5" w:rsidRPr="00746A7A" w:rsidRDefault="0030747D" w:rsidP="007042F5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val="lv-LV"/>
              </w:rPr>
              <w:t>2</w:t>
            </w:r>
          </w:p>
          <w:p w:rsidR="007042F5" w:rsidRDefault="007042F5" w:rsidP="007042F5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</w:p>
          <w:p w:rsidR="00053C17" w:rsidRDefault="00053C17" w:rsidP="007042F5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</w:p>
          <w:p w:rsidR="007042F5" w:rsidRPr="00746A7A" w:rsidRDefault="007042F5" w:rsidP="007042F5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</w:p>
          <w:p w:rsidR="007042F5" w:rsidRPr="00746A7A" w:rsidRDefault="007042F5" w:rsidP="007042F5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  <w:r w:rsidRPr="00746A7A">
              <w:rPr>
                <w:rFonts w:ascii="Times New Roman" w:hAnsi="Times New Roman"/>
                <w:bCs/>
                <w:sz w:val="22"/>
                <w:szCs w:val="22"/>
                <w:lang w:val="lv-LV"/>
              </w:rPr>
              <w:t>2</w:t>
            </w:r>
          </w:p>
          <w:p w:rsidR="007042F5" w:rsidRPr="00746A7A" w:rsidRDefault="007042F5" w:rsidP="007042F5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</w:p>
          <w:p w:rsidR="007042F5" w:rsidRPr="00746A7A" w:rsidRDefault="007042F5" w:rsidP="007042F5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</w:p>
          <w:p w:rsidR="007042F5" w:rsidRPr="00746A7A" w:rsidRDefault="007042F5" w:rsidP="007042F5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</w:p>
          <w:p w:rsidR="007042F5" w:rsidRPr="00746A7A" w:rsidRDefault="007042F5" w:rsidP="007042F5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</w:p>
          <w:p w:rsidR="007042F5" w:rsidRPr="00746A7A" w:rsidRDefault="007042F5" w:rsidP="007042F5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</w:p>
          <w:p w:rsidR="007042F5" w:rsidRPr="00746A7A" w:rsidRDefault="007042F5" w:rsidP="007042F5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  <w:r w:rsidRPr="00746A7A">
              <w:rPr>
                <w:rFonts w:ascii="Times New Roman" w:hAnsi="Times New Roman"/>
                <w:bCs/>
                <w:sz w:val="22"/>
                <w:szCs w:val="22"/>
                <w:lang w:val="lv-LV"/>
              </w:rPr>
              <w:t>1</w:t>
            </w:r>
          </w:p>
          <w:p w:rsidR="007042F5" w:rsidRPr="00746A7A" w:rsidRDefault="007042F5" w:rsidP="007042F5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</w:p>
          <w:p w:rsidR="007042F5" w:rsidRPr="00746A7A" w:rsidRDefault="007042F5" w:rsidP="007042F5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</w:p>
          <w:p w:rsidR="007042F5" w:rsidRPr="00746A7A" w:rsidRDefault="007042F5" w:rsidP="007042F5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</w:p>
          <w:p w:rsidR="007042F5" w:rsidRPr="00746A7A" w:rsidRDefault="003B6850" w:rsidP="007042F5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  <w:r w:rsidRPr="00746A7A">
              <w:rPr>
                <w:rFonts w:ascii="Times New Roman" w:hAnsi="Times New Roman"/>
                <w:bCs/>
                <w:sz w:val="22"/>
                <w:szCs w:val="22"/>
                <w:lang w:val="lv-LV"/>
              </w:rPr>
              <w:t>1</w:t>
            </w:r>
          </w:p>
          <w:p w:rsidR="007042F5" w:rsidRPr="00746A7A" w:rsidRDefault="007042F5" w:rsidP="007042F5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</w:p>
          <w:p w:rsidR="007042F5" w:rsidRPr="00746A7A" w:rsidRDefault="007042F5" w:rsidP="007042F5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</w:p>
          <w:p w:rsidR="007042F5" w:rsidRPr="00746A7A" w:rsidRDefault="007042F5" w:rsidP="007042F5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</w:p>
          <w:p w:rsidR="007042F5" w:rsidRPr="00746A7A" w:rsidRDefault="007042F5" w:rsidP="007042F5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</w:p>
          <w:p w:rsidR="007042F5" w:rsidRPr="00746A7A" w:rsidRDefault="0030747D" w:rsidP="007042F5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val="lv-LV"/>
              </w:rPr>
              <w:t>1</w:t>
            </w:r>
          </w:p>
          <w:p w:rsidR="007042F5" w:rsidRPr="00746A7A" w:rsidRDefault="007042F5" w:rsidP="007042F5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</w:p>
          <w:p w:rsidR="007042F5" w:rsidRPr="00746A7A" w:rsidRDefault="007042F5" w:rsidP="007042F5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</w:p>
          <w:p w:rsidR="007042F5" w:rsidRPr="00746A7A" w:rsidRDefault="007042F5" w:rsidP="007042F5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</w:p>
          <w:p w:rsidR="007042F5" w:rsidRPr="00746A7A" w:rsidRDefault="007042F5" w:rsidP="007042F5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  <w:r w:rsidRPr="00746A7A">
              <w:rPr>
                <w:rFonts w:ascii="Times New Roman" w:hAnsi="Times New Roman"/>
                <w:bCs/>
                <w:sz w:val="22"/>
                <w:szCs w:val="22"/>
                <w:lang w:val="lv-LV"/>
              </w:rPr>
              <w:t>2</w:t>
            </w:r>
          </w:p>
          <w:p w:rsidR="007042F5" w:rsidRPr="00746A7A" w:rsidRDefault="007042F5" w:rsidP="007042F5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</w:p>
          <w:p w:rsidR="007042F5" w:rsidRPr="00746A7A" w:rsidRDefault="007042F5" w:rsidP="007042F5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</w:p>
          <w:p w:rsidR="007042F5" w:rsidRPr="00746A7A" w:rsidRDefault="007042F5" w:rsidP="007042F5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</w:p>
          <w:p w:rsidR="007042F5" w:rsidRPr="00746A7A" w:rsidRDefault="003B6850" w:rsidP="007042F5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  <w:r w:rsidRPr="00746A7A">
              <w:rPr>
                <w:rFonts w:ascii="Times New Roman" w:hAnsi="Times New Roman"/>
                <w:bCs/>
                <w:sz w:val="22"/>
                <w:szCs w:val="22"/>
                <w:lang w:val="lv-LV"/>
              </w:rPr>
              <w:t>1</w:t>
            </w:r>
          </w:p>
          <w:p w:rsidR="007042F5" w:rsidRPr="00746A7A" w:rsidRDefault="007042F5" w:rsidP="007042F5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</w:p>
          <w:p w:rsidR="007042F5" w:rsidRPr="00746A7A" w:rsidRDefault="007042F5" w:rsidP="007042F5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</w:p>
          <w:p w:rsidR="007042F5" w:rsidRPr="00746A7A" w:rsidRDefault="007042F5" w:rsidP="007042F5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</w:p>
          <w:p w:rsidR="007042F5" w:rsidRPr="00746A7A" w:rsidRDefault="007042F5" w:rsidP="007042F5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jc w:val="center"/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  <w:r w:rsidRPr="00746A7A">
              <w:rPr>
                <w:rFonts w:ascii="Times New Roman" w:hAnsi="Times New Roman"/>
                <w:bCs/>
                <w:sz w:val="22"/>
                <w:szCs w:val="22"/>
                <w:lang w:val="lv-LV"/>
              </w:rPr>
              <w:t>1</w:t>
            </w:r>
          </w:p>
          <w:p w:rsidR="007042F5" w:rsidRPr="00746A7A" w:rsidRDefault="007042F5" w:rsidP="003B6850">
            <w:pPr>
              <w:pStyle w:val="Pamatteksts"/>
              <w:tabs>
                <w:tab w:val="left" w:pos="567"/>
                <w:tab w:val="left" w:pos="851"/>
                <w:tab w:val="left" w:pos="1419"/>
              </w:tabs>
              <w:rPr>
                <w:rFonts w:ascii="Times New Roman" w:hAnsi="Times New Roman"/>
                <w:bCs/>
                <w:sz w:val="22"/>
                <w:szCs w:val="22"/>
                <w:lang w:val="lv-LV"/>
              </w:rPr>
            </w:pPr>
          </w:p>
        </w:tc>
      </w:tr>
    </w:tbl>
    <w:p w:rsidR="00920A0B" w:rsidRPr="00746A7A" w:rsidRDefault="00920A0B" w:rsidP="00920A0B">
      <w:pPr>
        <w:rPr>
          <w:rStyle w:val="c1"/>
          <w:sz w:val="22"/>
          <w:szCs w:val="22"/>
          <w:lang w:val="lv-LV"/>
        </w:rPr>
      </w:pPr>
    </w:p>
    <w:sectPr w:rsidR="00920A0B" w:rsidRPr="00746A7A" w:rsidSect="00105D8F">
      <w:headerReference w:type="even" r:id="rId34"/>
      <w:headerReference w:type="default" r:id="rId35"/>
      <w:footerReference w:type="even" r:id="rId36"/>
      <w:footerReference w:type="default" r:id="rId37"/>
      <w:pgSz w:w="16838" w:h="11906" w:orient="landscape"/>
      <w:pgMar w:top="567" w:right="1440" w:bottom="0" w:left="1440" w:header="360" w:footer="5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7A7B" w:rsidRDefault="00B07A7B">
      <w:r>
        <w:separator/>
      </w:r>
    </w:p>
  </w:endnote>
  <w:endnote w:type="continuationSeparator" w:id="0">
    <w:p w:rsidR="00B07A7B" w:rsidRDefault="00B07A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okChampa">
    <w:altName w:val="Leelawadee UI"/>
    <w:charset w:val="00"/>
    <w:family w:val="swiss"/>
    <w:pitch w:val="variable"/>
    <w:sig w:usb0="03000003" w:usb1="00000000" w:usb2="00000000" w:usb3="00000000" w:csb0="00010001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charset w:val="80"/>
    <w:family w:val="auto"/>
    <w:pitch w:val="default"/>
  </w:font>
  <w:font w:name="Times New Roman Bold">
    <w:panose1 w:val="00000000000000000000"/>
    <w:charset w:val="00"/>
    <w:family w:val="roman"/>
    <w:notTrueType/>
    <w:pitch w:val="default"/>
  </w:font>
  <w:font w:name="Lucida Sans Unicode">
    <w:panose1 w:val="020B0602030504020204"/>
    <w:charset w:val="BA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356D" w:rsidRDefault="00242203">
    <w:pPr>
      <w:pStyle w:val="Kjene"/>
      <w:framePr w:wrap="around" w:vAnchor="text" w:hAnchor="margin" w:xAlign="right" w:y="1"/>
      <w:rPr>
        <w:rStyle w:val="Lappusesnumurs"/>
      </w:rPr>
    </w:pPr>
    <w:r>
      <w:rPr>
        <w:rStyle w:val="Lappusesnumurs"/>
      </w:rPr>
      <w:fldChar w:fldCharType="begin"/>
    </w:r>
    <w:r w:rsidR="00CF356D">
      <w:rPr>
        <w:rStyle w:val="Lappusesnumurs"/>
      </w:rPr>
      <w:instrText xml:space="preserve">PAGE  </w:instrText>
    </w:r>
    <w:r>
      <w:rPr>
        <w:rStyle w:val="Lappusesnumurs"/>
      </w:rPr>
      <w:fldChar w:fldCharType="end"/>
    </w:r>
  </w:p>
  <w:p w:rsidR="00CF356D" w:rsidRDefault="00CF356D">
    <w:pPr>
      <w:pStyle w:val="Kjen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356D" w:rsidRDefault="00CF356D">
    <w:pPr>
      <w:pStyle w:val="Kjene"/>
      <w:framePr w:wrap="around" w:vAnchor="text" w:hAnchor="margin" w:xAlign="right" w:y="1"/>
      <w:rPr>
        <w:rStyle w:val="Lappusesnumurs"/>
      </w:rPr>
    </w:pPr>
  </w:p>
  <w:p w:rsidR="00CF356D" w:rsidRPr="00F02D4B" w:rsidRDefault="003E2943" w:rsidP="000609D6">
    <w:pPr>
      <w:pStyle w:val="Kjene"/>
      <w:jc w:val="right"/>
      <w:rPr>
        <w:lang w:val="lv-LV"/>
      </w:rPr>
    </w:pPr>
    <w:r>
      <w:rPr>
        <w:noProof/>
        <w:lang w:val="lv-LV" w:eastAsia="lv-LV"/>
      </w:rPr>
      <mc:AlternateContent>
        <mc:Choice Requires="wps">
          <w:drawing>
            <wp:anchor distT="0" distB="0" distL="0" distR="0" simplePos="0" relativeHeight="251657728" behindDoc="0" locked="0" layoutInCell="1" allowOverlap="1">
              <wp:simplePos x="0" y="0"/>
              <wp:positionH relativeFrom="page">
                <wp:posOffset>7004685</wp:posOffset>
              </wp:positionH>
              <wp:positionV relativeFrom="paragraph">
                <wp:posOffset>635</wp:posOffset>
              </wp:positionV>
              <wp:extent cx="13970" cy="118110"/>
              <wp:effectExtent l="0" t="0" r="0" b="0"/>
              <wp:wrapSquare wrapText="largest"/>
              <wp:docPr id="3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" cy="1181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02D4B" w:rsidRDefault="00242203" w:rsidP="00F02D4B">
                          <w:pPr>
                            <w:pStyle w:val="Kjene"/>
                            <w:jc w:val="right"/>
                          </w:pPr>
                          <w:r>
                            <w:rPr>
                              <w:rStyle w:val="Lappusesnumurs"/>
                              <w:vanish/>
                            </w:rPr>
                            <w:fldChar w:fldCharType="begin"/>
                          </w:r>
                          <w:r w:rsidR="00F02D4B">
                            <w:rPr>
                              <w:rStyle w:val="Lappusesnumurs"/>
                              <w:vanish/>
                            </w:rPr>
                            <w:instrText xml:space="preserve"> PAGE \*Arabic </w:instrText>
                          </w:r>
                          <w:r>
                            <w:rPr>
                              <w:rStyle w:val="Lappusesnumurs"/>
                              <w:vanish/>
                            </w:rPr>
                            <w:fldChar w:fldCharType="separate"/>
                          </w:r>
                          <w:r w:rsidR="00564478">
                            <w:rPr>
                              <w:rStyle w:val="Lappusesnumurs"/>
                              <w:noProof/>
                              <w:vanish/>
                            </w:rPr>
                            <w:t>7</w:t>
                          </w:r>
                          <w:r>
                            <w:rPr>
                              <w:rStyle w:val="Lappusesnumurs"/>
                              <w:vanish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551.55pt;margin-top:.05pt;width:1.1pt;height:9.3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" stroked="f">
              <v:fill opacity="0"/>
              <v:textbox inset="0,0,0,0">
                <w:txbxContent>
                  <w:p w:rsidR="00F02D4B" w:rsidRDefault="00242203" w:rsidP="00F02D4B">
                    <w:pPr>
                      <w:pStyle w:val="Kjene"/>
                      <w:jc w:val="right"/>
                    </w:pPr>
                    <w:r>
                      <w:rPr>
                        <w:rStyle w:val="Lappusesnumurs"/>
                        <w:vanish/>
                      </w:rPr>
                      <w:fldChar w:fldCharType="begin"/>
                    </w:r>
                    <w:r w:rsidR="00F02D4B">
                      <w:rPr>
                        <w:rStyle w:val="Lappusesnumurs"/>
                        <w:vanish/>
                      </w:rPr>
                      <w:instrText xml:space="preserve"> PAGE \*Arabic </w:instrText>
                    </w:r>
                    <w:r>
                      <w:rPr>
                        <w:rStyle w:val="Lappusesnumurs"/>
                        <w:vanish/>
                      </w:rPr>
                      <w:fldChar w:fldCharType="separate"/>
                    </w:r>
                    <w:r w:rsidR="00564478">
                      <w:rPr>
                        <w:rStyle w:val="Lappusesnumurs"/>
                        <w:noProof/>
                        <w:vanish/>
                      </w:rPr>
                      <w:t>7</w:t>
                    </w:r>
                    <w:r>
                      <w:rPr>
                        <w:rStyle w:val="Lappusesnumurs"/>
                        <w:vanish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7A7B" w:rsidRDefault="00B07A7B">
      <w:r>
        <w:separator/>
      </w:r>
    </w:p>
  </w:footnote>
  <w:footnote w:type="continuationSeparator" w:id="0">
    <w:p w:rsidR="00B07A7B" w:rsidRDefault="00B07A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356D" w:rsidRDefault="00242203">
    <w:pPr>
      <w:pStyle w:val="Galvene"/>
      <w:framePr w:wrap="around" w:vAnchor="text" w:hAnchor="margin" w:xAlign="center" w:y="1"/>
      <w:rPr>
        <w:rStyle w:val="Lappusesnumurs"/>
      </w:rPr>
    </w:pPr>
    <w:r>
      <w:rPr>
        <w:rStyle w:val="Lappusesnumurs"/>
      </w:rPr>
      <w:fldChar w:fldCharType="begin"/>
    </w:r>
    <w:r w:rsidR="00CF356D">
      <w:rPr>
        <w:rStyle w:val="Lappusesnumurs"/>
      </w:rPr>
      <w:instrText xml:space="preserve">PAGE  </w:instrText>
    </w:r>
    <w:r>
      <w:rPr>
        <w:rStyle w:val="Lappusesnumurs"/>
      </w:rPr>
      <w:fldChar w:fldCharType="end"/>
    </w:r>
  </w:p>
  <w:p w:rsidR="00CF356D" w:rsidRDefault="00CF356D">
    <w:pPr>
      <w:pStyle w:val="Galve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356D" w:rsidRDefault="00CF356D">
    <w:pPr>
      <w:pStyle w:val="Galvene"/>
      <w:jc w:val="right"/>
      <w:rPr>
        <w:i/>
        <w:iCs/>
        <w:sz w:val="24"/>
        <w:lang w:val="lv-LV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87AA1D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56"/>
        </w:tabs>
        <w:ind w:left="0" w:firstLine="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ascii="Wingdings" w:hAnsi="Wingdings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 w15:restartNumberingAfterBreak="0">
    <w:nsid w:val="00000003"/>
    <w:multiLevelType w:val="multilevel"/>
    <w:tmpl w:val="00000003"/>
    <w:name w:val="WW8Num5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b w:val="0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" w15:restartNumberingAfterBreak="0">
    <w:nsid w:val="00000004"/>
    <w:multiLevelType w:val="singleLevel"/>
    <w:tmpl w:val="00000004"/>
    <w:name w:val="WW8Num8"/>
    <w:lvl w:ilvl="0">
      <w:start w:val="1"/>
      <w:numFmt w:val="decimal"/>
      <w:lvlText w:val="%1."/>
      <w:lvlJc w:val="left"/>
      <w:pPr>
        <w:tabs>
          <w:tab w:val="num" w:pos="530"/>
        </w:tabs>
        <w:ind w:left="0" w:firstLine="0"/>
      </w:pPr>
    </w:lvl>
  </w:abstractNum>
  <w:abstractNum w:abstractNumId="3" w15:restartNumberingAfterBreak="0">
    <w:nsid w:val="00000005"/>
    <w:multiLevelType w:val="singleLevel"/>
    <w:tmpl w:val="00000005"/>
    <w:name w:val="WW8Num14"/>
    <w:lvl w:ilvl="0">
      <w:start w:val="1"/>
      <w:numFmt w:val="decimal"/>
      <w:lvlText w:val="%1)"/>
      <w:lvlJc w:val="left"/>
      <w:pPr>
        <w:tabs>
          <w:tab w:val="num" w:pos="360"/>
        </w:tabs>
        <w:ind w:left="3240" w:hanging="360"/>
      </w:pPr>
      <w:rPr>
        <w:rFonts w:cs="Times New Roman"/>
      </w:rPr>
    </w:lvl>
  </w:abstractNum>
  <w:abstractNum w:abstractNumId="4" w15:restartNumberingAfterBreak="0">
    <w:nsid w:val="00000006"/>
    <w:multiLevelType w:val="multilevel"/>
    <w:tmpl w:val="2C1EE7FA"/>
    <w:lvl w:ilvl="0">
      <w:start w:val="19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1"/>
      <w:numFmt w:val="decimal"/>
      <w:lvlText w:val="%1.%2."/>
      <w:lvlJc w:val="left"/>
      <w:pPr>
        <w:tabs>
          <w:tab w:val="num" w:pos="435"/>
        </w:tabs>
        <w:ind w:left="435" w:hanging="435"/>
      </w:pPr>
      <w:rPr>
        <w:b w:val="0"/>
        <w:i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i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5" w15:restartNumberingAfterBreak="0">
    <w:nsid w:val="00000007"/>
    <w:multiLevelType w:val="multilevel"/>
    <w:tmpl w:val="00000007"/>
    <w:name w:val="WW8Num17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 w15:restartNumberingAfterBreak="0">
    <w:nsid w:val="00000009"/>
    <w:multiLevelType w:val="multilevel"/>
    <w:tmpl w:val="00000009"/>
    <w:name w:val="WW8Num19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0000000F"/>
    <w:multiLevelType w:val="multilevel"/>
    <w:tmpl w:val="0000000F"/>
    <w:name w:val="WW8Num29"/>
    <w:lvl w:ilvl="0">
      <w:start w:val="18"/>
      <w:numFmt w:val="decimal"/>
      <w:lvlText w:val="%1."/>
      <w:lvlJc w:val="left"/>
      <w:pPr>
        <w:tabs>
          <w:tab w:val="num" w:pos="540"/>
        </w:tabs>
        <w:ind w:left="540" w:hanging="540"/>
      </w:pPr>
    </w:lvl>
    <w:lvl w:ilvl="1">
      <w:start w:val="12"/>
      <w:numFmt w:val="decimal"/>
      <w:lvlText w:val="%1.%2."/>
      <w:lvlJc w:val="left"/>
      <w:pPr>
        <w:tabs>
          <w:tab w:val="num" w:pos="540"/>
        </w:tabs>
        <w:ind w:left="540" w:hanging="54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8" w15:restartNumberingAfterBreak="0">
    <w:nsid w:val="000575FF"/>
    <w:multiLevelType w:val="hybridMultilevel"/>
    <w:tmpl w:val="20D28BA2"/>
    <w:lvl w:ilvl="0" w:tplc="042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302115F"/>
    <w:multiLevelType w:val="hybridMultilevel"/>
    <w:tmpl w:val="40D0DAFE"/>
    <w:lvl w:ilvl="0" w:tplc="042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0A520D15"/>
    <w:multiLevelType w:val="multilevel"/>
    <w:tmpl w:val="3266D3AA"/>
    <w:lvl w:ilvl="0">
      <w:start w:val="14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0"/>
        </w:tabs>
        <w:ind w:left="78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11" w15:restartNumberingAfterBreak="0">
    <w:nsid w:val="0B835D46"/>
    <w:multiLevelType w:val="hybridMultilevel"/>
    <w:tmpl w:val="08621900"/>
    <w:lvl w:ilvl="0" w:tplc="042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29A563B"/>
    <w:multiLevelType w:val="hybridMultilevel"/>
    <w:tmpl w:val="62780A9E"/>
    <w:lvl w:ilvl="0" w:tplc="92BA8D40">
      <w:start w:val="1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5A8107F"/>
    <w:multiLevelType w:val="hybridMultilevel"/>
    <w:tmpl w:val="37DEA3AA"/>
    <w:lvl w:ilvl="0" w:tplc="46045D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28358E">
      <w:numFmt w:val="none"/>
      <w:lvlText w:val=""/>
      <w:lvlJc w:val="left"/>
      <w:pPr>
        <w:tabs>
          <w:tab w:val="num" w:pos="360"/>
        </w:tabs>
      </w:pPr>
    </w:lvl>
    <w:lvl w:ilvl="2" w:tplc="DE589974">
      <w:numFmt w:val="none"/>
      <w:lvlText w:val=""/>
      <w:lvlJc w:val="left"/>
      <w:pPr>
        <w:tabs>
          <w:tab w:val="num" w:pos="360"/>
        </w:tabs>
      </w:pPr>
    </w:lvl>
    <w:lvl w:ilvl="3" w:tplc="7612EDF0">
      <w:numFmt w:val="none"/>
      <w:lvlText w:val=""/>
      <w:lvlJc w:val="left"/>
      <w:pPr>
        <w:tabs>
          <w:tab w:val="num" w:pos="360"/>
        </w:tabs>
      </w:pPr>
    </w:lvl>
    <w:lvl w:ilvl="4" w:tplc="930A56A4">
      <w:numFmt w:val="none"/>
      <w:lvlText w:val=""/>
      <w:lvlJc w:val="left"/>
      <w:pPr>
        <w:tabs>
          <w:tab w:val="num" w:pos="360"/>
        </w:tabs>
      </w:pPr>
    </w:lvl>
    <w:lvl w:ilvl="5" w:tplc="4B6038D8">
      <w:numFmt w:val="none"/>
      <w:lvlText w:val=""/>
      <w:lvlJc w:val="left"/>
      <w:pPr>
        <w:tabs>
          <w:tab w:val="num" w:pos="360"/>
        </w:tabs>
      </w:pPr>
    </w:lvl>
    <w:lvl w:ilvl="6" w:tplc="177A2892">
      <w:numFmt w:val="none"/>
      <w:lvlText w:val=""/>
      <w:lvlJc w:val="left"/>
      <w:pPr>
        <w:tabs>
          <w:tab w:val="num" w:pos="360"/>
        </w:tabs>
      </w:pPr>
    </w:lvl>
    <w:lvl w:ilvl="7" w:tplc="B5783038">
      <w:numFmt w:val="none"/>
      <w:lvlText w:val=""/>
      <w:lvlJc w:val="left"/>
      <w:pPr>
        <w:tabs>
          <w:tab w:val="num" w:pos="360"/>
        </w:tabs>
      </w:pPr>
    </w:lvl>
    <w:lvl w:ilvl="8" w:tplc="40DA5524">
      <w:numFmt w:val="none"/>
      <w:lvlText w:val=""/>
      <w:lvlJc w:val="left"/>
      <w:pPr>
        <w:tabs>
          <w:tab w:val="num" w:pos="360"/>
        </w:tabs>
      </w:pPr>
    </w:lvl>
  </w:abstractNum>
  <w:abstractNum w:abstractNumId="14" w15:restartNumberingAfterBreak="0">
    <w:nsid w:val="26FE2786"/>
    <w:multiLevelType w:val="hybridMultilevel"/>
    <w:tmpl w:val="0E261C4C"/>
    <w:lvl w:ilvl="0" w:tplc="042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2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28FD304A"/>
    <w:multiLevelType w:val="multilevel"/>
    <w:tmpl w:val="0ACC9E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2D9C777C"/>
    <w:multiLevelType w:val="hybridMultilevel"/>
    <w:tmpl w:val="AE9E8FAE"/>
    <w:lvl w:ilvl="0" w:tplc="0426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4260019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17" w15:restartNumberingAfterBreak="0">
    <w:nsid w:val="37CE1C3E"/>
    <w:multiLevelType w:val="hybridMultilevel"/>
    <w:tmpl w:val="C076F54C"/>
    <w:lvl w:ilvl="0" w:tplc="042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2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39CD1B8E"/>
    <w:multiLevelType w:val="hybridMultilevel"/>
    <w:tmpl w:val="B6207BC6"/>
    <w:lvl w:ilvl="0" w:tplc="042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A917AE3"/>
    <w:multiLevelType w:val="hybridMultilevel"/>
    <w:tmpl w:val="634CDB26"/>
    <w:lvl w:ilvl="0" w:tplc="042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03E4130"/>
    <w:multiLevelType w:val="hybridMultilevel"/>
    <w:tmpl w:val="1EA620D2"/>
    <w:lvl w:ilvl="0" w:tplc="0426000F">
      <w:start w:val="1"/>
      <w:numFmt w:val="decimal"/>
      <w:pStyle w:val="Punkts"/>
      <w:lvlText w:val="%1."/>
      <w:lvlJc w:val="left"/>
      <w:pPr>
        <w:tabs>
          <w:tab w:val="num" w:pos="720"/>
        </w:tabs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0C03713"/>
    <w:multiLevelType w:val="hybridMultilevel"/>
    <w:tmpl w:val="37DEA3AA"/>
    <w:lvl w:ilvl="0" w:tplc="46045D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28358E">
      <w:numFmt w:val="none"/>
      <w:lvlText w:val=""/>
      <w:lvlJc w:val="left"/>
      <w:pPr>
        <w:tabs>
          <w:tab w:val="num" w:pos="360"/>
        </w:tabs>
      </w:pPr>
    </w:lvl>
    <w:lvl w:ilvl="2" w:tplc="DE589974">
      <w:numFmt w:val="none"/>
      <w:lvlText w:val=""/>
      <w:lvlJc w:val="left"/>
      <w:pPr>
        <w:tabs>
          <w:tab w:val="num" w:pos="360"/>
        </w:tabs>
      </w:pPr>
    </w:lvl>
    <w:lvl w:ilvl="3" w:tplc="7612EDF0">
      <w:numFmt w:val="none"/>
      <w:lvlText w:val=""/>
      <w:lvlJc w:val="left"/>
      <w:pPr>
        <w:tabs>
          <w:tab w:val="num" w:pos="360"/>
        </w:tabs>
      </w:pPr>
    </w:lvl>
    <w:lvl w:ilvl="4" w:tplc="930A56A4">
      <w:numFmt w:val="none"/>
      <w:lvlText w:val=""/>
      <w:lvlJc w:val="left"/>
      <w:pPr>
        <w:tabs>
          <w:tab w:val="num" w:pos="360"/>
        </w:tabs>
      </w:pPr>
    </w:lvl>
    <w:lvl w:ilvl="5" w:tplc="4B6038D8">
      <w:numFmt w:val="none"/>
      <w:lvlText w:val=""/>
      <w:lvlJc w:val="left"/>
      <w:pPr>
        <w:tabs>
          <w:tab w:val="num" w:pos="360"/>
        </w:tabs>
      </w:pPr>
    </w:lvl>
    <w:lvl w:ilvl="6" w:tplc="177A2892">
      <w:numFmt w:val="none"/>
      <w:lvlText w:val=""/>
      <w:lvlJc w:val="left"/>
      <w:pPr>
        <w:tabs>
          <w:tab w:val="num" w:pos="360"/>
        </w:tabs>
      </w:pPr>
    </w:lvl>
    <w:lvl w:ilvl="7" w:tplc="B5783038">
      <w:numFmt w:val="none"/>
      <w:lvlText w:val=""/>
      <w:lvlJc w:val="left"/>
      <w:pPr>
        <w:tabs>
          <w:tab w:val="num" w:pos="360"/>
        </w:tabs>
      </w:pPr>
    </w:lvl>
    <w:lvl w:ilvl="8" w:tplc="40DA5524">
      <w:numFmt w:val="none"/>
      <w:lvlText w:val=""/>
      <w:lvlJc w:val="left"/>
      <w:pPr>
        <w:tabs>
          <w:tab w:val="num" w:pos="360"/>
        </w:tabs>
      </w:pPr>
    </w:lvl>
  </w:abstractNum>
  <w:abstractNum w:abstractNumId="22" w15:restartNumberingAfterBreak="0">
    <w:nsid w:val="47821C9E"/>
    <w:multiLevelType w:val="hybridMultilevel"/>
    <w:tmpl w:val="FC26F714"/>
    <w:lvl w:ilvl="0" w:tplc="042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2235127"/>
    <w:multiLevelType w:val="hybridMultilevel"/>
    <w:tmpl w:val="1052613E"/>
    <w:lvl w:ilvl="0" w:tplc="042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9C11476"/>
    <w:multiLevelType w:val="hybridMultilevel"/>
    <w:tmpl w:val="CC603BE0"/>
    <w:lvl w:ilvl="0" w:tplc="9464647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pStyle w:val="Heading311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FC552DD"/>
    <w:multiLevelType w:val="hybridMultilevel"/>
    <w:tmpl w:val="F4782020"/>
    <w:lvl w:ilvl="0" w:tplc="042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09913FA"/>
    <w:multiLevelType w:val="hybridMultilevel"/>
    <w:tmpl w:val="4490B678"/>
    <w:lvl w:ilvl="0" w:tplc="042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6367032"/>
    <w:multiLevelType w:val="multilevel"/>
    <w:tmpl w:val="86780C7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8" w15:restartNumberingAfterBreak="0">
    <w:nsid w:val="67697394"/>
    <w:multiLevelType w:val="hybridMultilevel"/>
    <w:tmpl w:val="B840FB02"/>
    <w:lvl w:ilvl="0" w:tplc="DC9278E0">
      <w:start w:val="9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872BFC"/>
    <w:multiLevelType w:val="hybridMultilevel"/>
    <w:tmpl w:val="3F0AF0B2"/>
    <w:lvl w:ilvl="0" w:tplc="042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2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 w15:restartNumberingAfterBreak="0">
    <w:nsid w:val="6E325038"/>
    <w:multiLevelType w:val="hybridMultilevel"/>
    <w:tmpl w:val="7F7C5988"/>
    <w:lvl w:ilvl="0" w:tplc="042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3A669CA"/>
    <w:multiLevelType w:val="hybridMultilevel"/>
    <w:tmpl w:val="4D9CB172"/>
    <w:lvl w:ilvl="0" w:tplc="042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78E41B3"/>
    <w:multiLevelType w:val="multilevel"/>
    <w:tmpl w:val="1A00D1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3" w15:restartNumberingAfterBreak="0">
    <w:nsid w:val="7B153798"/>
    <w:multiLevelType w:val="hybridMultilevel"/>
    <w:tmpl w:val="81760E08"/>
    <w:lvl w:ilvl="0" w:tplc="17C65738">
      <w:start w:val="9"/>
      <w:numFmt w:val="decimal"/>
      <w:lvlText w:val="%1."/>
      <w:lvlJc w:val="left"/>
      <w:pPr>
        <w:ind w:left="1080" w:hanging="360"/>
      </w:pPr>
      <w:rPr>
        <w:rFonts w:hint="default"/>
        <w:sz w:val="22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B8C0C16"/>
    <w:multiLevelType w:val="multilevel"/>
    <w:tmpl w:val="0ACC9E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5" w15:restartNumberingAfterBreak="0">
    <w:nsid w:val="7D6F63DC"/>
    <w:multiLevelType w:val="hybridMultilevel"/>
    <w:tmpl w:val="B5E8001C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0"/>
  </w:num>
  <w:num w:numId="3">
    <w:abstractNumId w:val="0"/>
  </w:num>
  <w:num w:numId="4">
    <w:abstractNumId w:val="2"/>
  </w:num>
  <w:num w:numId="5">
    <w:abstractNumId w:val="4"/>
  </w:num>
  <w:num w:numId="6">
    <w:abstractNumId w:val="5"/>
  </w:num>
  <w:num w:numId="7">
    <w:abstractNumId w:val="10"/>
  </w:num>
  <w:num w:numId="8">
    <w:abstractNumId w:val="27"/>
  </w:num>
  <w:num w:numId="9">
    <w:abstractNumId w:val="11"/>
  </w:num>
  <w:num w:numId="10">
    <w:abstractNumId w:val="30"/>
  </w:num>
  <w:num w:numId="11">
    <w:abstractNumId w:val="18"/>
  </w:num>
  <w:num w:numId="12">
    <w:abstractNumId w:val="13"/>
  </w:num>
  <w:num w:numId="13">
    <w:abstractNumId w:val="19"/>
  </w:num>
  <w:num w:numId="14">
    <w:abstractNumId w:val="15"/>
  </w:num>
  <w:num w:numId="15">
    <w:abstractNumId w:val="25"/>
  </w:num>
  <w:num w:numId="16">
    <w:abstractNumId w:val="32"/>
  </w:num>
  <w:num w:numId="17">
    <w:abstractNumId w:val="16"/>
  </w:num>
  <w:num w:numId="18">
    <w:abstractNumId w:val="14"/>
  </w:num>
  <w:num w:numId="19">
    <w:abstractNumId w:val="23"/>
  </w:num>
  <w:num w:numId="20">
    <w:abstractNumId w:val="26"/>
  </w:num>
  <w:num w:numId="21">
    <w:abstractNumId w:val="22"/>
  </w:num>
  <w:num w:numId="22">
    <w:abstractNumId w:val="9"/>
  </w:num>
  <w:num w:numId="23">
    <w:abstractNumId w:val="31"/>
  </w:num>
  <w:num w:numId="24">
    <w:abstractNumId w:val="8"/>
  </w:num>
  <w:num w:numId="25">
    <w:abstractNumId w:val="34"/>
  </w:num>
  <w:num w:numId="26">
    <w:abstractNumId w:val="17"/>
  </w:num>
  <w:num w:numId="27">
    <w:abstractNumId w:val="29"/>
  </w:num>
  <w:num w:numId="28">
    <w:abstractNumId w:val="21"/>
  </w:num>
  <w:num w:numId="29">
    <w:abstractNumId w:val="35"/>
  </w:num>
  <w:num w:numId="30">
    <w:abstractNumId w:val="33"/>
  </w:num>
  <w:num w:numId="31">
    <w:abstractNumId w:val="28"/>
  </w:num>
  <w:num w:numId="32">
    <w:abstractNumId w:val="1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2935"/>
    <w:rsid w:val="00000051"/>
    <w:rsid w:val="00003F09"/>
    <w:rsid w:val="00006262"/>
    <w:rsid w:val="0002304D"/>
    <w:rsid w:val="000316FE"/>
    <w:rsid w:val="00031A88"/>
    <w:rsid w:val="0003399F"/>
    <w:rsid w:val="00034643"/>
    <w:rsid w:val="00034E8A"/>
    <w:rsid w:val="00043353"/>
    <w:rsid w:val="000451BB"/>
    <w:rsid w:val="00050EF2"/>
    <w:rsid w:val="00052836"/>
    <w:rsid w:val="00053C17"/>
    <w:rsid w:val="000609D6"/>
    <w:rsid w:val="00070919"/>
    <w:rsid w:val="00074D2C"/>
    <w:rsid w:val="00087263"/>
    <w:rsid w:val="00090BFC"/>
    <w:rsid w:val="00090F76"/>
    <w:rsid w:val="000B669D"/>
    <w:rsid w:val="000C0522"/>
    <w:rsid w:val="000C0724"/>
    <w:rsid w:val="000C5861"/>
    <w:rsid w:val="000C6D3B"/>
    <w:rsid w:val="000D1C5C"/>
    <w:rsid w:val="000D558F"/>
    <w:rsid w:val="000D5DF9"/>
    <w:rsid w:val="000D6941"/>
    <w:rsid w:val="000F4FB7"/>
    <w:rsid w:val="000F5C8A"/>
    <w:rsid w:val="00101D22"/>
    <w:rsid w:val="001059B2"/>
    <w:rsid w:val="00105D8F"/>
    <w:rsid w:val="00106C3B"/>
    <w:rsid w:val="00122F6D"/>
    <w:rsid w:val="00126B72"/>
    <w:rsid w:val="00134912"/>
    <w:rsid w:val="00137265"/>
    <w:rsid w:val="00137FD6"/>
    <w:rsid w:val="00143E41"/>
    <w:rsid w:val="00144E73"/>
    <w:rsid w:val="00145EF1"/>
    <w:rsid w:val="001469DB"/>
    <w:rsid w:val="00146A17"/>
    <w:rsid w:val="00153B91"/>
    <w:rsid w:val="001558DB"/>
    <w:rsid w:val="00162418"/>
    <w:rsid w:val="00165BCC"/>
    <w:rsid w:val="00180E1D"/>
    <w:rsid w:val="00181666"/>
    <w:rsid w:val="00185960"/>
    <w:rsid w:val="0019249E"/>
    <w:rsid w:val="001A252A"/>
    <w:rsid w:val="001A4C0A"/>
    <w:rsid w:val="001A5C1B"/>
    <w:rsid w:val="001A5E56"/>
    <w:rsid w:val="001A7F9E"/>
    <w:rsid w:val="001C2BAE"/>
    <w:rsid w:val="001C64A7"/>
    <w:rsid w:val="001D11CC"/>
    <w:rsid w:val="001E476F"/>
    <w:rsid w:val="001F59A1"/>
    <w:rsid w:val="00205AD3"/>
    <w:rsid w:val="0021076E"/>
    <w:rsid w:val="00210C59"/>
    <w:rsid w:val="002179D3"/>
    <w:rsid w:val="002208FF"/>
    <w:rsid w:val="00232FDE"/>
    <w:rsid w:val="0023310E"/>
    <w:rsid w:val="002420FD"/>
    <w:rsid w:val="00242203"/>
    <w:rsid w:val="00242EC2"/>
    <w:rsid w:val="00244AFA"/>
    <w:rsid w:val="002527D2"/>
    <w:rsid w:val="00261CD9"/>
    <w:rsid w:val="00267E17"/>
    <w:rsid w:val="00276A3C"/>
    <w:rsid w:val="00280B82"/>
    <w:rsid w:val="00282D10"/>
    <w:rsid w:val="002844EC"/>
    <w:rsid w:val="00284623"/>
    <w:rsid w:val="00292067"/>
    <w:rsid w:val="002936A8"/>
    <w:rsid w:val="002951E0"/>
    <w:rsid w:val="00295774"/>
    <w:rsid w:val="00296FE3"/>
    <w:rsid w:val="002979B0"/>
    <w:rsid w:val="002A289A"/>
    <w:rsid w:val="002A56E3"/>
    <w:rsid w:val="002A625B"/>
    <w:rsid w:val="002B1F57"/>
    <w:rsid w:val="002B25A1"/>
    <w:rsid w:val="002B5551"/>
    <w:rsid w:val="002B5C4F"/>
    <w:rsid w:val="002B6B5D"/>
    <w:rsid w:val="002B6E7B"/>
    <w:rsid w:val="002D209C"/>
    <w:rsid w:val="002D78DD"/>
    <w:rsid w:val="002E0282"/>
    <w:rsid w:val="002E781C"/>
    <w:rsid w:val="002F10A9"/>
    <w:rsid w:val="002F3163"/>
    <w:rsid w:val="002F7BCD"/>
    <w:rsid w:val="00306728"/>
    <w:rsid w:val="00306848"/>
    <w:rsid w:val="0030747D"/>
    <w:rsid w:val="003208D7"/>
    <w:rsid w:val="00320F93"/>
    <w:rsid w:val="0032108E"/>
    <w:rsid w:val="00327E89"/>
    <w:rsid w:val="003302DE"/>
    <w:rsid w:val="00333429"/>
    <w:rsid w:val="003358B5"/>
    <w:rsid w:val="00337D12"/>
    <w:rsid w:val="00341D44"/>
    <w:rsid w:val="00341FC3"/>
    <w:rsid w:val="00354D78"/>
    <w:rsid w:val="003558BA"/>
    <w:rsid w:val="003577EB"/>
    <w:rsid w:val="00372D63"/>
    <w:rsid w:val="003762B7"/>
    <w:rsid w:val="003777BA"/>
    <w:rsid w:val="00383F23"/>
    <w:rsid w:val="0039200A"/>
    <w:rsid w:val="003A1811"/>
    <w:rsid w:val="003A2FA0"/>
    <w:rsid w:val="003A359A"/>
    <w:rsid w:val="003A45F0"/>
    <w:rsid w:val="003A4B4A"/>
    <w:rsid w:val="003A5778"/>
    <w:rsid w:val="003B464E"/>
    <w:rsid w:val="003B467D"/>
    <w:rsid w:val="003B6850"/>
    <w:rsid w:val="003D2F28"/>
    <w:rsid w:val="003E2943"/>
    <w:rsid w:val="003E4D72"/>
    <w:rsid w:val="003F4AD4"/>
    <w:rsid w:val="003F60A2"/>
    <w:rsid w:val="00400F51"/>
    <w:rsid w:val="00405C76"/>
    <w:rsid w:val="00405F2E"/>
    <w:rsid w:val="00406985"/>
    <w:rsid w:val="004119D9"/>
    <w:rsid w:val="00411A3C"/>
    <w:rsid w:val="00424865"/>
    <w:rsid w:val="00432740"/>
    <w:rsid w:val="00432FFD"/>
    <w:rsid w:val="00435760"/>
    <w:rsid w:val="004376B4"/>
    <w:rsid w:val="00456BD4"/>
    <w:rsid w:val="00457209"/>
    <w:rsid w:val="004637B0"/>
    <w:rsid w:val="004647EB"/>
    <w:rsid w:val="00464B42"/>
    <w:rsid w:val="00464CFF"/>
    <w:rsid w:val="00467922"/>
    <w:rsid w:val="00473AEC"/>
    <w:rsid w:val="00483D7F"/>
    <w:rsid w:val="004859AE"/>
    <w:rsid w:val="004865F7"/>
    <w:rsid w:val="0049065A"/>
    <w:rsid w:val="004A1884"/>
    <w:rsid w:val="004B1818"/>
    <w:rsid w:val="004B2EDE"/>
    <w:rsid w:val="004C03A4"/>
    <w:rsid w:val="004C2E93"/>
    <w:rsid w:val="004C3212"/>
    <w:rsid w:val="004C6B02"/>
    <w:rsid w:val="004D2B7B"/>
    <w:rsid w:val="004D3626"/>
    <w:rsid w:val="004E7821"/>
    <w:rsid w:val="004F7EB4"/>
    <w:rsid w:val="005031F8"/>
    <w:rsid w:val="00503BDA"/>
    <w:rsid w:val="005140D6"/>
    <w:rsid w:val="00517798"/>
    <w:rsid w:val="00534DE6"/>
    <w:rsid w:val="00540FD2"/>
    <w:rsid w:val="00541DB3"/>
    <w:rsid w:val="00546A1A"/>
    <w:rsid w:val="00547D55"/>
    <w:rsid w:val="00551D57"/>
    <w:rsid w:val="005557C9"/>
    <w:rsid w:val="00561D84"/>
    <w:rsid w:val="00564478"/>
    <w:rsid w:val="0056567B"/>
    <w:rsid w:val="00574A2C"/>
    <w:rsid w:val="0058439D"/>
    <w:rsid w:val="005918BB"/>
    <w:rsid w:val="005C358E"/>
    <w:rsid w:val="005C5638"/>
    <w:rsid w:val="005D4909"/>
    <w:rsid w:val="005E0FA3"/>
    <w:rsid w:val="005E162A"/>
    <w:rsid w:val="005E237E"/>
    <w:rsid w:val="005E3E46"/>
    <w:rsid w:val="005E4371"/>
    <w:rsid w:val="005E6C39"/>
    <w:rsid w:val="005F25BB"/>
    <w:rsid w:val="005F3E39"/>
    <w:rsid w:val="005F777F"/>
    <w:rsid w:val="006030D9"/>
    <w:rsid w:val="006039E6"/>
    <w:rsid w:val="00604B26"/>
    <w:rsid w:val="006101BB"/>
    <w:rsid w:val="0061621F"/>
    <w:rsid w:val="006245A4"/>
    <w:rsid w:val="006247E9"/>
    <w:rsid w:val="006260FA"/>
    <w:rsid w:val="00635A90"/>
    <w:rsid w:val="0063646D"/>
    <w:rsid w:val="006378E9"/>
    <w:rsid w:val="00644C23"/>
    <w:rsid w:val="00645AC0"/>
    <w:rsid w:val="00652683"/>
    <w:rsid w:val="00654EF2"/>
    <w:rsid w:val="00655A2B"/>
    <w:rsid w:val="00663499"/>
    <w:rsid w:val="0066623C"/>
    <w:rsid w:val="00666F2F"/>
    <w:rsid w:val="006831D5"/>
    <w:rsid w:val="00683549"/>
    <w:rsid w:val="0068672C"/>
    <w:rsid w:val="00686B4A"/>
    <w:rsid w:val="00690D9A"/>
    <w:rsid w:val="00692922"/>
    <w:rsid w:val="00695A0A"/>
    <w:rsid w:val="006A18ED"/>
    <w:rsid w:val="006A3F08"/>
    <w:rsid w:val="006A44C8"/>
    <w:rsid w:val="006B78CF"/>
    <w:rsid w:val="006C4C8A"/>
    <w:rsid w:val="006D1851"/>
    <w:rsid w:val="006E0B50"/>
    <w:rsid w:val="006E5AAC"/>
    <w:rsid w:val="006E7D67"/>
    <w:rsid w:val="00704261"/>
    <w:rsid w:val="007042F5"/>
    <w:rsid w:val="00711DD7"/>
    <w:rsid w:val="00721532"/>
    <w:rsid w:val="00721D94"/>
    <w:rsid w:val="0072510D"/>
    <w:rsid w:val="00735238"/>
    <w:rsid w:val="00737647"/>
    <w:rsid w:val="0074442E"/>
    <w:rsid w:val="00746A7A"/>
    <w:rsid w:val="00756921"/>
    <w:rsid w:val="00757CFF"/>
    <w:rsid w:val="00765AC4"/>
    <w:rsid w:val="007674F3"/>
    <w:rsid w:val="007739CA"/>
    <w:rsid w:val="0078060C"/>
    <w:rsid w:val="00793CC4"/>
    <w:rsid w:val="00794713"/>
    <w:rsid w:val="007A1016"/>
    <w:rsid w:val="007B3DA6"/>
    <w:rsid w:val="007B69B3"/>
    <w:rsid w:val="007C2A7D"/>
    <w:rsid w:val="007D0ECE"/>
    <w:rsid w:val="007D3A23"/>
    <w:rsid w:val="007E4B65"/>
    <w:rsid w:val="007F32A9"/>
    <w:rsid w:val="007F4790"/>
    <w:rsid w:val="00800EAF"/>
    <w:rsid w:val="008219DB"/>
    <w:rsid w:val="008224D8"/>
    <w:rsid w:val="0082793E"/>
    <w:rsid w:val="00827B6D"/>
    <w:rsid w:val="008350FC"/>
    <w:rsid w:val="00840D74"/>
    <w:rsid w:val="00842303"/>
    <w:rsid w:val="00843BB9"/>
    <w:rsid w:val="008452D5"/>
    <w:rsid w:val="00846102"/>
    <w:rsid w:val="00846169"/>
    <w:rsid w:val="008469F3"/>
    <w:rsid w:val="00862B8E"/>
    <w:rsid w:val="00866787"/>
    <w:rsid w:val="00870BF9"/>
    <w:rsid w:val="0087744D"/>
    <w:rsid w:val="00883871"/>
    <w:rsid w:val="00884C15"/>
    <w:rsid w:val="00886B34"/>
    <w:rsid w:val="00892FE9"/>
    <w:rsid w:val="008931EF"/>
    <w:rsid w:val="00897717"/>
    <w:rsid w:val="008A12DF"/>
    <w:rsid w:val="008B3EB5"/>
    <w:rsid w:val="008D101E"/>
    <w:rsid w:val="008D32F4"/>
    <w:rsid w:val="008D7FED"/>
    <w:rsid w:val="008E4705"/>
    <w:rsid w:val="00902BAF"/>
    <w:rsid w:val="00903DAF"/>
    <w:rsid w:val="009129FD"/>
    <w:rsid w:val="00920A0B"/>
    <w:rsid w:val="00921577"/>
    <w:rsid w:val="00934307"/>
    <w:rsid w:val="00946ECE"/>
    <w:rsid w:val="00951001"/>
    <w:rsid w:val="00952AD6"/>
    <w:rsid w:val="00953D0F"/>
    <w:rsid w:val="0095418C"/>
    <w:rsid w:val="00960FF1"/>
    <w:rsid w:val="0096732C"/>
    <w:rsid w:val="00993F75"/>
    <w:rsid w:val="009A1664"/>
    <w:rsid w:val="009A45EA"/>
    <w:rsid w:val="009A4F14"/>
    <w:rsid w:val="009B0CB9"/>
    <w:rsid w:val="009B162F"/>
    <w:rsid w:val="009B2935"/>
    <w:rsid w:val="009D04DE"/>
    <w:rsid w:val="009D2114"/>
    <w:rsid w:val="009D74E1"/>
    <w:rsid w:val="009E470C"/>
    <w:rsid w:val="009E7E71"/>
    <w:rsid w:val="009F02CF"/>
    <w:rsid w:val="009F079E"/>
    <w:rsid w:val="009F7B33"/>
    <w:rsid w:val="00A01ACC"/>
    <w:rsid w:val="00A036F3"/>
    <w:rsid w:val="00A10026"/>
    <w:rsid w:val="00A140E0"/>
    <w:rsid w:val="00A15B7F"/>
    <w:rsid w:val="00A15BA6"/>
    <w:rsid w:val="00A16169"/>
    <w:rsid w:val="00A21E8F"/>
    <w:rsid w:val="00A23134"/>
    <w:rsid w:val="00A267CB"/>
    <w:rsid w:val="00A3616A"/>
    <w:rsid w:val="00A42C16"/>
    <w:rsid w:val="00A42EFB"/>
    <w:rsid w:val="00A57FAA"/>
    <w:rsid w:val="00A73661"/>
    <w:rsid w:val="00A73A66"/>
    <w:rsid w:val="00A84A77"/>
    <w:rsid w:val="00A84E28"/>
    <w:rsid w:val="00A8502B"/>
    <w:rsid w:val="00A85839"/>
    <w:rsid w:val="00A90536"/>
    <w:rsid w:val="00A913C9"/>
    <w:rsid w:val="00A94619"/>
    <w:rsid w:val="00A95607"/>
    <w:rsid w:val="00A957BC"/>
    <w:rsid w:val="00AA0B1B"/>
    <w:rsid w:val="00AB63AE"/>
    <w:rsid w:val="00AC26FE"/>
    <w:rsid w:val="00AC2C2E"/>
    <w:rsid w:val="00AC2D7E"/>
    <w:rsid w:val="00AC3ED6"/>
    <w:rsid w:val="00AC4953"/>
    <w:rsid w:val="00AD51B2"/>
    <w:rsid w:val="00AD5F6D"/>
    <w:rsid w:val="00AF0B9F"/>
    <w:rsid w:val="00AF4884"/>
    <w:rsid w:val="00AF4BF8"/>
    <w:rsid w:val="00AF4ECF"/>
    <w:rsid w:val="00AF5622"/>
    <w:rsid w:val="00B000F0"/>
    <w:rsid w:val="00B0250D"/>
    <w:rsid w:val="00B07317"/>
    <w:rsid w:val="00B07A7B"/>
    <w:rsid w:val="00B11603"/>
    <w:rsid w:val="00B119CC"/>
    <w:rsid w:val="00B14690"/>
    <w:rsid w:val="00B17AD6"/>
    <w:rsid w:val="00B207B7"/>
    <w:rsid w:val="00B23218"/>
    <w:rsid w:val="00B25B6C"/>
    <w:rsid w:val="00B277FE"/>
    <w:rsid w:val="00B35381"/>
    <w:rsid w:val="00B40AE1"/>
    <w:rsid w:val="00B4639B"/>
    <w:rsid w:val="00B52FBD"/>
    <w:rsid w:val="00B53217"/>
    <w:rsid w:val="00B541F6"/>
    <w:rsid w:val="00B54288"/>
    <w:rsid w:val="00B57346"/>
    <w:rsid w:val="00B63D8B"/>
    <w:rsid w:val="00B647CE"/>
    <w:rsid w:val="00B7115B"/>
    <w:rsid w:val="00B7195D"/>
    <w:rsid w:val="00B905CF"/>
    <w:rsid w:val="00B9072A"/>
    <w:rsid w:val="00B92C93"/>
    <w:rsid w:val="00B9706A"/>
    <w:rsid w:val="00BA01EF"/>
    <w:rsid w:val="00BA3E0D"/>
    <w:rsid w:val="00BC19A5"/>
    <w:rsid w:val="00BC356C"/>
    <w:rsid w:val="00BC39E6"/>
    <w:rsid w:val="00BC4C37"/>
    <w:rsid w:val="00BC514A"/>
    <w:rsid w:val="00BC51F5"/>
    <w:rsid w:val="00BD35FD"/>
    <w:rsid w:val="00BD6722"/>
    <w:rsid w:val="00BE6B8E"/>
    <w:rsid w:val="00BE6D15"/>
    <w:rsid w:val="00BF59ED"/>
    <w:rsid w:val="00BF6F0D"/>
    <w:rsid w:val="00C01293"/>
    <w:rsid w:val="00C03404"/>
    <w:rsid w:val="00C040F5"/>
    <w:rsid w:val="00C0441E"/>
    <w:rsid w:val="00C04940"/>
    <w:rsid w:val="00C057C7"/>
    <w:rsid w:val="00C10C0F"/>
    <w:rsid w:val="00C13B20"/>
    <w:rsid w:val="00C15A8B"/>
    <w:rsid w:val="00C235F9"/>
    <w:rsid w:val="00C25BCD"/>
    <w:rsid w:val="00C275B7"/>
    <w:rsid w:val="00C40FF7"/>
    <w:rsid w:val="00C420EC"/>
    <w:rsid w:val="00C53126"/>
    <w:rsid w:val="00C53E8B"/>
    <w:rsid w:val="00C568A4"/>
    <w:rsid w:val="00C72F81"/>
    <w:rsid w:val="00C74580"/>
    <w:rsid w:val="00C82C3E"/>
    <w:rsid w:val="00C843A5"/>
    <w:rsid w:val="00C9144D"/>
    <w:rsid w:val="00C9239C"/>
    <w:rsid w:val="00C92AAD"/>
    <w:rsid w:val="00CA09EB"/>
    <w:rsid w:val="00CA425D"/>
    <w:rsid w:val="00CB0F70"/>
    <w:rsid w:val="00CC0833"/>
    <w:rsid w:val="00CC1C0C"/>
    <w:rsid w:val="00CC6698"/>
    <w:rsid w:val="00CD3F2D"/>
    <w:rsid w:val="00CD7F85"/>
    <w:rsid w:val="00CE171B"/>
    <w:rsid w:val="00CE430D"/>
    <w:rsid w:val="00CE5D52"/>
    <w:rsid w:val="00CE6DFA"/>
    <w:rsid w:val="00CE7A65"/>
    <w:rsid w:val="00CF01A5"/>
    <w:rsid w:val="00CF02FE"/>
    <w:rsid w:val="00CF356D"/>
    <w:rsid w:val="00CF363F"/>
    <w:rsid w:val="00D004AF"/>
    <w:rsid w:val="00D017F8"/>
    <w:rsid w:val="00D040C9"/>
    <w:rsid w:val="00D05644"/>
    <w:rsid w:val="00D061ED"/>
    <w:rsid w:val="00D121E2"/>
    <w:rsid w:val="00D15D81"/>
    <w:rsid w:val="00D2143C"/>
    <w:rsid w:val="00D24039"/>
    <w:rsid w:val="00D26C5B"/>
    <w:rsid w:val="00D313C6"/>
    <w:rsid w:val="00D34EFB"/>
    <w:rsid w:val="00D42EFA"/>
    <w:rsid w:val="00D448A6"/>
    <w:rsid w:val="00D456A4"/>
    <w:rsid w:val="00D46870"/>
    <w:rsid w:val="00D90272"/>
    <w:rsid w:val="00D94CCE"/>
    <w:rsid w:val="00DB1C62"/>
    <w:rsid w:val="00DB39A3"/>
    <w:rsid w:val="00DB4301"/>
    <w:rsid w:val="00DB46C2"/>
    <w:rsid w:val="00DB6C3D"/>
    <w:rsid w:val="00DC1619"/>
    <w:rsid w:val="00DC50C0"/>
    <w:rsid w:val="00DC7F7D"/>
    <w:rsid w:val="00DD6958"/>
    <w:rsid w:val="00DE42F8"/>
    <w:rsid w:val="00DE4557"/>
    <w:rsid w:val="00DF3861"/>
    <w:rsid w:val="00DF3D00"/>
    <w:rsid w:val="00DF421C"/>
    <w:rsid w:val="00DF42BA"/>
    <w:rsid w:val="00DF7211"/>
    <w:rsid w:val="00E009EE"/>
    <w:rsid w:val="00E0256E"/>
    <w:rsid w:val="00E17EBD"/>
    <w:rsid w:val="00E242C6"/>
    <w:rsid w:val="00E25AC0"/>
    <w:rsid w:val="00E25B70"/>
    <w:rsid w:val="00E5488F"/>
    <w:rsid w:val="00E555D6"/>
    <w:rsid w:val="00E600A9"/>
    <w:rsid w:val="00E605D7"/>
    <w:rsid w:val="00E6062F"/>
    <w:rsid w:val="00E7279C"/>
    <w:rsid w:val="00E748D1"/>
    <w:rsid w:val="00E94903"/>
    <w:rsid w:val="00E956CF"/>
    <w:rsid w:val="00EA0082"/>
    <w:rsid w:val="00EA250C"/>
    <w:rsid w:val="00EA2A04"/>
    <w:rsid w:val="00EA5599"/>
    <w:rsid w:val="00EA7205"/>
    <w:rsid w:val="00EA7DFC"/>
    <w:rsid w:val="00EB4862"/>
    <w:rsid w:val="00EC4514"/>
    <w:rsid w:val="00ED2BE8"/>
    <w:rsid w:val="00ED419E"/>
    <w:rsid w:val="00EE0651"/>
    <w:rsid w:val="00EE5CD6"/>
    <w:rsid w:val="00EF473F"/>
    <w:rsid w:val="00EF7143"/>
    <w:rsid w:val="00F02D4B"/>
    <w:rsid w:val="00F12C6B"/>
    <w:rsid w:val="00F13512"/>
    <w:rsid w:val="00F148F7"/>
    <w:rsid w:val="00F15225"/>
    <w:rsid w:val="00F258FB"/>
    <w:rsid w:val="00F25EEA"/>
    <w:rsid w:val="00F40B4F"/>
    <w:rsid w:val="00F4169C"/>
    <w:rsid w:val="00F443ED"/>
    <w:rsid w:val="00F44DF6"/>
    <w:rsid w:val="00F506AD"/>
    <w:rsid w:val="00F548C4"/>
    <w:rsid w:val="00F6707F"/>
    <w:rsid w:val="00F7023A"/>
    <w:rsid w:val="00F75E2B"/>
    <w:rsid w:val="00FA2A4E"/>
    <w:rsid w:val="00FA5D78"/>
    <w:rsid w:val="00FA64C6"/>
    <w:rsid w:val="00FB1C03"/>
    <w:rsid w:val="00FB211B"/>
    <w:rsid w:val="00FB2A0B"/>
    <w:rsid w:val="00FB75BE"/>
    <w:rsid w:val="00FC19A1"/>
    <w:rsid w:val="00FC4DB4"/>
    <w:rsid w:val="00FE4265"/>
    <w:rsid w:val="00FE5960"/>
    <w:rsid w:val="00FF6A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4524F19"/>
  <w15:docId w15:val="{E85B39F7-DD5E-4F07-9C3B-DB4CED9D0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lv-LV" w:eastAsia="lv-LV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Parasts">
    <w:name w:val="Normal"/>
    <w:qFormat/>
    <w:rsid w:val="009B2935"/>
    <w:rPr>
      <w:sz w:val="24"/>
      <w:szCs w:val="24"/>
      <w:lang w:val="en-GB" w:eastAsia="en-US"/>
    </w:rPr>
  </w:style>
  <w:style w:type="paragraph" w:styleId="Virsraksts1">
    <w:name w:val="heading 1"/>
    <w:basedOn w:val="Parasts"/>
    <w:next w:val="Parasts"/>
    <w:link w:val="Virsraksts1Rakstz"/>
    <w:qFormat/>
    <w:rsid w:val="00902BAF"/>
    <w:pPr>
      <w:keepNext/>
      <w:jc w:val="center"/>
      <w:outlineLvl w:val="0"/>
    </w:pPr>
    <w:rPr>
      <w:b/>
      <w:szCs w:val="20"/>
      <w:lang w:val="lv-LV"/>
    </w:rPr>
  </w:style>
  <w:style w:type="paragraph" w:styleId="Virsraksts2">
    <w:name w:val="heading 2"/>
    <w:basedOn w:val="Parasts"/>
    <w:next w:val="Parasts"/>
    <w:link w:val="Virsraksts2Rakstz"/>
    <w:unhideWhenUsed/>
    <w:qFormat/>
    <w:rsid w:val="004C03A4"/>
    <w:pPr>
      <w:keepNext/>
      <w:spacing w:before="240" w:after="60"/>
      <w:outlineLvl w:val="1"/>
    </w:pPr>
    <w:rPr>
      <w:rFonts w:ascii="Cambria" w:eastAsia="SimSun" w:hAnsi="Cambria" w:cs="DokChampa"/>
      <w:b/>
      <w:bCs/>
      <w:i/>
      <w:iCs/>
      <w:sz w:val="28"/>
      <w:szCs w:val="28"/>
    </w:rPr>
  </w:style>
  <w:style w:type="paragraph" w:styleId="Virsraksts3">
    <w:name w:val="heading 3"/>
    <w:basedOn w:val="Parasts"/>
    <w:next w:val="Parasts"/>
    <w:link w:val="Virsraksts3Rakstz"/>
    <w:unhideWhenUsed/>
    <w:qFormat/>
    <w:rsid w:val="004C03A4"/>
    <w:pPr>
      <w:keepNext/>
      <w:spacing w:before="240" w:after="60"/>
      <w:outlineLvl w:val="2"/>
    </w:pPr>
    <w:rPr>
      <w:rFonts w:ascii="Cambria" w:eastAsia="SimSun" w:hAnsi="Cambria" w:cs="DokChampa"/>
      <w:b/>
      <w:bCs/>
      <w:sz w:val="26"/>
      <w:szCs w:val="26"/>
    </w:rPr>
  </w:style>
  <w:style w:type="paragraph" w:styleId="Virsraksts4">
    <w:name w:val="heading 4"/>
    <w:basedOn w:val="Parasts"/>
    <w:next w:val="Parasts"/>
    <w:link w:val="Virsraksts4Rakstz"/>
    <w:qFormat/>
    <w:rsid w:val="004C03A4"/>
    <w:pPr>
      <w:keepNext/>
      <w:suppressAutoHyphens/>
      <w:outlineLvl w:val="3"/>
    </w:pPr>
    <w:rPr>
      <w:i/>
      <w:iCs/>
      <w:lang w:val="lv-LV" w:eastAsia="ar-SA"/>
    </w:rPr>
  </w:style>
  <w:style w:type="paragraph" w:styleId="Virsraksts5">
    <w:name w:val="heading 5"/>
    <w:basedOn w:val="Parasts"/>
    <w:next w:val="Parasts"/>
    <w:link w:val="Virsraksts5Rakstz"/>
    <w:qFormat/>
    <w:rsid w:val="004C03A4"/>
    <w:pPr>
      <w:keepNext/>
      <w:suppressAutoHyphens/>
      <w:jc w:val="both"/>
      <w:outlineLvl w:val="4"/>
    </w:pPr>
    <w:rPr>
      <w:i/>
      <w:iCs/>
      <w:szCs w:val="20"/>
      <w:lang w:val="lv-LV" w:eastAsia="ar-SA"/>
    </w:rPr>
  </w:style>
  <w:style w:type="paragraph" w:styleId="Virsraksts6">
    <w:name w:val="heading 6"/>
    <w:basedOn w:val="Parasts"/>
    <w:next w:val="Parasts"/>
    <w:link w:val="Virsraksts6Rakstz"/>
    <w:qFormat/>
    <w:rsid w:val="004C03A4"/>
    <w:pPr>
      <w:keepNext/>
      <w:suppressAutoHyphens/>
      <w:jc w:val="both"/>
      <w:outlineLvl w:val="5"/>
    </w:pPr>
    <w:rPr>
      <w:b/>
      <w:bCs/>
      <w:lang w:val="lv-LV" w:eastAsia="ar-SA"/>
    </w:rPr>
  </w:style>
  <w:style w:type="paragraph" w:styleId="Virsraksts7">
    <w:name w:val="heading 7"/>
    <w:basedOn w:val="Parasts"/>
    <w:next w:val="Parasts"/>
    <w:link w:val="Virsraksts7Rakstz"/>
    <w:qFormat/>
    <w:rsid w:val="004C03A4"/>
    <w:pPr>
      <w:suppressAutoHyphens/>
      <w:spacing w:before="240" w:after="60"/>
      <w:outlineLvl w:val="6"/>
    </w:pPr>
    <w:rPr>
      <w:rFonts w:ascii="Calibri" w:hAnsi="Calibri" w:cs="DokChampa"/>
      <w:lang w:val="lv-LV" w:eastAsia="ar-SA"/>
    </w:rPr>
  </w:style>
  <w:style w:type="paragraph" w:styleId="Virsraksts8">
    <w:name w:val="heading 8"/>
    <w:basedOn w:val="Parasts"/>
    <w:next w:val="Parasts"/>
    <w:link w:val="Virsraksts8Rakstz"/>
    <w:qFormat/>
    <w:rsid w:val="004C03A4"/>
    <w:pPr>
      <w:tabs>
        <w:tab w:val="left" w:pos="4014"/>
      </w:tabs>
      <w:spacing w:before="240" w:after="60"/>
      <w:ind w:left="2007" w:hanging="1440"/>
      <w:jc w:val="both"/>
      <w:outlineLvl w:val="7"/>
    </w:pPr>
    <w:rPr>
      <w:i/>
      <w:iCs/>
      <w:lang w:val="lv-LV" w:eastAsia="ar-SA"/>
    </w:rPr>
  </w:style>
  <w:style w:type="paragraph" w:styleId="Virsraksts9">
    <w:name w:val="heading 9"/>
    <w:basedOn w:val="Parasts"/>
    <w:next w:val="Parasts"/>
    <w:link w:val="Virsraksts9Rakstz"/>
    <w:qFormat/>
    <w:rsid w:val="004C03A4"/>
    <w:pPr>
      <w:tabs>
        <w:tab w:val="left" w:pos="4302"/>
      </w:tabs>
      <w:spacing w:before="240" w:after="60"/>
      <w:ind w:left="2151" w:hanging="1584"/>
      <w:jc w:val="both"/>
      <w:outlineLvl w:val="8"/>
    </w:pPr>
    <w:rPr>
      <w:rFonts w:ascii="Arial" w:hAnsi="Arial" w:cs="Arial"/>
      <w:sz w:val="22"/>
      <w:szCs w:val="22"/>
      <w:lang w:val="lv-LV" w:eastAsia="ar-SA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Galvene">
    <w:name w:val="header"/>
    <w:basedOn w:val="Parasts"/>
    <w:link w:val="GalveneRakstz"/>
    <w:rsid w:val="009B2935"/>
    <w:pPr>
      <w:tabs>
        <w:tab w:val="center" w:pos="4153"/>
        <w:tab w:val="right" w:pos="8306"/>
      </w:tabs>
    </w:pPr>
    <w:rPr>
      <w:bCs/>
      <w:sz w:val="28"/>
      <w:szCs w:val="28"/>
    </w:rPr>
  </w:style>
  <w:style w:type="paragraph" w:styleId="Kjene">
    <w:name w:val="footer"/>
    <w:basedOn w:val="Parasts"/>
    <w:link w:val="KjeneRakstz"/>
    <w:rsid w:val="009B2935"/>
    <w:pPr>
      <w:tabs>
        <w:tab w:val="center" w:pos="4153"/>
        <w:tab w:val="right" w:pos="8306"/>
      </w:tabs>
    </w:pPr>
    <w:rPr>
      <w:bCs/>
      <w:sz w:val="28"/>
      <w:szCs w:val="28"/>
    </w:rPr>
  </w:style>
  <w:style w:type="paragraph" w:styleId="Vresteksts">
    <w:name w:val="footnote text"/>
    <w:basedOn w:val="Parasts"/>
    <w:rsid w:val="009B2935"/>
    <w:rPr>
      <w:bCs/>
      <w:sz w:val="20"/>
      <w:szCs w:val="20"/>
    </w:rPr>
  </w:style>
  <w:style w:type="character" w:styleId="Vresatsauce">
    <w:name w:val="footnote reference"/>
    <w:semiHidden/>
    <w:rsid w:val="009B2935"/>
    <w:rPr>
      <w:vertAlign w:val="superscript"/>
    </w:rPr>
  </w:style>
  <w:style w:type="character" w:styleId="Lappusesnumurs">
    <w:name w:val="page number"/>
    <w:basedOn w:val="Noklusjumarindkopasfonts"/>
    <w:rsid w:val="009B2935"/>
  </w:style>
  <w:style w:type="paragraph" w:customStyle="1" w:styleId="Char">
    <w:name w:val="Char"/>
    <w:basedOn w:val="Parasts"/>
    <w:rsid w:val="009B2935"/>
    <w:pPr>
      <w:spacing w:after="160" w:line="240" w:lineRule="exact"/>
    </w:pPr>
    <w:rPr>
      <w:rFonts w:ascii="Tahoma" w:hAnsi="Tahoma"/>
      <w:sz w:val="20"/>
      <w:szCs w:val="20"/>
      <w:lang w:val="en-US"/>
    </w:rPr>
  </w:style>
  <w:style w:type="paragraph" w:styleId="Parakstszemobjekta">
    <w:name w:val="caption"/>
    <w:basedOn w:val="Parasts"/>
    <w:next w:val="Parasts"/>
    <w:qFormat/>
    <w:rsid w:val="009B2935"/>
    <w:pPr>
      <w:spacing w:before="120"/>
      <w:jc w:val="center"/>
    </w:pPr>
    <w:rPr>
      <w:sz w:val="28"/>
      <w:szCs w:val="20"/>
      <w:lang w:eastAsia="lv-LV"/>
    </w:rPr>
  </w:style>
  <w:style w:type="paragraph" w:styleId="Pamatteksts3">
    <w:name w:val="Body Text 3"/>
    <w:basedOn w:val="Parasts"/>
    <w:rsid w:val="009B2935"/>
    <w:pPr>
      <w:spacing w:after="120"/>
    </w:pPr>
    <w:rPr>
      <w:sz w:val="16"/>
      <w:szCs w:val="16"/>
      <w:lang w:val="en-US"/>
    </w:rPr>
  </w:style>
  <w:style w:type="paragraph" w:styleId="Balonteksts">
    <w:name w:val="Balloon Text"/>
    <w:basedOn w:val="Parasts"/>
    <w:semiHidden/>
    <w:rsid w:val="00534DE6"/>
    <w:rPr>
      <w:rFonts w:ascii="Tahoma" w:hAnsi="Tahoma" w:cs="Tahoma"/>
      <w:sz w:val="16"/>
      <w:szCs w:val="16"/>
    </w:rPr>
  </w:style>
  <w:style w:type="character" w:customStyle="1" w:styleId="GalveneRakstz">
    <w:name w:val="Galvene Rakstz."/>
    <w:link w:val="Galvene"/>
    <w:rsid w:val="00CC1C0C"/>
    <w:rPr>
      <w:bCs/>
      <w:sz w:val="28"/>
      <w:szCs w:val="28"/>
      <w:lang w:val="en-GB" w:eastAsia="en-US" w:bidi="ar-SA"/>
    </w:rPr>
  </w:style>
  <w:style w:type="paragraph" w:customStyle="1" w:styleId="RakstzCharCharRakstzCharCharRakstz">
    <w:name w:val="Rakstz. Char Char Rakstz. Char Char Rakstz."/>
    <w:basedOn w:val="Parasts"/>
    <w:rsid w:val="00737647"/>
    <w:pPr>
      <w:spacing w:after="160" w:line="240" w:lineRule="exact"/>
    </w:pPr>
    <w:rPr>
      <w:rFonts w:ascii="Tahoma" w:hAnsi="Tahoma"/>
      <w:sz w:val="20"/>
      <w:szCs w:val="20"/>
      <w:lang w:val="en-US"/>
    </w:rPr>
  </w:style>
  <w:style w:type="character" w:customStyle="1" w:styleId="colora">
    <w:name w:val="colora"/>
    <w:basedOn w:val="Noklusjumarindkopasfonts"/>
    <w:rsid w:val="00886B34"/>
  </w:style>
  <w:style w:type="character" w:customStyle="1" w:styleId="WW8Num16z0">
    <w:name w:val="WW8Num16z0"/>
    <w:rsid w:val="004119D9"/>
    <w:rPr>
      <w:rFonts w:ascii="Times New Roman" w:hAnsi="Times New Roman" w:cs="Times New Roman"/>
    </w:rPr>
  </w:style>
  <w:style w:type="paragraph" w:customStyle="1" w:styleId="RakstzRakstz">
    <w:name w:val="Rakstz. Rakstz."/>
    <w:basedOn w:val="Parasts"/>
    <w:rsid w:val="004119D9"/>
    <w:pPr>
      <w:spacing w:after="160" w:line="240" w:lineRule="exact"/>
    </w:pPr>
    <w:rPr>
      <w:rFonts w:ascii="Tahoma" w:hAnsi="Tahoma"/>
      <w:sz w:val="20"/>
      <w:szCs w:val="20"/>
      <w:lang w:val="en-US"/>
    </w:rPr>
  </w:style>
  <w:style w:type="character" w:customStyle="1" w:styleId="Virsraksts1Rakstz">
    <w:name w:val="Virsraksts 1 Rakstz."/>
    <w:link w:val="Virsraksts1"/>
    <w:rsid w:val="00902BAF"/>
    <w:rPr>
      <w:b/>
      <w:sz w:val="24"/>
      <w:lang w:eastAsia="en-US" w:bidi="ar-SA"/>
    </w:rPr>
  </w:style>
  <w:style w:type="character" w:customStyle="1" w:styleId="Virsraksts2Rakstz">
    <w:name w:val="Virsraksts 2 Rakstz."/>
    <w:link w:val="Virsraksts2"/>
    <w:semiHidden/>
    <w:rsid w:val="004C03A4"/>
    <w:rPr>
      <w:rFonts w:ascii="Cambria" w:eastAsia="SimSun" w:hAnsi="Cambria" w:cs="DokChampa"/>
      <w:b/>
      <w:bCs/>
      <w:i/>
      <w:iCs/>
      <w:sz w:val="28"/>
      <w:szCs w:val="28"/>
      <w:lang w:val="en-GB" w:eastAsia="en-US" w:bidi="ar-SA"/>
    </w:rPr>
  </w:style>
  <w:style w:type="character" w:customStyle="1" w:styleId="Virsraksts3Rakstz">
    <w:name w:val="Virsraksts 3 Rakstz."/>
    <w:link w:val="Virsraksts3"/>
    <w:semiHidden/>
    <w:rsid w:val="004C03A4"/>
    <w:rPr>
      <w:rFonts w:ascii="Cambria" w:eastAsia="SimSun" w:hAnsi="Cambria" w:cs="DokChampa"/>
      <w:b/>
      <w:bCs/>
      <w:sz w:val="26"/>
      <w:szCs w:val="26"/>
      <w:lang w:val="en-GB" w:eastAsia="en-US" w:bidi="ar-SA"/>
    </w:rPr>
  </w:style>
  <w:style w:type="paragraph" w:styleId="Pamatteksts">
    <w:name w:val="Body Text"/>
    <w:basedOn w:val="Parasts"/>
    <w:link w:val="PamattekstsRakstz"/>
    <w:rsid w:val="004C03A4"/>
    <w:pPr>
      <w:spacing w:after="120"/>
    </w:pPr>
  </w:style>
  <w:style w:type="character" w:customStyle="1" w:styleId="PamattekstsRakstz">
    <w:name w:val="Pamatteksts Rakstz."/>
    <w:link w:val="Pamatteksts"/>
    <w:rsid w:val="004C03A4"/>
    <w:rPr>
      <w:sz w:val="24"/>
      <w:szCs w:val="24"/>
      <w:lang w:val="en-GB" w:eastAsia="en-US" w:bidi="ar-SA"/>
    </w:rPr>
  </w:style>
  <w:style w:type="paragraph" w:styleId="Pamattekstsaratkpi">
    <w:name w:val="Body Text Indent"/>
    <w:basedOn w:val="Parasts"/>
    <w:link w:val="PamattekstsaratkpiRakstz"/>
    <w:rsid w:val="004C03A4"/>
    <w:pPr>
      <w:spacing w:after="120"/>
      <w:ind w:left="283"/>
    </w:pPr>
  </w:style>
  <w:style w:type="character" w:customStyle="1" w:styleId="PamattekstsaratkpiRakstz">
    <w:name w:val="Pamatteksts ar atkāpi Rakstz."/>
    <w:link w:val="Pamattekstsaratkpi"/>
    <w:rsid w:val="004C03A4"/>
    <w:rPr>
      <w:sz w:val="24"/>
      <w:szCs w:val="24"/>
      <w:lang w:val="en-GB" w:eastAsia="en-US" w:bidi="ar-SA"/>
    </w:rPr>
  </w:style>
  <w:style w:type="character" w:customStyle="1" w:styleId="Virsraksts4Rakstz">
    <w:name w:val="Virsraksts 4 Rakstz."/>
    <w:link w:val="Virsraksts4"/>
    <w:rsid w:val="004C03A4"/>
    <w:rPr>
      <w:i/>
      <w:iCs/>
      <w:sz w:val="24"/>
      <w:szCs w:val="24"/>
      <w:lang w:eastAsia="ar-SA" w:bidi="ar-SA"/>
    </w:rPr>
  </w:style>
  <w:style w:type="character" w:customStyle="1" w:styleId="Virsraksts5Rakstz">
    <w:name w:val="Virsraksts 5 Rakstz."/>
    <w:link w:val="Virsraksts5"/>
    <w:rsid w:val="004C03A4"/>
    <w:rPr>
      <w:i/>
      <w:iCs/>
      <w:sz w:val="24"/>
      <w:lang w:eastAsia="ar-SA" w:bidi="ar-SA"/>
    </w:rPr>
  </w:style>
  <w:style w:type="character" w:customStyle="1" w:styleId="Virsraksts6Rakstz">
    <w:name w:val="Virsraksts 6 Rakstz."/>
    <w:link w:val="Virsraksts6"/>
    <w:rsid w:val="004C03A4"/>
    <w:rPr>
      <w:b/>
      <w:bCs/>
      <w:sz w:val="24"/>
      <w:szCs w:val="24"/>
      <w:lang w:eastAsia="ar-SA" w:bidi="ar-SA"/>
    </w:rPr>
  </w:style>
  <w:style w:type="character" w:customStyle="1" w:styleId="Virsraksts7Rakstz">
    <w:name w:val="Virsraksts 7 Rakstz."/>
    <w:link w:val="Virsraksts7"/>
    <w:rsid w:val="004C03A4"/>
    <w:rPr>
      <w:rFonts w:ascii="Calibri" w:hAnsi="Calibri" w:cs="DokChampa"/>
      <w:sz w:val="24"/>
      <w:szCs w:val="24"/>
      <w:lang w:eastAsia="ar-SA" w:bidi="ar-SA"/>
    </w:rPr>
  </w:style>
  <w:style w:type="character" w:customStyle="1" w:styleId="Virsraksts8Rakstz">
    <w:name w:val="Virsraksts 8 Rakstz."/>
    <w:link w:val="Virsraksts8"/>
    <w:rsid w:val="004C03A4"/>
    <w:rPr>
      <w:i/>
      <w:iCs/>
      <w:sz w:val="24"/>
      <w:szCs w:val="24"/>
      <w:lang w:eastAsia="ar-SA" w:bidi="ar-SA"/>
    </w:rPr>
  </w:style>
  <w:style w:type="character" w:customStyle="1" w:styleId="Virsraksts9Rakstz">
    <w:name w:val="Virsraksts 9 Rakstz."/>
    <w:link w:val="Virsraksts9"/>
    <w:rsid w:val="004C03A4"/>
    <w:rPr>
      <w:rFonts w:ascii="Arial" w:hAnsi="Arial" w:cs="Arial"/>
      <w:sz w:val="22"/>
      <w:szCs w:val="22"/>
      <w:lang w:eastAsia="ar-SA" w:bidi="ar-SA"/>
    </w:rPr>
  </w:style>
  <w:style w:type="character" w:customStyle="1" w:styleId="WW8Num2z1">
    <w:name w:val="WW8Num2z1"/>
    <w:rsid w:val="004C03A4"/>
    <w:rPr>
      <w:rFonts w:ascii="Courier New" w:hAnsi="Courier New"/>
    </w:rPr>
  </w:style>
  <w:style w:type="character" w:customStyle="1" w:styleId="WW8Num3z0">
    <w:name w:val="WW8Num3z0"/>
    <w:rsid w:val="004C03A4"/>
    <w:rPr>
      <w:rFonts w:ascii="Times New Roman" w:eastAsia="Times New Roman" w:hAnsi="Times New Roman" w:cs="Times New Roman"/>
    </w:rPr>
  </w:style>
  <w:style w:type="character" w:customStyle="1" w:styleId="WW8Num3z1">
    <w:name w:val="WW8Num3z1"/>
    <w:rsid w:val="004C03A4"/>
    <w:rPr>
      <w:rFonts w:ascii="Courier New" w:hAnsi="Courier New"/>
    </w:rPr>
  </w:style>
  <w:style w:type="character" w:customStyle="1" w:styleId="WW8Num3z2">
    <w:name w:val="WW8Num3z2"/>
    <w:rsid w:val="004C03A4"/>
    <w:rPr>
      <w:rFonts w:ascii="Wingdings" w:hAnsi="Wingdings"/>
    </w:rPr>
  </w:style>
  <w:style w:type="character" w:customStyle="1" w:styleId="WW8Num4z0">
    <w:name w:val="WW8Num4z0"/>
    <w:rsid w:val="004C03A4"/>
    <w:rPr>
      <w:b w:val="0"/>
    </w:rPr>
  </w:style>
  <w:style w:type="character" w:customStyle="1" w:styleId="WW8Num5z0">
    <w:name w:val="WW8Num5z0"/>
    <w:rsid w:val="004C03A4"/>
    <w:rPr>
      <w:b w:val="0"/>
    </w:rPr>
  </w:style>
  <w:style w:type="character" w:customStyle="1" w:styleId="WW8Num5z1">
    <w:name w:val="WW8Num5z1"/>
    <w:rsid w:val="004C03A4"/>
    <w:rPr>
      <w:rFonts w:ascii="Times New Roman" w:hAnsi="Times New Roman" w:cs="Times New Roman"/>
      <w:sz w:val="20"/>
      <w:szCs w:val="20"/>
    </w:rPr>
  </w:style>
  <w:style w:type="character" w:customStyle="1" w:styleId="WW8Num6z1">
    <w:name w:val="WW8Num6z1"/>
    <w:rsid w:val="004C03A4"/>
    <w:rPr>
      <w:rFonts w:ascii="Times New Roman" w:hAnsi="Times New Roman" w:cs="Times New Roman"/>
      <w:b w:val="0"/>
      <w:i w:val="0"/>
      <w:sz w:val="20"/>
      <w:szCs w:val="20"/>
    </w:rPr>
  </w:style>
  <w:style w:type="character" w:customStyle="1" w:styleId="WW8Num6z3">
    <w:name w:val="WW8Num6z3"/>
    <w:rsid w:val="004C03A4"/>
    <w:rPr>
      <w:rFonts w:ascii="Wingdings" w:hAnsi="Wingdings"/>
    </w:rPr>
  </w:style>
  <w:style w:type="character" w:customStyle="1" w:styleId="WW8Num7z1">
    <w:name w:val="WW8Num7z1"/>
    <w:rsid w:val="004C03A4"/>
    <w:rPr>
      <w:rFonts w:ascii="Symbol" w:hAnsi="Symbol"/>
      <w:color w:val="auto"/>
      <w:sz w:val="20"/>
      <w:szCs w:val="20"/>
    </w:rPr>
  </w:style>
  <w:style w:type="character" w:customStyle="1" w:styleId="WW8Num11z0">
    <w:name w:val="WW8Num11z0"/>
    <w:rsid w:val="004C03A4"/>
    <w:rPr>
      <w:sz w:val="22"/>
      <w:szCs w:val="22"/>
    </w:rPr>
  </w:style>
  <w:style w:type="character" w:customStyle="1" w:styleId="WW8Num11z1">
    <w:name w:val="WW8Num11z1"/>
    <w:rsid w:val="004C03A4"/>
    <w:rPr>
      <w:strike w:val="0"/>
      <w:dstrike w:val="0"/>
      <w:color w:val="auto"/>
      <w:sz w:val="20"/>
      <w:szCs w:val="20"/>
    </w:rPr>
  </w:style>
  <w:style w:type="character" w:customStyle="1" w:styleId="WW8Num14z0">
    <w:name w:val="WW8Num14z0"/>
    <w:rsid w:val="004C03A4"/>
    <w:rPr>
      <w:rFonts w:cs="Times New Roman"/>
    </w:rPr>
  </w:style>
  <w:style w:type="character" w:customStyle="1" w:styleId="WW8Num18z0">
    <w:name w:val="WW8Num18z0"/>
    <w:rsid w:val="004C03A4"/>
    <w:rPr>
      <w:rFonts w:ascii="Times New Roman" w:hAnsi="Times New Roman" w:cs="Times New Roman"/>
      <w:b w:val="0"/>
    </w:rPr>
  </w:style>
  <w:style w:type="character" w:customStyle="1" w:styleId="WW8Num18z1">
    <w:name w:val="WW8Num18z1"/>
    <w:rsid w:val="004C03A4"/>
    <w:rPr>
      <w:rFonts w:ascii="Symbol" w:hAnsi="Symbol" w:cs="Times New Roman"/>
      <w:b w:val="0"/>
      <w:color w:val="auto"/>
      <w:sz w:val="20"/>
      <w:szCs w:val="20"/>
    </w:rPr>
  </w:style>
  <w:style w:type="character" w:customStyle="1" w:styleId="WW8Num18z2">
    <w:name w:val="WW8Num18z2"/>
    <w:rsid w:val="004C03A4"/>
    <w:rPr>
      <w:color w:val="auto"/>
      <w:sz w:val="20"/>
      <w:szCs w:val="20"/>
    </w:rPr>
  </w:style>
  <w:style w:type="character" w:customStyle="1" w:styleId="WW8Num20z0">
    <w:name w:val="WW8Num20z0"/>
    <w:rsid w:val="004C03A4"/>
    <w:rPr>
      <w:rFonts w:ascii="Times New Roman" w:hAnsi="Times New Roman" w:cs="Times New Roman"/>
      <w:b w:val="0"/>
    </w:rPr>
  </w:style>
  <w:style w:type="character" w:customStyle="1" w:styleId="WW8Num20z1">
    <w:name w:val="WW8Num20z1"/>
    <w:rsid w:val="004C03A4"/>
    <w:rPr>
      <w:rFonts w:ascii="Symbol" w:hAnsi="Symbol" w:cs="Times New Roman"/>
      <w:b w:val="0"/>
      <w:color w:val="auto"/>
      <w:sz w:val="20"/>
      <w:szCs w:val="20"/>
    </w:rPr>
  </w:style>
  <w:style w:type="character" w:customStyle="1" w:styleId="WW8Num20z2">
    <w:name w:val="WW8Num20z2"/>
    <w:rsid w:val="004C03A4"/>
    <w:rPr>
      <w:color w:val="auto"/>
      <w:sz w:val="20"/>
      <w:szCs w:val="20"/>
    </w:rPr>
  </w:style>
  <w:style w:type="character" w:customStyle="1" w:styleId="WW8Num21z0">
    <w:name w:val="WW8Num21z0"/>
    <w:rsid w:val="004C03A4"/>
    <w:rPr>
      <w:rFonts w:ascii="Times New Roman" w:hAnsi="Times New Roman" w:cs="Times New Roman"/>
      <w:b w:val="0"/>
    </w:rPr>
  </w:style>
  <w:style w:type="character" w:customStyle="1" w:styleId="WW8Num21z1">
    <w:name w:val="WW8Num21z1"/>
    <w:rsid w:val="004C03A4"/>
    <w:rPr>
      <w:rFonts w:ascii="Symbol" w:hAnsi="Symbol" w:cs="Times New Roman"/>
      <w:b w:val="0"/>
      <w:color w:val="auto"/>
      <w:sz w:val="20"/>
      <w:szCs w:val="20"/>
    </w:rPr>
  </w:style>
  <w:style w:type="character" w:customStyle="1" w:styleId="WW8Num21z2">
    <w:name w:val="WW8Num21z2"/>
    <w:rsid w:val="004C03A4"/>
    <w:rPr>
      <w:color w:val="auto"/>
      <w:sz w:val="20"/>
      <w:szCs w:val="20"/>
    </w:rPr>
  </w:style>
  <w:style w:type="character" w:customStyle="1" w:styleId="WW8Num23z2">
    <w:name w:val="WW8Num23z2"/>
    <w:rsid w:val="004C03A4"/>
    <w:rPr>
      <w:rFonts w:ascii="Wingdings" w:hAnsi="Wingdings"/>
    </w:rPr>
  </w:style>
  <w:style w:type="character" w:customStyle="1" w:styleId="WW8Num25z0">
    <w:name w:val="WW8Num25z0"/>
    <w:rsid w:val="004C03A4"/>
    <w:rPr>
      <w:color w:val="auto"/>
    </w:rPr>
  </w:style>
  <w:style w:type="character" w:customStyle="1" w:styleId="WW8Num26z2">
    <w:name w:val="WW8Num26z2"/>
    <w:rsid w:val="004C03A4"/>
    <w:rPr>
      <w:rFonts w:ascii="Wingdings" w:hAnsi="Wingdings"/>
    </w:rPr>
  </w:style>
  <w:style w:type="character" w:customStyle="1" w:styleId="WW8Num27z0">
    <w:name w:val="WW8Num27z0"/>
    <w:rsid w:val="004C03A4"/>
    <w:rPr>
      <w:strike w:val="0"/>
      <w:dstrike w:val="0"/>
    </w:rPr>
  </w:style>
  <w:style w:type="character" w:customStyle="1" w:styleId="WW8Num28z0">
    <w:name w:val="WW8Num28z0"/>
    <w:rsid w:val="004C03A4"/>
    <w:rPr>
      <w:u w:val="none"/>
    </w:rPr>
  </w:style>
  <w:style w:type="character" w:customStyle="1" w:styleId="WW8Num31z1">
    <w:name w:val="WW8Num31z1"/>
    <w:rsid w:val="004C03A4"/>
    <w:rPr>
      <w:i w:val="0"/>
      <w:strike w:val="0"/>
      <w:dstrike w:val="0"/>
      <w:color w:val="auto"/>
    </w:rPr>
  </w:style>
  <w:style w:type="character" w:customStyle="1" w:styleId="WW8Num31z2">
    <w:name w:val="WW8Num31z2"/>
    <w:rsid w:val="004C03A4"/>
    <w:rPr>
      <w:rFonts w:ascii="Wingdings" w:hAnsi="Wingdings"/>
    </w:rPr>
  </w:style>
  <w:style w:type="character" w:customStyle="1" w:styleId="WW8Num32z1">
    <w:name w:val="WW8Num32z1"/>
    <w:rsid w:val="004C03A4"/>
    <w:rPr>
      <w:b w:val="0"/>
    </w:rPr>
  </w:style>
  <w:style w:type="character" w:customStyle="1" w:styleId="WW8Num33z0">
    <w:name w:val="WW8Num33z0"/>
    <w:rsid w:val="004C03A4"/>
    <w:rPr>
      <w:rFonts w:ascii="Times New Roman" w:hAnsi="Times New Roman" w:cs="Times New Roman"/>
      <w:b w:val="0"/>
    </w:rPr>
  </w:style>
  <w:style w:type="character" w:customStyle="1" w:styleId="WW8Num33z1">
    <w:name w:val="WW8Num33z1"/>
    <w:rsid w:val="004C03A4"/>
    <w:rPr>
      <w:rFonts w:ascii="Symbol" w:hAnsi="Symbol" w:cs="Times New Roman"/>
      <w:b w:val="0"/>
      <w:color w:val="auto"/>
      <w:sz w:val="20"/>
      <w:szCs w:val="20"/>
    </w:rPr>
  </w:style>
  <w:style w:type="character" w:customStyle="1" w:styleId="WW8Num33z2">
    <w:name w:val="WW8Num33z2"/>
    <w:rsid w:val="004C03A4"/>
    <w:rPr>
      <w:color w:val="auto"/>
      <w:sz w:val="20"/>
      <w:szCs w:val="20"/>
    </w:rPr>
  </w:style>
  <w:style w:type="character" w:customStyle="1" w:styleId="WW8Num1z0">
    <w:name w:val="WW8Num1z0"/>
    <w:rsid w:val="004C03A4"/>
    <w:rPr>
      <w:rFonts w:ascii="Symbol" w:hAnsi="Symbol" w:cs="StarSymbol"/>
      <w:sz w:val="18"/>
      <w:szCs w:val="18"/>
    </w:rPr>
  </w:style>
  <w:style w:type="character" w:customStyle="1" w:styleId="WW8Num2z0">
    <w:name w:val="WW8Num2z0"/>
    <w:rsid w:val="004C03A4"/>
    <w:rPr>
      <w:rFonts w:ascii="Times New Roman" w:eastAsia="Times New Roman" w:hAnsi="Times New Roman" w:cs="Times New Roman"/>
    </w:rPr>
  </w:style>
  <w:style w:type="character" w:customStyle="1" w:styleId="Absatz-Standardschriftart">
    <w:name w:val="Absatz-Standardschriftart"/>
    <w:rsid w:val="004C03A4"/>
  </w:style>
  <w:style w:type="character" w:customStyle="1" w:styleId="WW8Num2z2">
    <w:name w:val="WW8Num2z2"/>
    <w:rsid w:val="004C03A4"/>
    <w:rPr>
      <w:rFonts w:ascii="Wingdings" w:hAnsi="Wingdings"/>
    </w:rPr>
  </w:style>
  <w:style w:type="character" w:customStyle="1" w:styleId="WW8Num2z3">
    <w:name w:val="WW8Num2z3"/>
    <w:rsid w:val="004C03A4"/>
    <w:rPr>
      <w:rFonts w:ascii="Symbol" w:hAnsi="Symbol"/>
    </w:rPr>
  </w:style>
  <w:style w:type="character" w:customStyle="1" w:styleId="WW8Num3z3">
    <w:name w:val="WW8Num3z3"/>
    <w:rsid w:val="004C03A4"/>
    <w:rPr>
      <w:rFonts w:ascii="Symbol" w:hAnsi="Symbol"/>
    </w:rPr>
  </w:style>
  <w:style w:type="character" w:customStyle="1" w:styleId="DefaultParagraphFont1">
    <w:name w:val="Default Paragraph Font1"/>
    <w:rsid w:val="004C03A4"/>
  </w:style>
  <w:style w:type="character" w:customStyle="1" w:styleId="Bullets">
    <w:name w:val="Bullets"/>
    <w:rsid w:val="004C03A4"/>
    <w:rPr>
      <w:rFonts w:ascii="StarSymbol" w:eastAsia="StarSymbol" w:hAnsi="StarSymbol" w:cs="StarSymbol"/>
      <w:sz w:val="18"/>
      <w:szCs w:val="18"/>
    </w:rPr>
  </w:style>
  <w:style w:type="character" w:styleId="Hipersaite">
    <w:name w:val="Hyperlink"/>
    <w:rsid w:val="004C03A4"/>
    <w:rPr>
      <w:color w:val="0000FF"/>
      <w:u w:val="single"/>
    </w:rPr>
  </w:style>
  <w:style w:type="character" w:customStyle="1" w:styleId="CharChar14">
    <w:name w:val="Char Char14"/>
    <w:rsid w:val="004C03A4"/>
    <w:rPr>
      <w:rFonts w:ascii="Calibri" w:hAnsi="Calibri" w:cs="DokChampa"/>
      <w:sz w:val="24"/>
      <w:szCs w:val="24"/>
      <w:lang w:val="lv-LV" w:eastAsia="ar-SA" w:bidi="ar-SA"/>
    </w:rPr>
  </w:style>
  <w:style w:type="character" w:customStyle="1" w:styleId="CharChar8">
    <w:name w:val="Char Char8"/>
    <w:rsid w:val="004C03A4"/>
    <w:rPr>
      <w:sz w:val="24"/>
      <w:szCs w:val="24"/>
      <w:lang w:val="lv-LV" w:eastAsia="ar-SA" w:bidi="ar-SA"/>
    </w:rPr>
  </w:style>
  <w:style w:type="character" w:customStyle="1" w:styleId="CharChar7">
    <w:name w:val="Char Char7"/>
    <w:rsid w:val="004C03A4"/>
    <w:rPr>
      <w:sz w:val="16"/>
      <w:szCs w:val="16"/>
      <w:lang w:val="lv-LV" w:eastAsia="ar-SA" w:bidi="ar-SA"/>
    </w:rPr>
  </w:style>
  <w:style w:type="character" w:customStyle="1" w:styleId="CharChar6">
    <w:name w:val="Char Char6"/>
    <w:rsid w:val="004C03A4"/>
    <w:rPr>
      <w:sz w:val="16"/>
      <w:szCs w:val="16"/>
      <w:lang w:val="lv-LV" w:eastAsia="ar-SA" w:bidi="ar-SA"/>
    </w:rPr>
  </w:style>
  <w:style w:type="character" w:customStyle="1" w:styleId="CharChar5">
    <w:name w:val="Char Char5"/>
    <w:rsid w:val="004C03A4"/>
    <w:rPr>
      <w:sz w:val="24"/>
      <w:szCs w:val="24"/>
      <w:lang w:val="lv-LV" w:eastAsia="ar-SA" w:bidi="ar-SA"/>
    </w:rPr>
  </w:style>
  <w:style w:type="character" w:customStyle="1" w:styleId="CharChar4">
    <w:name w:val="Char Char4"/>
    <w:rsid w:val="004C03A4"/>
    <w:rPr>
      <w:lang w:eastAsia="ar-SA" w:bidi="ar-SA"/>
    </w:rPr>
  </w:style>
  <w:style w:type="character" w:customStyle="1" w:styleId="CharChar3">
    <w:name w:val="Char Char3"/>
    <w:rsid w:val="004C03A4"/>
    <w:rPr>
      <w:b/>
      <w:sz w:val="25"/>
      <w:szCs w:val="24"/>
      <w:lang w:val="lv-LV" w:eastAsia="ar-SA" w:bidi="ar-SA"/>
    </w:rPr>
  </w:style>
  <w:style w:type="character" w:customStyle="1" w:styleId="CharChar1">
    <w:name w:val="Char Char1"/>
    <w:rsid w:val="004C03A4"/>
    <w:rPr>
      <w:rFonts w:ascii="Arial" w:hAnsi="Arial" w:cs="Arial"/>
      <w:sz w:val="24"/>
      <w:szCs w:val="24"/>
      <w:lang w:val="lv-LV" w:eastAsia="ar-SA" w:bidi="ar-SA"/>
    </w:rPr>
  </w:style>
  <w:style w:type="character" w:styleId="Komentraatsauce">
    <w:name w:val="annotation reference"/>
    <w:rsid w:val="004C03A4"/>
    <w:rPr>
      <w:sz w:val="16"/>
      <w:szCs w:val="16"/>
    </w:rPr>
  </w:style>
  <w:style w:type="character" w:customStyle="1" w:styleId="CharChar2">
    <w:name w:val="Char Char2"/>
    <w:rsid w:val="004C03A4"/>
    <w:rPr>
      <w:sz w:val="24"/>
      <w:szCs w:val="24"/>
    </w:rPr>
  </w:style>
  <w:style w:type="character" w:customStyle="1" w:styleId="CharChar">
    <w:name w:val="Char Char"/>
    <w:rsid w:val="004C03A4"/>
    <w:rPr>
      <w:lang w:val="en-US"/>
    </w:rPr>
  </w:style>
  <w:style w:type="character" w:customStyle="1" w:styleId="CharChar13">
    <w:name w:val="Char Char13"/>
    <w:rsid w:val="004C03A4"/>
    <w:rPr>
      <w:i/>
      <w:iCs/>
      <w:sz w:val="24"/>
      <w:szCs w:val="24"/>
    </w:rPr>
  </w:style>
  <w:style w:type="character" w:customStyle="1" w:styleId="CharChar12">
    <w:name w:val="Char Char12"/>
    <w:rsid w:val="004C03A4"/>
    <w:rPr>
      <w:rFonts w:ascii="Arial" w:hAnsi="Arial" w:cs="Arial"/>
      <w:sz w:val="22"/>
      <w:szCs w:val="22"/>
    </w:rPr>
  </w:style>
  <w:style w:type="character" w:customStyle="1" w:styleId="CharChar20">
    <w:name w:val="Char Char20"/>
    <w:rsid w:val="004C03A4"/>
    <w:rPr>
      <w:b/>
      <w:sz w:val="24"/>
    </w:rPr>
  </w:style>
  <w:style w:type="character" w:customStyle="1" w:styleId="CharChar19">
    <w:name w:val="Char Char19"/>
    <w:rsid w:val="004C03A4"/>
    <w:rPr>
      <w:b/>
      <w:i/>
      <w:sz w:val="24"/>
    </w:rPr>
  </w:style>
  <w:style w:type="character" w:customStyle="1" w:styleId="CharChar18">
    <w:name w:val="Char Char18"/>
    <w:rsid w:val="004C03A4"/>
    <w:rPr>
      <w:b/>
      <w:bCs/>
      <w:sz w:val="24"/>
      <w:szCs w:val="24"/>
    </w:rPr>
  </w:style>
  <w:style w:type="character" w:customStyle="1" w:styleId="CharChar17">
    <w:name w:val="Char Char17"/>
    <w:rsid w:val="004C03A4"/>
    <w:rPr>
      <w:i/>
      <w:iCs/>
      <w:sz w:val="24"/>
      <w:szCs w:val="24"/>
    </w:rPr>
  </w:style>
  <w:style w:type="character" w:customStyle="1" w:styleId="CharChar16">
    <w:name w:val="Char Char16"/>
    <w:rsid w:val="004C03A4"/>
    <w:rPr>
      <w:i/>
      <w:iCs/>
      <w:sz w:val="24"/>
    </w:rPr>
  </w:style>
  <w:style w:type="character" w:customStyle="1" w:styleId="CharChar15">
    <w:name w:val="Char Char15"/>
    <w:rsid w:val="004C03A4"/>
    <w:rPr>
      <w:b/>
      <w:bCs/>
      <w:sz w:val="24"/>
      <w:szCs w:val="24"/>
    </w:rPr>
  </w:style>
  <w:style w:type="character" w:customStyle="1" w:styleId="CharChar11">
    <w:name w:val="Char Char11"/>
    <w:rsid w:val="004C03A4"/>
    <w:rPr>
      <w:sz w:val="24"/>
      <w:szCs w:val="24"/>
    </w:rPr>
  </w:style>
  <w:style w:type="character" w:styleId="Izteiksmgs">
    <w:name w:val="Strong"/>
    <w:qFormat/>
    <w:rsid w:val="004C03A4"/>
    <w:rPr>
      <w:b/>
      <w:bCs/>
    </w:rPr>
  </w:style>
  <w:style w:type="character" w:customStyle="1" w:styleId="CharChar10">
    <w:name w:val="Char Char10"/>
    <w:rsid w:val="004C03A4"/>
    <w:rPr>
      <w:sz w:val="24"/>
    </w:rPr>
  </w:style>
  <w:style w:type="character" w:styleId="Izclums">
    <w:name w:val="Emphasis"/>
    <w:qFormat/>
    <w:rsid w:val="004C03A4"/>
    <w:rPr>
      <w:i/>
      <w:iCs/>
    </w:rPr>
  </w:style>
  <w:style w:type="character" w:customStyle="1" w:styleId="Virsraksts31">
    <w:name w:val="Virsraksts 31"/>
    <w:rsid w:val="004C03A4"/>
    <w:rPr>
      <w:rFonts w:ascii="Times New Roman Bold" w:hAnsi="Times New Roman Bold"/>
      <w:b/>
      <w:bCs/>
      <w:sz w:val="24"/>
    </w:rPr>
  </w:style>
  <w:style w:type="character" w:customStyle="1" w:styleId="FootnoteCharacters">
    <w:name w:val="Footnote Characters"/>
    <w:rsid w:val="004C03A4"/>
    <w:rPr>
      <w:vertAlign w:val="superscript"/>
    </w:rPr>
  </w:style>
  <w:style w:type="character" w:styleId="Izmantotahipersaite">
    <w:name w:val="FollowedHyperlink"/>
    <w:rsid w:val="004C03A4"/>
    <w:rPr>
      <w:color w:val="800080"/>
      <w:u w:val="single"/>
    </w:rPr>
  </w:style>
  <w:style w:type="character" w:customStyle="1" w:styleId="CharChar9">
    <w:name w:val="Char Char9"/>
    <w:rsid w:val="004C03A4"/>
    <w:rPr>
      <w:sz w:val="24"/>
      <w:szCs w:val="24"/>
    </w:rPr>
  </w:style>
  <w:style w:type="paragraph" w:customStyle="1" w:styleId="Heading">
    <w:name w:val="Heading"/>
    <w:basedOn w:val="Parasts"/>
    <w:next w:val="Pamatteksts"/>
    <w:rsid w:val="004C03A4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val="lv-LV" w:eastAsia="ar-SA"/>
    </w:rPr>
  </w:style>
  <w:style w:type="paragraph" w:styleId="Saraksts">
    <w:name w:val="List"/>
    <w:basedOn w:val="Pamatteksts"/>
    <w:rsid w:val="004C03A4"/>
    <w:pPr>
      <w:suppressAutoHyphens/>
      <w:spacing w:after="0"/>
      <w:jc w:val="both"/>
    </w:pPr>
    <w:rPr>
      <w:rFonts w:cs="Tahoma"/>
      <w:lang w:val="lv-LV" w:eastAsia="ar-SA"/>
    </w:rPr>
  </w:style>
  <w:style w:type="paragraph" w:customStyle="1" w:styleId="Index">
    <w:name w:val="Index"/>
    <w:basedOn w:val="Parasts"/>
    <w:rsid w:val="004C03A4"/>
    <w:pPr>
      <w:suppressLineNumbers/>
      <w:suppressAutoHyphens/>
    </w:pPr>
    <w:rPr>
      <w:rFonts w:cs="Tahoma"/>
      <w:lang w:val="lv-LV" w:eastAsia="ar-SA"/>
    </w:rPr>
  </w:style>
  <w:style w:type="paragraph" w:customStyle="1" w:styleId="Caption1">
    <w:name w:val="Caption1"/>
    <w:basedOn w:val="Parasts"/>
    <w:rsid w:val="004C03A4"/>
    <w:pPr>
      <w:suppressLineNumbers/>
      <w:suppressAutoHyphens/>
      <w:spacing w:before="120" w:after="120"/>
    </w:pPr>
    <w:rPr>
      <w:rFonts w:cs="Tahoma"/>
      <w:i/>
      <w:iCs/>
      <w:lang w:val="lv-LV" w:eastAsia="ar-SA"/>
    </w:rPr>
  </w:style>
  <w:style w:type="paragraph" w:customStyle="1" w:styleId="naispant">
    <w:name w:val="naispant"/>
    <w:basedOn w:val="Parasts"/>
    <w:rsid w:val="004C03A4"/>
    <w:pPr>
      <w:spacing w:before="280" w:after="280"/>
    </w:pPr>
    <w:rPr>
      <w:lang w:val="lv-LV" w:eastAsia="lo-LA" w:bidi="lo-LA"/>
    </w:rPr>
  </w:style>
  <w:style w:type="paragraph" w:customStyle="1" w:styleId="naisf">
    <w:name w:val="naisf"/>
    <w:basedOn w:val="Parasts"/>
    <w:rsid w:val="004C03A4"/>
    <w:pPr>
      <w:spacing w:before="280" w:after="280"/>
    </w:pPr>
    <w:rPr>
      <w:lang w:val="lv-LV" w:eastAsia="lo-LA" w:bidi="lo-LA"/>
    </w:rPr>
  </w:style>
  <w:style w:type="paragraph" w:customStyle="1" w:styleId="naispie">
    <w:name w:val="naispie"/>
    <w:basedOn w:val="Parasts"/>
    <w:rsid w:val="004C03A4"/>
    <w:pPr>
      <w:spacing w:before="280" w:after="280"/>
    </w:pPr>
    <w:rPr>
      <w:lang w:val="lv-LV" w:eastAsia="lo-LA" w:bidi="lo-LA"/>
    </w:rPr>
  </w:style>
  <w:style w:type="paragraph" w:styleId="Pamattekstaatkpe2">
    <w:name w:val="Body Text Indent 2"/>
    <w:basedOn w:val="Parasts"/>
    <w:link w:val="Pamattekstaatkpe2Rakstz"/>
    <w:rsid w:val="004C03A4"/>
    <w:pPr>
      <w:suppressAutoHyphens/>
      <w:spacing w:after="120" w:line="480" w:lineRule="auto"/>
      <w:ind w:left="283"/>
    </w:pPr>
    <w:rPr>
      <w:lang w:val="lv-LV" w:eastAsia="ar-SA"/>
    </w:rPr>
  </w:style>
  <w:style w:type="character" w:customStyle="1" w:styleId="Pamattekstaatkpe2Rakstz">
    <w:name w:val="Pamatteksta atkāpe 2 Rakstz."/>
    <w:link w:val="Pamattekstaatkpe2"/>
    <w:rsid w:val="004C03A4"/>
    <w:rPr>
      <w:sz w:val="24"/>
      <w:szCs w:val="24"/>
      <w:lang w:eastAsia="ar-SA" w:bidi="ar-SA"/>
    </w:rPr>
  </w:style>
  <w:style w:type="paragraph" w:styleId="Pamattekstaatkpe3">
    <w:name w:val="Body Text Indent 3"/>
    <w:basedOn w:val="Parasts"/>
    <w:link w:val="Pamattekstaatkpe3Rakstz"/>
    <w:rsid w:val="004C03A4"/>
    <w:pPr>
      <w:suppressAutoHyphens/>
      <w:spacing w:after="120"/>
      <w:ind w:left="283"/>
    </w:pPr>
    <w:rPr>
      <w:sz w:val="16"/>
      <w:szCs w:val="16"/>
      <w:lang w:val="lv-LV" w:eastAsia="ar-SA"/>
    </w:rPr>
  </w:style>
  <w:style w:type="character" w:customStyle="1" w:styleId="Pamattekstaatkpe3Rakstz">
    <w:name w:val="Pamatteksta atkāpe 3 Rakstz."/>
    <w:link w:val="Pamattekstaatkpe3"/>
    <w:rsid w:val="004C03A4"/>
    <w:rPr>
      <w:sz w:val="16"/>
      <w:szCs w:val="16"/>
      <w:lang w:eastAsia="ar-SA" w:bidi="ar-SA"/>
    </w:rPr>
  </w:style>
  <w:style w:type="paragraph" w:styleId="Pamatteksts2">
    <w:name w:val="Body Text 2"/>
    <w:basedOn w:val="Parasts"/>
    <w:link w:val="Pamatteksts2Rakstz"/>
    <w:rsid w:val="004C03A4"/>
    <w:pPr>
      <w:suppressAutoHyphens/>
      <w:spacing w:after="120" w:line="480" w:lineRule="auto"/>
    </w:pPr>
    <w:rPr>
      <w:lang w:val="lv-LV" w:eastAsia="ar-SA"/>
    </w:rPr>
  </w:style>
  <w:style w:type="character" w:customStyle="1" w:styleId="Pamatteksts2Rakstz">
    <w:name w:val="Pamatteksts 2 Rakstz."/>
    <w:link w:val="Pamatteksts2"/>
    <w:rsid w:val="004C03A4"/>
    <w:rPr>
      <w:sz w:val="24"/>
      <w:szCs w:val="24"/>
      <w:lang w:eastAsia="ar-SA" w:bidi="ar-SA"/>
    </w:rPr>
  </w:style>
  <w:style w:type="paragraph" w:customStyle="1" w:styleId="DefaultText">
    <w:name w:val="Default Text"/>
    <w:rsid w:val="004C03A4"/>
    <w:pPr>
      <w:suppressAutoHyphens/>
    </w:pPr>
    <w:rPr>
      <w:rFonts w:eastAsia="Arial"/>
      <w:color w:val="000000"/>
      <w:sz w:val="24"/>
      <w:lang w:val="en-GB" w:eastAsia="ar-SA"/>
    </w:rPr>
  </w:style>
  <w:style w:type="paragraph" w:styleId="Nosaukums">
    <w:name w:val="Title"/>
    <w:basedOn w:val="Parasts"/>
    <w:next w:val="Apakvirsraksts"/>
    <w:link w:val="NosaukumsRakstz"/>
    <w:qFormat/>
    <w:rsid w:val="004C03A4"/>
    <w:pPr>
      <w:suppressAutoHyphens/>
      <w:jc w:val="center"/>
    </w:pPr>
    <w:rPr>
      <w:b/>
      <w:sz w:val="25"/>
      <w:lang w:val="lv-LV" w:eastAsia="ar-SA"/>
    </w:rPr>
  </w:style>
  <w:style w:type="character" w:customStyle="1" w:styleId="NosaukumsRakstz">
    <w:name w:val="Nosaukums Rakstz."/>
    <w:link w:val="Nosaukums"/>
    <w:rsid w:val="004C03A4"/>
    <w:rPr>
      <w:b/>
      <w:sz w:val="25"/>
      <w:szCs w:val="24"/>
      <w:lang w:eastAsia="ar-SA" w:bidi="ar-SA"/>
    </w:rPr>
  </w:style>
  <w:style w:type="paragraph" w:styleId="Apakvirsraksts">
    <w:name w:val="Subtitle"/>
    <w:basedOn w:val="Parasts"/>
    <w:next w:val="Pamatteksts"/>
    <w:link w:val="ApakvirsrakstsRakstz"/>
    <w:qFormat/>
    <w:rsid w:val="004C03A4"/>
    <w:pPr>
      <w:suppressAutoHyphens/>
      <w:spacing w:after="60"/>
      <w:jc w:val="center"/>
    </w:pPr>
    <w:rPr>
      <w:rFonts w:ascii="Arial" w:hAnsi="Arial" w:cs="Arial"/>
      <w:lang w:val="lv-LV" w:eastAsia="ar-SA"/>
    </w:rPr>
  </w:style>
  <w:style w:type="character" w:customStyle="1" w:styleId="ApakvirsrakstsRakstz">
    <w:name w:val="Apakšvirsraksts Rakstz."/>
    <w:link w:val="Apakvirsraksts"/>
    <w:rsid w:val="004C03A4"/>
    <w:rPr>
      <w:rFonts w:ascii="Arial" w:hAnsi="Arial" w:cs="Arial"/>
      <w:sz w:val="24"/>
      <w:szCs w:val="24"/>
      <w:lang w:eastAsia="ar-SA" w:bidi="ar-SA"/>
    </w:rPr>
  </w:style>
  <w:style w:type="paragraph" w:customStyle="1" w:styleId="TableContents">
    <w:name w:val="Table Contents"/>
    <w:basedOn w:val="Parasts"/>
    <w:rsid w:val="004C03A4"/>
    <w:pPr>
      <w:suppressLineNumbers/>
      <w:suppressAutoHyphens/>
    </w:pPr>
    <w:rPr>
      <w:lang w:val="lv-LV" w:eastAsia="ar-SA"/>
    </w:rPr>
  </w:style>
  <w:style w:type="paragraph" w:styleId="Paraststmeklis">
    <w:name w:val="Normal (Web)"/>
    <w:basedOn w:val="Parasts"/>
    <w:rsid w:val="004C03A4"/>
    <w:pPr>
      <w:spacing w:before="280" w:after="119"/>
    </w:pPr>
    <w:rPr>
      <w:lang w:val="lv-LV" w:eastAsia="ar-SA"/>
    </w:rPr>
  </w:style>
  <w:style w:type="paragraph" w:customStyle="1" w:styleId="FR2">
    <w:name w:val="FR2"/>
    <w:rsid w:val="004C03A4"/>
    <w:pPr>
      <w:widowControl w:val="0"/>
      <w:suppressAutoHyphens/>
      <w:autoSpaceDE w:val="0"/>
      <w:spacing w:before="500"/>
      <w:jc w:val="center"/>
    </w:pPr>
    <w:rPr>
      <w:rFonts w:ascii="Arial" w:eastAsia="Arial" w:hAnsi="Arial" w:cs="Arial"/>
      <w:b/>
      <w:bCs/>
      <w:sz w:val="28"/>
      <w:szCs w:val="28"/>
      <w:lang w:val="en-US" w:eastAsia="ar-SA"/>
    </w:rPr>
  </w:style>
  <w:style w:type="paragraph" w:customStyle="1" w:styleId="TOC1">
    <w:name w:val="TOC1"/>
    <w:basedOn w:val="Virsraksts1"/>
    <w:rsid w:val="004C03A4"/>
    <w:pPr>
      <w:suppressAutoHyphens/>
    </w:pPr>
    <w:rPr>
      <w:lang w:eastAsia="ar-SA"/>
    </w:rPr>
  </w:style>
  <w:style w:type="paragraph" w:styleId="Saturs1">
    <w:name w:val="toc 1"/>
    <w:basedOn w:val="Parasts"/>
    <w:next w:val="Parasts"/>
    <w:rsid w:val="004C03A4"/>
    <w:pPr>
      <w:suppressAutoHyphens/>
      <w:jc w:val="center"/>
    </w:pPr>
    <w:rPr>
      <w:b/>
      <w:lang w:val="lv-LV" w:eastAsia="ar-SA"/>
    </w:rPr>
  </w:style>
  <w:style w:type="paragraph" w:styleId="Saturs4">
    <w:name w:val="toc 4"/>
    <w:basedOn w:val="Parasts"/>
    <w:next w:val="Parasts"/>
    <w:rsid w:val="004C03A4"/>
    <w:pPr>
      <w:tabs>
        <w:tab w:val="left" w:pos="1389"/>
        <w:tab w:val="right" w:leader="dot" w:pos="9544"/>
      </w:tabs>
      <w:ind w:left="482"/>
    </w:pPr>
    <w:rPr>
      <w:szCs w:val="20"/>
      <w:lang w:val="lv-LV" w:eastAsia="ar-SA"/>
    </w:rPr>
  </w:style>
  <w:style w:type="paragraph" w:styleId="Saturs3">
    <w:name w:val="toc 3"/>
    <w:basedOn w:val="Parasts"/>
    <w:next w:val="Parasts"/>
    <w:rsid w:val="004C03A4"/>
    <w:pPr>
      <w:ind w:left="238"/>
    </w:pPr>
    <w:rPr>
      <w:szCs w:val="20"/>
      <w:lang w:val="lv-LV" w:eastAsia="ar-SA"/>
    </w:rPr>
  </w:style>
  <w:style w:type="paragraph" w:styleId="Saturs2">
    <w:name w:val="toc 2"/>
    <w:basedOn w:val="Parasts"/>
    <w:next w:val="Parasts"/>
    <w:rsid w:val="004C03A4"/>
    <w:pPr>
      <w:tabs>
        <w:tab w:val="left" w:pos="425"/>
        <w:tab w:val="right" w:leader="dot" w:pos="9062"/>
      </w:tabs>
    </w:pPr>
    <w:rPr>
      <w:bCs/>
      <w:szCs w:val="20"/>
      <w:lang w:val="lv-LV" w:eastAsia="ar-SA"/>
    </w:rPr>
  </w:style>
  <w:style w:type="paragraph" w:customStyle="1" w:styleId="Punkts">
    <w:name w:val="Punkts"/>
    <w:basedOn w:val="Parasts"/>
    <w:next w:val="Parasts"/>
    <w:rsid w:val="004C03A4"/>
    <w:pPr>
      <w:numPr>
        <w:numId w:val="2"/>
      </w:numPr>
    </w:pPr>
    <w:rPr>
      <w:rFonts w:ascii="Arial" w:hAnsi="Arial"/>
      <w:b/>
      <w:kern w:val="1"/>
      <w:sz w:val="20"/>
      <w:lang w:val="lv-LV" w:eastAsia="ar-SA"/>
    </w:rPr>
  </w:style>
  <w:style w:type="paragraph" w:customStyle="1" w:styleId="Heading311">
    <w:name w:val="Heading 3 11"/>
    <w:basedOn w:val="Virsraksts3"/>
    <w:rsid w:val="004C03A4"/>
    <w:pPr>
      <w:numPr>
        <w:ilvl w:val="2"/>
        <w:numId w:val="1"/>
      </w:numPr>
      <w:tabs>
        <w:tab w:val="left" w:pos="1260"/>
      </w:tabs>
      <w:ind w:left="0" w:hanging="684"/>
      <w:jc w:val="both"/>
    </w:pPr>
    <w:rPr>
      <w:rFonts w:ascii="Arial" w:eastAsia="Times New Roman" w:hAnsi="Arial" w:cs="Arial"/>
      <w:bCs w:val="0"/>
      <w:kern w:val="1"/>
      <w:sz w:val="20"/>
      <w:szCs w:val="20"/>
      <w:lang w:val="lv-LV" w:eastAsia="ar-SA"/>
    </w:rPr>
  </w:style>
  <w:style w:type="paragraph" w:customStyle="1" w:styleId="text">
    <w:name w:val="text"/>
    <w:rsid w:val="004C03A4"/>
    <w:pPr>
      <w:widowControl w:val="0"/>
      <w:suppressAutoHyphens/>
      <w:spacing w:before="240" w:line="240" w:lineRule="exact"/>
      <w:jc w:val="both"/>
    </w:pPr>
    <w:rPr>
      <w:rFonts w:ascii="Arial" w:eastAsia="Arial" w:hAnsi="Arial"/>
      <w:kern w:val="1"/>
      <w:sz w:val="24"/>
      <w:lang w:val="cs-CZ" w:eastAsia="ar-SA"/>
    </w:rPr>
  </w:style>
  <w:style w:type="paragraph" w:customStyle="1" w:styleId="TableHeading">
    <w:name w:val="Table Heading"/>
    <w:basedOn w:val="TableContents"/>
    <w:rsid w:val="004C03A4"/>
    <w:pPr>
      <w:jc w:val="center"/>
    </w:pPr>
    <w:rPr>
      <w:b/>
      <w:bCs/>
    </w:rPr>
  </w:style>
  <w:style w:type="paragraph" w:customStyle="1" w:styleId="Framecontents">
    <w:name w:val="Frame contents"/>
    <w:basedOn w:val="Pamatteksts"/>
    <w:rsid w:val="004C03A4"/>
    <w:pPr>
      <w:suppressAutoHyphens/>
      <w:spacing w:after="0"/>
      <w:jc w:val="both"/>
    </w:pPr>
    <w:rPr>
      <w:lang w:val="lv-LV" w:eastAsia="ar-SA"/>
    </w:rPr>
  </w:style>
  <w:style w:type="paragraph" w:customStyle="1" w:styleId="Sarakstarindkopa1">
    <w:name w:val="Saraksta rindkopa1"/>
    <w:basedOn w:val="Parasts"/>
    <w:qFormat/>
    <w:rsid w:val="004C03A4"/>
    <w:pPr>
      <w:spacing w:after="200" w:line="360" w:lineRule="auto"/>
      <w:ind w:left="720"/>
      <w:contextualSpacing/>
    </w:pPr>
    <w:rPr>
      <w:rFonts w:ascii="Calibri" w:eastAsia="Calibri" w:hAnsi="Calibri"/>
      <w:sz w:val="22"/>
      <w:szCs w:val="22"/>
      <w:lang w:val="lv-LV"/>
    </w:rPr>
  </w:style>
  <w:style w:type="table" w:styleId="Reatabula">
    <w:name w:val="Table Grid"/>
    <w:basedOn w:val="Parastatabula"/>
    <w:rsid w:val="004C03A4"/>
    <w:pPr>
      <w:spacing w:after="200" w:line="360" w:lineRule="auto"/>
    </w:pPr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jeneRakstz">
    <w:name w:val="Kājene Rakstz."/>
    <w:link w:val="Kjene"/>
    <w:uiPriority w:val="99"/>
    <w:rsid w:val="00F02D4B"/>
    <w:rPr>
      <w:bCs/>
      <w:sz w:val="28"/>
      <w:szCs w:val="28"/>
      <w:lang w:val="en-GB" w:eastAsia="en-US" w:bidi="ar-SA"/>
    </w:rPr>
  </w:style>
  <w:style w:type="character" w:customStyle="1" w:styleId="c4">
    <w:name w:val="c4"/>
    <w:basedOn w:val="Noklusjumarindkopasfonts"/>
    <w:rsid w:val="00920A0B"/>
  </w:style>
  <w:style w:type="character" w:customStyle="1" w:styleId="c1">
    <w:name w:val="c1"/>
    <w:basedOn w:val="Noklusjumarindkopasfonts"/>
    <w:rsid w:val="00920A0B"/>
  </w:style>
  <w:style w:type="character" w:customStyle="1" w:styleId="c3">
    <w:name w:val="c3"/>
    <w:basedOn w:val="Noklusjumarindkopasfonts"/>
    <w:rsid w:val="00920A0B"/>
  </w:style>
  <w:style w:type="character" w:customStyle="1" w:styleId="c2">
    <w:name w:val="c2"/>
    <w:basedOn w:val="Noklusjumarindkopasfonts"/>
    <w:rsid w:val="00920A0B"/>
  </w:style>
  <w:style w:type="paragraph" w:customStyle="1" w:styleId="c7">
    <w:name w:val="c7"/>
    <w:basedOn w:val="Parasts"/>
    <w:rsid w:val="00920A0B"/>
    <w:pPr>
      <w:spacing w:before="100" w:beforeAutospacing="1" w:after="100" w:afterAutospacing="1"/>
    </w:pPr>
    <w:rPr>
      <w:lang w:val="lv-LV" w:eastAsia="lv-LV"/>
    </w:rPr>
  </w:style>
  <w:style w:type="character" w:customStyle="1" w:styleId="c6">
    <w:name w:val="c6"/>
    <w:basedOn w:val="Noklusjumarindkopasfonts"/>
    <w:rsid w:val="00920A0B"/>
  </w:style>
  <w:style w:type="character" w:customStyle="1" w:styleId="c8">
    <w:name w:val="c8"/>
    <w:basedOn w:val="Noklusjumarindkopasfonts"/>
    <w:rsid w:val="00920A0B"/>
  </w:style>
  <w:style w:type="paragraph" w:styleId="Sarakstarindkopa">
    <w:name w:val="List Paragraph"/>
    <w:basedOn w:val="Parasts"/>
    <w:uiPriority w:val="34"/>
    <w:qFormat/>
    <w:rsid w:val="000316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62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dizains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8F444A-6F9F-4507-A7E2-8602E467E2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12</Pages>
  <Words>4577</Words>
  <Characters>2609</Characters>
  <Application>Microsoft Office Word</Application>
  <DocSecurity>0</DocSecurity>
  <Lines>21</Lines>
  <Paragraphs>14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Signe</dc:creator>
  <cp:lastModifiedBy>Jurista palīgs</cp:lastModifiedBy>
  <cp:revision>23</cp:revision>
  <cp:lastPrinted>2016-08-02T07:16:00Z</cp:lastPrinted>
  <dcterms:created xsi:type="dcterms:W3CDTF">2017-02-15T14:47:00Z</dcterms:created>
  <dcterms:modified xsi:type="dcterms:W3CDTF">2017-02-16T14:00:00Z</dcterms:modified>
</cp:coreProperties>
</file>